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A27D625" w14:textId="53178B58" w:rsidR="00207607" w:rsidRDefault="00207607" w:rsidP="00207607">
      <w:pPr>
        <w:jc w:val="center"/>
        <w:rPr>
          <w:rFonts w:ascii="Times New Roman" w:hAnsi="Times New Roman" w:cs="Times New Roman"/>
          <w:b/>
          <w:sz w:val="40"/>
          <w:szCs w:val="40"/>
          <w:lang w:val="en-GB"/>
        </w:rPr>
      </w:pPr>
      <w:bookmarkStart w:id="0" w:name="_GoBack"/>
      <w:r w:rsidRPr="00207607">
        <w:rPr>
          <w:rFonts w:ascii="Times New Roman" w:hAnsi="Times New Roman" w:cs="Times New Roman"/>
          <w:b/>
          <w:sz w:val="40"/>
          <w:szCs w:val="40"/>
          <w:lang w:val="en-GB"/>
        </w:rPr>
        <w:t>Supplementary material</w:t>
      </w:r>
    </w:p>
    <w:p w14:paraId="3059B6C3" w14:textId="77777777" w:rsidR="002D21F9" w:rsidRPr="006F5CC9" w:rsidRDefault="002D21F9" w:rsidP="00207607">
      <w:pPr>
        <w:jc w:val="center"/>
        <w:rPr>
          <w:rFonts w:ascii="Times New Roman" w:hAnsi="Times New Roman" w:cs="Times New Roman"/>
          <w:b/>
          <w:sz w:val="16"/>
          <w:szCs w:val="16"/>
          <w:lang w:val="en-GB"/>
        </w:rPr>
      </w:pPr>
    </w:p>
    <w:p w14:paraId="575B3F67" w14:textId="55E48368" w:rsidR="002D21F9" w:rsidRDefault="002D21F9" w:rsidP="002D21F9">
      <w:pPr>
        <w:spacing w:after="0" w:line="480" w:lineRule="auto"/>
        <w:jc w:val="center"/>
        <w:rPr>
          <w:rFonts w:ascii="Times New Roman" w:hAnsi="Times New Roman" w:cs="Times New Roman"/>
          <w:b/>
          <w:bCs/>
          <w:i/>
          <w:iCs/>
          <w:sz w:val="28"/>
          <w:szCs w:val="28"/>
          <w:lang w:val="en-GB"/>
        </w:rPr>
      </w:pPr>
      <w:r w:rsidRPr="002D21F9">
        <w:rPr>
          <w:rFonts w:ascii="Times New Roman" w:hAnsi="Times New Roman" w:cs="Times New Roman"/>
          <w:b/>
          <w:bCs/>
          <w:i/>
          <w:iCs/>
          <w:sz w:val="28"/>
          <w:szCs w:val="28"/>
          <w:lang w:val="en-GB"/>
        </w:rPr>
        <w:t xml:space="preserve">Fishing in the gene-pool: implementing trawl-associated </w:t>
      </w:r>
      <w:proofErr w:type="spellStart"/>
      <w:proofErr w:type="gramStart"/>
      <w:r w:rsidRPr="002D21F9">
        <w:rPr>
          <w:rFonts w:ascii="Times New Roman" w:hAnsi="Times New Roman" w:cs="Times New Roman"/>
          <w:b/>
          <w:bCs/>
          <w:i/>
          <w:iCs/>
          <w:sz w:val="28"/>
          <w:szCs w:val="28"/>
          <w:lang w:val="en-GB"/>
        </w:rPr>
        <w:t>eDNA</w:t>
      </w:r>
      <w:proofErr w:type="spellEnd"/>
      <w:proofErr w:type="gramEnd"/>
      <w:r w:rsidRPr="002D21F9">
        <w:rPr>
          <w:rFonts w:ascii="Times New Roman" w:hAnsi="Times New Roman" w:cs="Times New Roman"/>
          <w:b/>
          <w:bCs/>
          <w:i/>
          <w:iCs/>
          <w:sz w:val="28"/>
          <w:szCs w:val="28"/>
          <w:lang w:val="en-GB"/>
        </w:rPr>
        <w:t xml:space="preserve"> </w:t>
      </w:r>
      <w:proofErr w:type="spellStart"/>
      <w:r w:rsidRPr="002D21F9">
        <w:rPr>
          <w:rFonts w:ascii="Times New Roman" w:hAnsi="Times New Roman" w:cs="Times New Roman"/>
          <w:b/>
          <w:bCs/>
          <w:i/>
          <w:iCs/>
          <w:sz w:val="28"/>
          <w:szCs w:val="28"/>
          <w:lang w:val="en-GB"/>
        </w:rPr>
        <w:t>metaprobe</w:t>
      </w:r>
      <w:proofErr w:type="spellEnd"/>
      <w:r w:rsidRPr="002D21F9">
        <w:rPr>
          <w:rFonts w:ascii="Times New Roman" w:hAnsi="Times New Roman" w:cs="Times New Roman"/>
          <w:b/>
          <w:bCs/>
          <w:i/>
          <w:iCs/>
          <w:sz w:val="28"/>
          <w:szCs w:val="28"/>
          <w:lang w:val="en-GB"/>
        </w:rPr>
        <w:t xml:space="preserve"> for large scale monitoring of fish assemblages</w:t>
      </w:r>
    </w:p>
    <w:p w14:paraId="36BABE29" w14:textId="77777777" w:rsidR="006F5CC9" w:rsidRPr="006F5CC9" w:rsidRDefault="006F5CC9" w:rsidP="002D21F9">
      <w:pPr>
        <w:spacing w:after="0" w:line="480" w:lineRule="auto"/>
        <w:jc w:val="center"/>
        <w:rPr>
          <w:rFonts w:ascii="Times New Roman" w:hAnsi="Times New Roman" w:cs="Times New Roman"/>
          <w:b/>
          <w:bCs/>
          <w:i/>
          <w:iCs/>
          <w:sz w:val="16"/>
          <w:szCs w:val="16"/>
          <w:lang w:val="en-GB"/>
        </w:rPr>
      </w:pPr>
    </w:p>
    <w:p w14:paraId="629C2729" w14:textId="77777777" w:rsidR="002D21F9" w:rsidRPr="00317EA1" w:rsidRDefault="002D21F9" w:rsidP="002D21F9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vertAlign w:val="superscript"/>
        </w:rPr>
      </w:pPr>
      <w:r w:rsidRPr="00177862">
        <w:rPr>
          <w:rFonts w:ascii="Times New Roman" w:hAnsi="Times New Roman" w:cs="Times New Roman"/>
          <w:sz w:val="24"/>
          <w:szCs w:val="24"/>
        </w:rPr>
        <w:t>Giulia Maiello</w:t>
      </w:r>
      <w:r w:rsidRPr="00177862">
        <w:rPr>
          <w:rFonts w:ascii="Times New Roman" w:hAnsi="Times New Roman" w:cs="Times New Roman"/>
          <w:sz w:val="24"/>
          <w:szCs w:val="24"/>
          <w:vertAlign w:val="superscript"/>
        </w:rPr>
        <w:t>1,2,3</w:t>
      </w:r>
      <w:r w:rsidRPr="00177862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Andrea Bellodi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177862">
        <w:rPr>
          <w:rFonts w:ascii="Times New Roman" w:hAnsi="Times New Roman" w:cs="Times New Roman"/>
          <w:sz w:val="24"/>
          <w:szCs w:val="24"/>
        </w:rPr>
        <w:t>Alessia Cariani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5</w:t>
      </w:r>
      <w:r w:rsidRPr="00177862">
        <w:rPr>
          <w:rFonts w:ascii="Times New Roman" w:hAnsi="Times New Roman" w:cs="Times New Roman"/>
          <w:sz w:val="24"/>
          <w:szCs w:val="24"/>
        </w:rPr>
        <w:t>, Paolo Carpentieri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6</w:t>
      </w:r>
      <w:r w:rsidRPr="00177862">
        <w:rPr>
          <w:rFonts w:ascii="Times New Roman" w:hAnsi="Times New Roman" w:cs="Times New Roman"/>
          <w:sz w:val="24"/>
          <w:szCs w:val="24"/>
        </w:rPr>
        <w:t>, Laura Carugati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4</w:t>
      </w:r>
      <w:r w:rsidRPr="00177862">
        <w:rPr>
          <w:rFonts w:ascii="Times New Roman" w:hAnsi="Times New Roman" w:cs="Times New Roman"/>
          <w:sz w:val="24"/>
          <w:szCs w:val="24"/>
        </w:rPr>
        <w:t>, Davide Cicala</w:t>
      </w:r>
      <w:r w:rsidRPr="00177862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Pr="00177862">
        <w:rPr>
          <w:rFonts w:ascii="Times New Roman" w:hAnsi="Times New Roman" w:cs="Times New Roman"/>
          <w:sz w:val="24"/>
          <w:szCs w:val="24"/>
        </w:rPr>
        <w:t>, Alice Ferrari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5</w:t>
      </w:r>
      <w:r w:rsidRPr="00177862">
        <w:rPr>
          <w:rFonts w:ascii="Times New Roman" w:hAnsi="Times New Roman" w:cs="Times New Roman"/>
          <w:sz w:val="24"/>
          <w:szCs w:val="24"/>
        </w:rPr>
        <w:t>, Cristina Follesa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4</w:t>
      </w:r>
      <w:r w:rsidRPr="00177862">
        <w:rPr>
          <w:rFonts w:ascii="Times New Roman" w:hAnsi="Times New Roman" w:cs="Times New Roman"/>
          <w:sz w:val="24"/>
          <w:szCs w:val="24"/>
        </w:rPr>
        <w:t>, Alessandro Ligas</w:t>
      </w:r>
      <w:r w:rsidRPr="00177862">
        <w:rPr>
          <w:rFonts w:ascii="Times New Roman" w:hAnsi="Times New Roman" w:cs="Times New Roman"/>
          <w:sz w:val="24"/>
          <w:szCs w:val="24"/>
          <w:vertAlign w:val="superscript"/>
        </w:rPr>
        <w:t>7</w:t>
      </w:r>
      <w:r w:rsidRPr="00177862">
        <w:rPr>
          <w:rFonts w:ascii="Times New Roman" w:hAnsi="Times New Roman" w:cs="Times New Roman"/>
          <w:sz w:val="24"/>
          <w:szCs w:val="24"/>
        </w:rPr>
        <w:t>, Paolo Sartor</w:t>
      </w:r>
      <w:r w:rsidRPr="00177862">
        <w:rPr>
          <w:rFonts w:ascii="Times New Roman" w:hAnsi="Times New Roman" w:cs="Times New Roman"/>
          <w:sz w:val="24"/>
          <w:szCs w:val="24"/>
          <w:vertAlign w:val="superscript"/>
        </w:rPr>
        <w:t>7</w:t>
      </w:r>
      <w:r w:rsidRPr="00177862">
        <w:rPr>
          <w:rFonts w:ascii="Times New Roman" w:hAnsi="Times New Roman" w:cs="Times New Roman"/>
          <w:sz w:val="24"/>
          <w:szCs w:val="24"/>
        </w:rPr>
        <w:t>, Alice Sbrana</w:t>
      </w:r>
      <w:r w:rsidRPr="00177862">
        <w:rPr>
          <w:rFonts w:ascii="Times New Roman" w:hAnsi="Times New Roman" w:cs="Times New Roman"/>
          <w:sz w:val="24"/>
          <w:szCs w:val="24"/>
          <w:vertAlign w:val="superscript"/>
        </w:rPr>
        <w:t>1,2</w:t>
      </w:r>
      <w:r w:rsidRPr="00177862">
        <w:rPr>
          <w:rFonts w:ascii="Times New Roman" w:hAnsi="Times New Roman" w:cs="Times New Roman"/>
          <w:sz w:val="24"/>
          <w:szCs w:val="24"/>
        </w:rPr>
        <w:t>, Peter Shum</w:t>
      </w:r>
      <w:r w:rsidRPr="00177862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Pr="00177862">
        <w:rPr>
          <w:rFonts w:ascii="Times New Roman" w:hAnsi="Times New Roman" w:cs="Times New Roman"/>
          <w:sz w:val="24"/>
          <w:szCs w:val="24"/>
        </w:rPr>
        <w:t>, Matteo Stefani</w:t>
      </w:r>
      <w:r w:rsidRPr="00177862">
        <w:rPr>
          <w:rFonts w:ascii="Times New Roman" w:hAnsi="Times New Roman" w:cs="Times New Roman"/>
          <w:sz w:val="24"/>
          <w:szCs w:val="24"/>
          <w:vertAlign w:val="superscript"/>
        </w:rPr>
        <w:t>1,2</w:t>
      </w:r>
      <w:r w:rsidRPr="00177862">
        <w:rPr>
          <w:rFonts w:ascii="Times New Roman" w:hAnsi="Times New Roman" w:cs="Times New Roman"/>
          <w:sz w:val="24"/>
          <w:szCs w:val="24"/>
        </w:rPr>
        <w:t>, Lorenzo Talarico</w:t>
      </w:r>
      <w:r w:rsidRPr="00177862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Pr="00177862">
        <w:rPr>
          <w:rFonts w:ascii="Times New Roman" w:hAnsi="Times New Roman" w:cs="Times New Roman"/>
          <w:sz w:val="24"/>
          <w:szCs w:val="24"/>
        </w:rPr>
        <w:t>, Stefano Mariani</w:t>
      </w:r>
      <w:r w:rsidRPr="00177862">
        <w:rPr>
          <w:rFonts w:ascii="Times New Roman" w:hAnsi="Times New Roman" w:cs="Times New Roman"/>
          <w:sz w:val="24"/>
          <w:szCs w:val="24"/>
          <w:vertAlign w:val="superscript"/>
        </w:rPr>
        <w:t>3,*</w:t>
      </w:r>
      <w:r w:rsidRPr="00177862">
        <w:rPr>
          <w:rFonts w:ascii="Times New Roman" w:hAnsi="Times New Roman" w:cs="Times New Roman"/>
          <w:sz w:val="24"/>
          <w:szCs w:val="24"/>
        </w:rPr>
        <w:t>, Tommaso Russo</w:t>
      </w:r>
      <w:r w:rsidRPr="00177862">
        <w:rPr>
          <w:rFonts w:ascii="Times New Roman" w:hAnsi="Times New Roman" w:cs="Times New Roman"/>
          <w:sz w:val="24"/>
          <w:szCs w:val="24"/>
          <w:vertAlign w:val="superscript"/>
        </w:rPr>
        <w:t>1,*</w:t>
      </w:r>
    </w:p>
    <w:p w14:paraId="1B973A72" w14:textId="77777777" w:rsidR="002D21F9" w:rsidRPr="009A6E05" w:rsidRDefault="002D21F9" w:rsidP="002D21F9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6E05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Pr="009A6E05">
        <w:rPr>
          <w:rFonts w:ascii="Times New Roman" w:hAnsi="Times New Roman" w:cs="Times New Roman"/>
          <w:sz w:val="24"/>
          <w:szCs w:val="24"/>
        </w:rPr>
        <w:t xml:space="preserve"> Department of Biology, University of Rome Tor Vergata, Via della Ricerca Scientifica 1, 00133 Rome, Italy</w:t>
      </w:r>
    </w:p>
    <w:p w14:paraId="13A9E622" w14:textId="77777777" w:rsidR="002D21F9" w:rsidRPr="009A6E05" w:rsidRDefault="002D21F9" w:rsidP="002D21F9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6E05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9A6E05">
        <w:rPr>
          <w:rFonts w:ascii="Times New Roman" w:hAnsi="Times New Roman" w:cs="Times New Roman"/>
          <w:sz w:val="24"/>
          <w:szCs w:val="24"/>
        </w:rPr>
        <w:t xml:space="preserve"> PhD Program in Evolutionary Biology and Ecology, University of Rome Tor Vergata, Via della Ricerca Scientifica 1, 00133, Rome, Italy</w:t>
      </w:r>
    </w:p>
    <w:p w14:paraId="77EE5B19" w14:textId="77777777" w:rsidR="002D21F9" w:rsidRPr="00177862" w:rsidRDefault="002D21F9" w:rsidP="002D21F9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177862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3</w:t>
      </w:r>
      <w:r w:rsidRPr="00177862">
        <w:rPr>
          <w:rFonts w:ascii="Times New Roman" w:hAnsi="Times New Roman" w:cs="Times New Roman"/>
          <w:sz w:val="24"/>
          <w:szCs w:val="24"/>
          <w:lang w:val="en-GB"/>
        </w:rPr>
        <w:t xml:space="preserve"> School of Biological and Environmental Sciences, Liverpool John </w:t>
      </w:r>
      <w:proofErr w:type="spellStart"/>
      <w:r w:rsidRPr="00177862">
        <w:rPr>
          <w:rFonts w:ascii="Times New Roman" w:hAnsi="Times New Roman" w:cs="Times New Roman"/>
          <w:sz w:val="24"/>
          <w:szCs w:val="24"/>
          <w:lang w:val="en-GB"/>
        </w:rPr>
        <w:t>Moores</w:t>
      </w:r>
      <w:proofErr w:type="spellEnd"/>
      <w:r w:rsidRPr="00177862">
        <w:rPr>
          <w:rFonts w:ascii="Times New Roman" w:hAnsi="Times New Roman" w:cs="Times New Roman"/>
          <w:sz w:val="24"/>
          <w:szCs w:val="24"/>
          <w:lang w:val="en-GB"/>
        </w:rPr>
        <w:t xml:space="preserve"> University, L3 3AF, Liverpool, UK</w:t>
      </w:r>
    </w:p>
    <w:p w14:paraId="0E29C97E" w14:textId="77777777" w:rsidR="002D21F9" w:rsidRPr="00177862" w:rsidRDefault="002D21F9" w:rsidP="002D21F9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177862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4</w:t>
      </w:r>
      <w:r w:rsidRPr="00177862">
        <w:rPr>
          <w:rFonts w:ascii="Times New Roman" w:hAnsi="Times New Roman" w:cs="Times New Roman"/>
          <w:sz w:val="24"/>
          <w:szCs w:val="24"/>
          <w:lang w:val="en-GB"/>
        </w:rPr>
        <w:t xml:space="preserve"> Department of Life and Environmental Science, University of Cagliari, Via T. </w:t>
      </w:r>
      <w:proofErr w:type="spellStart"/>
      <w:r w:rsidRPr="00177862">
        <w:rPr>
          <w:rFonts w:ascii="Times New Roman" w:hAnsi="Times New Roman" w:cs="Times New Roman"/>
          <w:sz w:val="24"/>
          <w:szCs w:val="24"/>
          <w:lang w:val="en-GB"/>
        </w:rPr>
        <w:t>Fiorelli</w:t>
      </w:r>
      <w:proofErr w:type="spellEnd"/>
      <w:r w:rsidRPr="00177862">
        <w:rPr>
          <w:rFonts w:ascii="Times New Roman" w:hAnsi="Times New Roman" w:cs="Times New Roman"/>
          <w:sz w:val="24"/>
          <w:szCs w:val="24"/>
          <w:lang w:val="en-GB"/>
        </w:rPr>
        <w:t xml:space="preserve"> 1, 09126, Cagliari, Italy</w:t>
      </w:r>
    </w:p>
    <w:p w14:paraId="7423A08A" w14:textId="77777777" w:rsidR="002D21F9" w:rsidRPr="00177862" w:rsidRDefault="002D21F9" w:rsidP="002D21F9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177862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5</w:t>
      </w:r>
      <w:r w:rsidRPr="00177862">
        <w:rPr>
          <w:rFonts w:ascii="Times New Roman" w:hAnsi="Times New Roman" w:cs="Times New Roman"/>
          <w:sz w:val="24"/>
          <w:szCs w:val="24"/>
          <w:lang w:val="en-GB"/>
        </w:rPr>
        <w:t xml:space="preserve"> Department of Biological, Geological and Environmental Sciences, Alma Mater </w:t>
      </w:r>
      <w:proofErr w:type="spellStart"/>
      <w:r w:rsidRPr="00177862">
        <w:rPr>
          <w:rFonts w:ascii="Times New Roman" w:hAnsi="Times New Roman" w:cs="Times New Roman"/>
          <w:sz w:val="24"/>
          <w:szCs w:val="24"/>
          <w:lang w:val="en-GB"/>
        </w:rPr>
        <w:t>Studiorum</w:t>
      </w:r>
      <w:proofErr w:type="spellEnd"/>
      <w:r w:rsidRPr="00177862">
        <w:rPr>
          <w:rFonts w:ascii="Times New Roman" w:hAnsi="Times New Roman" w:cs="Times New Roman"/>
          <w:sz w:val="24"/>
          <w:szCs w:val="24"/>
          <w:lang w:val="en-GB"/>
        </w:rPr>
        <w:t xml:space="preserve"> University of Bologna, Via </w:t>
      </w:r>
      <w:proofErr w:type="spellStart"/>
      <w:r w:rsidRPr="00177862">
        <w:rPr>
          <w:rFonts w:ascii="Times New Roman" w:hAnsi="Times New Roman" w:cs="Times New Roman"/>
          <w:sz w:val="24"/>
          <w:szCs w:val="24"/>
          <w:lang w:val="en-GB"/>
        </w:rPr>
        <w:t>Sant’Alberto</w:t>
      </w:r>
      <w:proofErr w:type="spellEnd"/>
      <w:r w:rsidRPr="00177862">
        <w:rPr>
          <w:rFonts w:ascii="Times New Roman" w:hAnsi="Times New Roman" w:cs="Times New Roman"/>
          <w:sz w:val="24"/>
          <w:szCs w:val="24"/>
          <w:lang w:val="en-GB"/>
        </w:rPr>
        <w:t xml:space="preserve"> 163, 48123, Ravenna, Italy</w:t>
      </w:r>
    </w:p>
    <w:p w14:paraId="15D2D010" w14:textId="77777777" w:rsidR="002D21F9" w:rsidRPr="00177862" w:rsidRDefault="002D21F9" w:rsidP="002D21F9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177862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6</w:t>
      </w:r>
      <w:r w:rsidRPr="00177862">
        <w:rPr>
          <w:rFonts w:ascii="Times New Roman" w:hAnsi="Times New Roman" w:cs="Times New Roman"/>
          <w:sz w:val="24"/>
          <w:szCs w:val="24"/>
          <w:lang w:val="en-GB"/>
        </w:rPr>
        <w:t xml:space="preserve"> General Fisheries Commission for the Mediterranean (GFCM)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- </w:t>
      </w:r>
      <w:r w:rsidRPr="00177862">
        <w:rPr>
          <w:rFonts w:ascii="Times New Roman" w:hAnsi="Times New Roman" w:cs="Times New Roman"/>
          <w:sz w:val="24"/>
          <w:szCs w:val="24"/>
          <w:lang w:val="en-GB"/>
        </w:rPr>
        <w:t>Food and Agriculture Organization of the United Nations, 00193, Rome, Italy</w:t>
      </w:r>
    </w:p>
    <w:p w14:paraId="23314FA0" w14:textId="7756EBF4" w:rsidR="002D21F9" w:rsidRPr="00177862" w:rsidRDefault="002D21F9" w:rsidP="002D21F9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7862">
        <w:rPr>
          <w:rFonts w:ascii="Times New Roman" w:hAnsi="Times New Roman" w:cs="Times New Roman"/>
          <w:sz w:val="24"/>
          <w:szCs w:val="24"/>
          <w:vertAlign w:val="superscript"/>
        </w:rPr>
        <w:t>7</w:t>
      </w:r>
      <w:r w:rsidRPr="00177862">
        <w:rPr>
          <w:rFonts w:ascii="Times New Roman" w:hAnsi="Times New Roman" w:cs="Times New Roman"/>
          <w:sz w:val="24"/>
          <w:szCs w:val="24"/>
        </w:rPr>
        <w:t xml:space="preserve"> Consorzio per il Centro Interuniversitario di Biologia Marina ed Ecologia Applicata “G. Bacci” (CIBM), Viale N. Sauro 4, 57128, Livorno, Italy</w:t>
      </w:r>
    </w:p>
    <w:p w14:paraId="35C87BBA" w14:textId="77777777" w:rsidR="002D21F9" w:rsidRDefault="002D21F9" w:rsidP="002D21F9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177862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 xml:space="preserve">* </w:t>
      </w:r>
      <w:r w:rsidRPr="00177862">
        <w:rPr>
          <w:rFonts w:ascii="Times New Roman" w:hAnsi="Times New Roman" w:cs="Times New Roman"/>
          <w:sz w:val="24"/>
          <w:szCs w:val="24"/>
          <w:lang w:val="en-GB"/>
        </w:rPr>
        <w:t>These authors equally contributed to this work</w:t>
      </w:r>
    </w:p>
    <w:p w14:paraId="673F56CD" w14:textId="77777777" w:rsidR="002D21F9" w:rsidRDefault="002D21F9" w:rsidP="002D21F9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14:paraId="7573A93F" w14:textId="15CF029F" w:rsidR="00C32186" w:rsidRPr="00012375" w:rsidRDefault="002D21F9" w:rsidP="002D21F9">
      <w:pPr>
        <w:spacing w:after="0" w:line="480" w:lineRule="auto"/>
        <w:jc w:val="both"/>
        <w:rPr>
          <w:rFonts w:ascii="Times New Roman" w:hAnsi="Times New Roman" w:cs="Times New Roman"/>
          <w:color w:val="0563C1" w:themeColor="hyperlink"/>
          <w:sz w:val="24"/>
          <w:szCs w:val="24"/>
          <w:u w:val="single"/>
          <w:lang w:val="en-GB"/>
        </w:rPr>
      </w:pPr>
      <w:r w:rsidRPr="25690D2D">
        <w:rPr>
          <w:rFonts w:ascii="Times New Roman" w:hAnsi="Times New Roman" w:cs="Times New Roman"/>
          <w:sz w:val="24"/>
          <w:szCs w:val="24"/>
          <w:lang w:val="en-GB"/>
        </w:rPr>
        <w:t xml:space="preserve">Corresponding author: Giulia Maiello, School of Biological and Environmental Sciences, Liverpool John </w:t>
      </w:r>
      <w:proofErr w:type="spellStart"/>
      <w:r w:rsidRPr="25690D2D">
        <w:rPr>
          <w:rFonts w:ascii="Times New Roman" w:hAnsi="Times New Roman" w:cs="Times New Roman"/>
          <w:sz w:val="24"/>
          <w:szCs w:val="24"/>
          <w:lang w:val="en-GB"/>
        </w:rPr>
        <w:t>Moores</w:t>
      </w:r>
      <w:proofErr w:type="spellEnd"/>
      <w:r w:rsidRPr="25690D2D">
        <w:rPr>
          <w:rFonts w:ascii="Times New Roman" w:hAnsi="Times New Roman" w:cs="Times New Roman"/>
          <w:sz w:val="24"/>
          <w:szCs w:val="24"/>
          <w:lang w:val="en-GB"/>
        </w:rPr>
        <w:t xml:space="preserve"> University, </w:t>
      </w:r>
      <w:proofErr w:type="spellStart"/>
      <w:r w:rsidRPr="25690D2D">
        <w:rPr>
          <w:rFonts w:ascii="Times New Roman" w:hAnsi="Times New Roman" w:cs="Times New Roman"/>
          <w:sz w:val="24"/>
          <w:szCs w:val="24"/>
          <w:lang w:val="en-GB"/>
        </w:rPr>
        <w:t>Byrom</w:t>
      </w:r>
      <w:proofErr w:type="spellEnd"/>
      <w:r w:rsidRPr="25690D2D">
        <w:rPr>
          <w:rFonts w:ascii="Times New Roman" w:hAnsi="Times New Roman" w:cs="Times New Roman"/>
          <w:sz w:val="24"/>
          <w:szCs w:val="24"/>
          <w:lang w:val="en-GB"/>
        </w:rPr>
        <w:t xml:space="preserve"> Street, L3 3AF, Liverpool, UK. </w:t>
      </w:r>
      <w:r w:rsidRPr="00012375">
        <w:rPr>
          <w:rFonts w:ascii="Times New Roman" w:hAnsi="Times New Roman" w:cs="Times New Roman"/>
          <w:sz w:val="24"/>
          <w:szCs w:val="24"/>
          <w:lang w:val="en-GB"/>
        </w:rPr>
        <w:t xml:space="preserve">Email: </w:t>
      </w:r>
      <w:hyperlink r:id="rId6">
        <w:r w:rsidRPr="00012375">
          <w:rPr>
            <w:rStyle w:val="Hyperlink"/>
            <w:rFonts w:ascii="Times New Roman" w:hAnsi="Times New Roman" w:cs="Times New Roman"/>
            <w:sz w:val="24"/>
            <w:szCs w:val="24"/>
            <w:lang w:val="en-GB"/>
          </w:rPr>
          <w:t>G.Maiello@ljmu.ac.uk</w:t>
        </w:r>
      </w:hyperlink>
    </w:p>
    <w:p w14:paraId="00636010" w14:textId="421572E9" w:rsidR="00E66465" w:rsidRPr="001671A0" w:rsidRDefault="00C65E9E" w:rsidP="001671A0">
      <w:pPr>
        <w:rPr>
          <w:rFonts w:ascii="Times New Roman" w:hAnsi="Times New Roman" w:cs="Times New Roman"/>
          <w:b/>
          <w:lang w:val="en-GB"/>
        </w:rPr>
      </w:pPr>
      <w:r w:rsidRPr="000136C4">
        <w:rPr>
          <w:rFonts w:ascii="Times New Roman" w:hAnsi="Times New Roman" w:cs="Times New Roman"/>
          <w:b/>
          <w:lang w:val="en-GB"/>
        </w:rPr>
        <w:t xml:space="preserve">Table S1 </w:t>
      </w:r>
      <w:r w:rsidR="00E66465" w:rsidRPr="000136C4">
        <w:rPr>
          <w:rFonts w:ascii="Times New Roman" w:hAnsi="Times New Roman" w:cs="Times New Roman"/>
          <w:b/>
          <w:lang w:val="en-GB"/>
        </w:rPr>
        <w:t>–</w:t>
      </w:r>
      <w:r w:rsidRPr="000136C4">
        <w:rPr>
          <w:rFonts w:ascii="Times New Roman" w:hAnsi="Times New Roman" w:cs="Times New Roman"/>
          <w:b/>
          <w:lang w:val="en-GB"/>
        </w:rPr>
        <w:t xml:space="preserve"> </w:t>
      </w:r>
      <w:r w:rsidR="00E66465" w:rsidRPr="000136C4">
        <w:rPr>
          <w:rFonts w:ascii="Times New Roman" w:hAnsi="Times New Roman" w:cs="Times New Roman"/>
          <w:lang w:val="en-GB"/>
        </w:rPr>
        <w:t>GSA, date, geographical coordinates (datum = WGS84), mean values of bathymetry, and bathymetri</w:t>
      </w:r>
      <w:r w:rsidR="00335488">
        <w:rPr>
          <w:rFonts w:ascii="Times New Roman" w:hAnsi="Times New Roman" w:cs="Times New Roman"/>
          <w:lang w:val="en-GB"/>
        </w:rPr>
        <w:t>c range</w:t>
      </w:r>
      <w:r w:rsidR="00E66465" w:rsidRPr="000136C4">
        <w:rPr>
          <w:rFonts w:ascii="Times New Roman" w:hAnsi="Times New Roman" w:cs="Times New Roman"/>
          <w:lang w:val="en-GB"/>
        </w:rPr>
        <w:t xml:space="preserve"> are given for each sampling site</w:t>
      </w:r>
    </w:p>
    <w:p w14:paraId="7F68FD68" w14:textId="77777777" w:rsidR="00C65E9E" w:rsidRPr="000136C4" w:rsidRDefault="00C65E9E">
      <w:pPr>
        <w:rPr>
          <w:rFonts w:ascii="Times New Roman" w:hAnsi="Times New Roman" w:cs="Times New Roman"/>
          <w:b/>
          <w:lang w:val="en-GB"/>
        </w:rPr>
      </w:pPr>
    </w:p>
    <w:tbl>
      <w:tblPr>
        <w:tblStyle w:val="GridTable1Light-Accent5"/>
        <w:tblW w:w="0" w:type="auto"/>
        <w:jc w:val="center"/>
        <w:tblLook w:val="04A0" w:firstRow="1" w:lastRow="0" w:firstColumn="1" w:lastColumn="0" w:noHBand="0" w:noVBand="1"/>
      </w:tblPr>
      <w:tblGrid>
        <w:gridCol w:w="669"/>
        <w:gridCol w:w="999"/>
        <w:gridCol w:w="1219"/>
        <w:gridCol w:w="784"/>
        <w:gridCol w:w="850"/>
        <w:gridCol w:w="1134"/>
        <w:gridCol w:w="1418"/>
        <w:gridCol w:w="1023"/>
        <w:gridCol w:w="1168"/>
      </w:tblGrid>
      <w:tr w:rsidR="00012375" w:rsidRPr="000136C4" w14:paraId="0D08BACA" w14:textId="77777777" w:rsidTr="003C57D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6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CE7671" w14:textId="77777777" w:rsidR="00012375" w:rsidRPr="000136C4" w:rsidRDefault="00012375" w:rsidP="00012375">
            <w:pPr>
              <w:jc w:val="center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GSA</w:t>
            </w:r>
          </w:p>
        </w:tc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14:paraId="00A2B86D" w14:textId="77777777" w:rsidR="00012375" w:rsidRPr="000136C4" w:rsidRDefault="00012375" w:rsidP="0001237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Site</w:t>
            </w:r>
          </w:p>
        </w:tc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14:paraId="7D89EC4F" w14:textId="77777777" w:rsidR="00012375" w:rsidRPr="000136C4" w:rsidRDefault="00012375" w:rsidP="0001237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Date</w:t>
            </w:r>
          </w:p>
        </w:tc>
        <w:tc>
          <w:tcPr>
            <w:tcW w:w="784" w:type="dxa"/>
            <w:tcBorders>
              <w:top w:val="single" w:sz="12" w:space="0" w:color="auto"/>
            </w:tcBorders>
            <w:vAlign w:val="center"/>
          </w:tcPr>
          <w:p w14:paraId="2F3B942E" w14:textId="77777777" w:rsidR="00012375" w:rsidRPr="000136C4" w:rsidRDefault="00012375" w:rsidP="0001237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Lat (°N)</w:t>
            </w: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14:paraId="1BB062EF" w14:textId="77777777" w:rsidR="00012375" w:rsidRPr="000136C4" w:rsidRDefault="00012375" w:rsidP="0001237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Long (°E)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57872263" w14:textId="7971F715" w:rsidR="00012375" w:rsidRPr="000136C4" w:rsidRDefault="00012375" w:rsidP="0001237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Depth (m)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vAlign w:val="center"/>
          </w:tcPr>
          <w:p w14:paraId="44CDB1F8" w14:textId="34673896" w:rsidR="00012375" w:rsidRPr="000136C4" w:rsidRDefault="00012375" w:rsidP="0001237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Depth range (m)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B8B200E" w14:textId="63797129" w:rsidR="00012375" w:rsidRPr="000136C4" w:rsidRDefault="00910E68" w:rsidP="00910E6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Distance (m)</w:t>
            </w:r>
          </w:p>
        </w:tc>
        <w:tc>
          <w:tcPr>
            <w:tcW w:w="1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6EBFEFA" w14:textId="07D58ED9" w:rsidR="00012375" w:rsidRPr="000136C4" w:rsidRDefault="003C57D5" w:rsidP="00910E6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Haul time (hrs)</w:t>
            </w:r>
          </w:p>
        </w:tc>
      </w:tr>
      <w:tr w:rsidR="00012375" w:rsidRPr="000136C4" w14:paraId="7051CCD7" w14:textId="77777777" w:rsidTr="003C57D5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22F29919" w14:textId="77777777" w:rsidR="00012375" w:rsidRPr="000136C4" w:rsidRDefault="00012375" w:rsidP="00012375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0136C4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9</w:t>
            </w:r>
          </w:p>
        </w:tc>
        <w:tc>
          <w:tcPr>
            <w:tcW w:w="0" w:type="auto"/>
            <w:vAlign w:val="center"/>
          </w:tcPr>
          <w:p w14:paraId="4FE81305" w14:textId="77777777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0136C4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Tyrr_10</w:t>
            </w:r>
          </w:p>
        </w:tc>
        <w:tc>
          <w:tcPr>
            <w:tcW w:w="0" w:type="auto"/>
            <w:vAlign w:val="center"/>
          </w:tcPr>
          <w:p w14:paraId="152E96D6" w14:textId="77777777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16/09/2021</w:t>
            </w:r>
          </w:p>
        </w:tc>
        <w:tc>
          <w:tcPr>
            <w:tcW w:w="784" w:type="dxa"/>
            <w:vAlign w:val="center"/>
          </w:tcPr>
          <w:p w14:paraId="375D586C" w14:textId="77777777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40.96</w:t>
            </w:r>
          </w:p>
        </w:tc>
        <w:tc>
          <w:tcPr>
            <w:tcW w:w="850" w:type="dxa"/>
            <w:vAlign w:val="center"/>
          </w:tcPr>
          <w:p w14:paraId="1316086B" w14:textId="77777777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0136C4">
              <w:rPr>
                <w:rFonts w:ascii="Times New Roman" w:hAnsi="Times New Roman" w:cs="Times New Roman"/>
                <w:color w:val="000000"/>
              </w:rPr>
              <w:t>13.43</w:t>
            </w:r>
          </w:p>
        </w:tc>
        <w:tc>
          <w:tcPr>
            <w:tcW w:w="1134" w:type="dxa"/>
            <w:vAlign w:val="center"/>
          </w:tcPr>
          <w:p w14:paraId="5BA7DEF2" w14:textId="2420C6AF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0136C4">
              <w:rPr>
                <w:rFonts w:ascii="Times New Roman" w:hAnsi="Times New Roman" w:cs="Times New Roman"/>
                <w:color w:val="000000"/>
              </w:rPr>
              <w:t>-539.5</w:t>
            </w:r>
          </w:p>
        </w:tc>
        <w:tc>
          <w:tcPr>
            <w:tcW w:w="1418" w:type="dxa"/>
            <w:vAlign w:val="center"/>
          </w:tcPr>
          <w:p w14:paraId="01641A0B" w14:textId="76F2AA88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0136C4">
              <w:rPr>
                <w:rFonts w:ascii="Times New Roman" w:hAnsi="Times New Roman" w:cs="Times New Roman"/>
              </w:rPr>
              <w:t>&gt; 400</w:t>
            </w:r>
          </w:p>
        </w:tc>
        <w:tc>
          <w:tcPr>
            <w:tcW w:w="992" w:type="dxa"/>
            <w:vAlign w:val="center"/>
          </w:tcPr>
          <w:p w14:paraId="4E9F6BBD" w14:textId="23805194" w:rsidR="00012375" w:rsidRPr="000136C4" w:rsidRDefault="00BA7067" w:rsidP="00910E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BA7067">
              <w:rPr>
                <w:rFonts w:ascii="Times New Roman" w:hAnsi="Times New Roman" w:cs="Times New Roman"/>
                <w:color w:val="000000"/>
              </w:rPr>
              <w:t>5472</w:t>
            </w:r>
          </w:p>
        </w:tc>
        <w:tc>
          <w:tcPr>
            <w:tcW w:w="1168" w:type="dxa"/>
            <w:tcBorders>
              <w:right w:val="single" w:sz="12" w:space="0" w:color="auto"/>
            </w:tcBorders>
            <w:vAlign w:val="center"/>
          </w:tcPr>
          <w:p w14:paraId="0705C043" w14:textId="0B538815" w:rsidR="00012375" w:rsidRPr="000136C4" w:rsidRDefault="00432632" w:rsidP="00910E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</w:t>
            </w:r>
          </w:p>
        </w:tc>
      </w:tr>
      <w:tr w:rsidR="00012375" w:rsidRPr="000136C4" w14:paraId="5CB671B5" w14:textId="77777777" w:rsidTr="003C57D5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0D2C4686" w14:textId="77777777" w:rsidR="00012375" w:rsidRPr="000136C4" w:rsidRDefault="00012375" w:rsidP="00012375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0136C4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9</w:t>
            </w:r>
          </w:p>
        </w:tc>
        <w:tc>
          <w:tcPr>
            <w:tcW w:w="0" w:type="auto"/>
            <w:vAlign w:val="center"/>
          </w:tcPr>
          <w:p w14:paraId="769A443D" w14:textId="77777777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0136C4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Tyrr_48</w:t>
            </w:r>
          </w:p>
        </w:tc>
        <w:tc>
          <w:tcPr>
            <w:tcW w:w="0" w:type="auto"/>
            <w:vAlign w:val="center"/>
          </w:tcPr>
          <w:p w14:paraId="1738D5E5" w14:textId="77777777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07/09/2021</w:t>
            </w:r>
          </w:p>
        </w:tc>
        <w:tc>
          <w:tcPr>
            <w:tcW w:w="784" w:type="dxa"/>
            <w:vAlign w:val="center"/>
          </w:tcPr>
          <w:p w14:paraId="7A725DDF" w14:textId="77777777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42.58</w:t>
            </w:r>
          </w:p>
        </w:tc>
        <w:tc>
          <w:tcPr>
            <w:tcW w:w="850" w:type="dxa"/>
            <w:vAlign w:val="center"/>
          </w:tcPr>
          <w:p w14:paraId="1088303F" w14:textId="77777777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0136C4">
              <w:rPr>
                <w:rFonts w:ascii="Times New Roman" w:hAnsi="Times New Roman" w:cs="Times New Roman"/>
                <w:color w:val="000000"/>
              </w:rPr>
              <w:t>11.07</w:t>
            </w:r>
          </w:p>
        </w:tc>
        <w:tc>
          <w:tcPr>
            <w:tcW w:w="1134" w:type="dxa"/>
            <w:vAlign w:val="center"/>
          </w:tcPr>
          <w:p w14:paraId="29A57944" w14:textId="1872EA57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0136C4">
              <w:rPr>
                <w:rFonts w:ascii="Times New Roman" w:hAnsi="Times New Roman" w:cs="Times New Roman"/>
                <w:color w:val="000000"/>
              </w:rPr>
              <w:t>-42</w:t>
            </w:r>
          </w:p>
        </w:tc>
        <w:tc>
          <w:tcPr>
            <w:tcW w:w="1418" w:type="dxa"/>
            <w:vAlign w:val="center"/>
          </w:tcPr>
          <w:p w14:paraId="463A3BB4" w14:textId="56850DA7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0136C4">
              <w:rPr>
                <w:rFonts w:ascii="Times New Roman" w:hAnsi="Times New Roman" w:cs="Times New Roman"/>
              </w:rPr>
              <w:t>[0-100)</w:t>
            </w:r>
          </w:p>
        </w:tc>
        <w:tc>
          <w:tcPr>
            <w:tcW w:w="992" w:type="dxa"/>
            <w:vAlign w:val="center"/>
          </w:tcPr>
          <w:p w14:paraId="6A473C6F" w14:textId="599CB2DB" w:rsidR="00012375" w:rsidRPr="000136C4" w:rsidRDefault="00835FF9" w:rsidP="00910E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835FF9">
              <w:rPr>
                <w:rFonts w:ascii="Times New Roman" w:hAnsi="Times New Roman" w:cs="Times New Roman"/>
                <w:color w:val="000000"/>
              </w:rPr>
              <w:t>2866</w:t>
            </w:r>
          </w:p>
        </w:tc>
        <w:tc>
          <w:tcPr>
            <w:tcW w:w="1168" w:type="dxa"/>
            <w:tcBorders>
              <w:right w:val="single" w:sz="12" w:space="0" w:color="auto"/>
            </w:tcBorders>
            <w:vAlign w:val="center"/>
          </w:tcPr>
          <w:p w14:paraId="4DDFB20D" w14:textId="7C04BE07" w:rsidR="00012375" w:rsidRPr="000136C4" w:rsidRDefault="00CC737C" w:rsidP="00910E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0.5</w:t>
            </w:r>
          </w:p>
        </w:tc>
      </w:tr>
      <w:tr w:rsidR="00012375" w:rsidRPr="000136C4" w14:paraId="4BD8F0B3" w14:textId="77777777" w:rsidTr="003C57D5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5E351A73" w14:textId="77777777" w:rsidR="00012375" w:rsidRPr="000136C4" w:rsidRDefault="00012375" w:rsidP="00012375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0136C4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9</w:t>
            </w:r>
          </w:p>
        </w:tc>
        <w:tc>
          <w:tcPr>
            <w:tcW w:w="0" w:type="auto"/>
            <w:vAlign w:val="center"/>
          </w:tcPr>
          <w:p w14:paraId="3644849F" w14:textId="77777777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0136C4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Tyrr_59</w:t>
            </w:r>
          </w:p>
        </w:tc>
        <w:tc>
          <w:tcPr>
            <w:tcW w:w="0" w:type="auto"/>
            <w:vAlign w:val="center"/>
          </w:tcPr>
          <w:p w14:paraId="7DA08F3D" w14:textId="77777777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07/09/2021</w:t>
            </w:r>
          </w:p>
        </w:tc>
        <w:tc>
          <w:tcPr>
            <w:tcW w:w="784" w:type="dxa"/>
            <w:vAlign w:val="center"/>
          </w:tcPr>
          <w:p w14:paraId="13A4224E" w14:textId="77777777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42.44</w:t>
            </w:r>
          </w:p>
        </w:tc>
        <w:tc>
          <w:tcPr>
            <w:tcW w:w="850" w:type="dxa"/>
            <w:vAlign w:val="center"/>
          </w:tcPr>
          <w:p w14:paraId="1AC4C9A7" w14:textId="77777777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0136C4">
              <w:rPr>
                <w:rFonts w:ascii="Times New Roman" w:hAnsi="Times New Roman" w:cs="Times New Roman"/>
                <w:color w:val="000000"/>
              </w:rPr>
              <w:t>10.89</w:t>
            </w:r>
          </w:p>
        </w:tc>
        <w:tc>
          <w:tcPr>
            <w:tcW w:w="1134" w:type="dxa"/>
            <w:vAlign w:val="center"/>
          </w:tcPr>
          <w:p w14:paraId="1833A738" w14:textId="0B94B904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0136C4">
              <w:rPr>
                <w:rFonts w:ascii="Times New Roman" w:hAnsi="Times New Roman" w:cs="Times New Roman"/>
                <w:color w:val="000000"/>
              </w:rPr>
              <w:t>-130</w:t>
            </w:r>
          </w:p>
        </w:tc>
        <w:tc>
          <w:tcPr>
            <w:tcW w:w="1418" w:type="dxa"/>
            <w:vAlign w:val="center"/>
          </w:tcPr>
          <w:p w14:paraId="66D84DB8" w14:textId="4969AF63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0136C4">
              <w:rPr>
                <w:rFonts w:ascii="Times New Roman" w:hAnsi="Times New Roman" w:cs="Times New Roman"/>
              </w:rPr>
              <w:t>[100-200)</w:t>
            </w:r>
          </w:p>
        </w:tc>
        <w:tc>
          <w:tcPr>
            <w:tcW w:w="992" w:type="dxa"/>
            <w:vAlign w:val="center"/>
          </w:tcPr>
          <w:p w14:paraId="1277A9FE" w14:textId="132D457E" w:rsidR="00012375" w:rsidRPr="000136C4" w:rsidRDefault="00835FF9" w:rsidP="00910E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835FF9">
              <w:rPr>
                <w:rFonts w:ascii="Times New Roman" w:hAnsi="Times New Roman" w:cs="Times New Roman"/>
                <w:color w:val="000000"/>
              </w:rPr>
              <w:t>2285</w:t>
            </w:r>
          </w:p>
        </w:tc>
        <w:tc>
          <w:tcPr>
            <w:tcW w:w="1168" w:type="dxa"/>
            <w:tcBorders>
              <w:right w:val="single" w:sz="12" w:space="0" w:color="auto"/>
            </w:tcBorders>
            <w:vAlign w:val="center"/>
          </w:tcPr>
          <w:p w14:paraId="730B68D6" w14:textId="705F1AE4" w:rsidR="00012375" w:rsidRPr="000136C4" w:rsidRDefault="00C620F7" w:rsidP="00910E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0.5</w:t>
            </w:r>
          </w:p>
        </w:tc>
      </w:tr>
      <w:tr w:rsidR="00012375" w:rsidRPr="000136C4" w14:paraId="5E21C2B0" w14:textId="77777777" w:rsidTr="003C57D5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5C96E1CF" w14:textId="77777777" w:rsidR="00012375" w:rsidRPr="000136C4" w:rsidRDefault="00012375" w:rsidP="00012375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0136C4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9</w:t>
            </w:r>
          </w:p>
        </w:tc>
        <w:tc>
          <w:tcPr>
            <w:tcW w:w="0" w:type="auto"/>
            <w:vAlign w:val="center"/>
          </w:tcPr>
          <w:p w14:paraId="2361B9C9" w14:textId="77777777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0136C4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Tyrr_71</w:t>
            </w:r>
          </w:p>
        </w:tc>
        <w:tc>
          <w:tcPr>
            <w:tcW w:w="0" w:type="auto"/>
            <w:vAlign w:val="center"/>
          </w:tcPr>
          <w:p w14:paraId="772129F6" w14:textId="77777777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06/09/2021</w:t>
            </w:r>
          </w:p>
        </w:tc>
        <w:tc>
          <w:tcPr>
            <w:tcW w:w="784" w:type="dxa"/>
            <w:vAlign w:val="center"/>
          </w:tcPr>
          <w:p w14:paraId="4E53A951" w14:textId="77777777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42.50</w:t>
            </w:r>
          </w:p>
        </w:tc>
        <w:tc>
          <w:tcPr>
            <w:tcW w:w="850" w:type="dxa"/>
            <w:vAlign w:val="center"/>
          </w:tcPr>
          <w:p w14:paraId="7A937871" w14:textId="77777777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0136C4">
              <w:rPr>
                <w:rFonts w:ascii="Times New Roman" w:hAnsi="Times New Roman" w:cs="Times New Roman"/>
                <w:color w:val="000000"/>
              </w:rPr>
              <w:t>9.96</w:t>
            </w:r>
          </w:p>
        </w:tc>
        <w:tc>
          <w:tcPr>
            <w:tcW w:w="1134" w:type="dxa"/>
            <w:vAlign w:val="center"/>
          </w:tcPr>
          <w:p w14:paraId="24EEB060" w14:textId="638A84C6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0136C4">
              <w:rPr>
                <w:rFonts w:ascii="Times New Roman" w:hAnsi="Times New Roman" w:cs="Times New Roman"/>
                <w:color w:val="000000"/>
              </w:rPr>
              <w:t>-606</w:t>
            </w:r>
          </w:p>
        </w:tc>
        <w:tc>
          <w:tcPr>
            <w:tcW w:w="1418" w:type="dxa"/>
            <w:vAlign w:val="center"/>
          </w:tcPr>
          <w:p w14:paraId="1D2613B5" w14:textId="767A3C22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0136C4">
              <w:rPr>
                <w:rFonts w:ascii="Times New Roman" w:hAnsi="Times New Roman" w:cs="Times New Roman"/>
              </w:rPr>
              <w:t>&gt; 400</w:t>
            </w:r>
          </w:p>
        </w:tc>
        <w:tc>
          <w:tcPr>
            <w:tcW w:w="992" w:type="dxa"/>
            <w:vAlign w:val="center"/>
          </w:tcPr>
          <w:p w14:paraId="04F01C7B" w14:textId="2C713B79" w:rsidR="00012375" w:rsidRPr="000136C4" w:rsidRDefault="009A0004" w:rsidP="00910E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9A0004">
              <w:rPr>
                <w:rFonts w:ascii="Times New Roman" w:hAnsi="Times New Roman" w:cs="Times New Roman"/>
                <w:color w:val="000000"/>
              </w:rPr>
              <w:t>4840</w:t>
            </w:r>
          </w:p>
        </w:tc>
        <w:tc>
          <w:tcPr>
            <w:tcW w:w="1168" w:type="dxa"/>
            <w:tcBorders>
              <w:right w:val="single" w:sz="12" w:space="0" w:color="auto"/>
            </w:tcBorders>
            <w:vAlign w:val="center"/>
          </w:tcPr>
          <w:p w14:paraId="63AC0C31" w14:textId="0B9786C8" w:rsidR="00012375" w:rsidRPr="000136C4" w:rsidRDefault="00C620F7" w:rsidP="00910E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</w:t>
            </w:r>
          </w:p>
        </w:tc>
      </w:tr>
      <w:tr w:rsidR="00012375" w:rsidRPr="000136C4" w14:paraId="0AB71273" w14:textId="77777777" w:rsidTr="003C57D5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5036BD38" w14:textId="77777777" w:rsidR="00012375" w:rsidRPr="000136C4" w:rsidRDefault="00012375" w:rsidP="00012375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0136C4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9</w:t>
            </w:r>
          </w:p>
        </w:tc>
        <w:tc>
          <w:tcPr>
            <w:tcW w:w="0" w:type="auto"/>
            <w:vAlign w:val="center"/>
          </w:tcPr>
          <w:p w14:paraId="5F05DAAB" w14:textId="77777777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0136C4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Tyrr_83</w:t>
            </w:r>
          </w:p>
        </w:tc>
        <w:tc>
          <w:tcPr>
            <w:tcW w:w="0" w:type="auto"/>
            <w:vAlign w:val="center"/>
          </w:tcPr>
          <w:p w14:paraId="7EA2BD57" w14:textId="77777777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04/09/2021</w:t>
            </w:r>
          </w:p>
        </w:tc>
        <w:tc>
          <w:tcPr>
            <w:tcW w:w="784" w:type="dxa"/>
            <w:vAlign w:val="center"/>
          </w:tcPr>
          <w:p w14:paraId="4446B009" w14:textId="77777777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42.49</w:t>
            </w:r>
          </w:p>
        </w:tc>
        <w:tc>
          <w:tcPr>
            <w:tcW w:w="850" w:type="dxa"/>
            <w:vAlign w:val="center"/>
          </w:tcPr>
          <w:p w14:paraId="66DC25CE" w14:textId="77777777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0136C4">
              <w:rPr>
                <w:rFonts w:ascii="Times New Roman" w:hAnsi="Times New Roman" w:cs="Times New Roman"/>
                <w:color w:val="000000"/>
              </w:rPr>
              <w:t>10.44</w:t>
            </w:r>
          </w:p>
        </w:tc>
        <w:tc>
          <w:tcPr>
            <w:tcW w:w="1134" w:type="dxa"/>
            <w:vAlign w:val="center"/>
          </w:tcPr>
          <w:p w14:paraId="7F97E42B" w14:textId="54149438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0136C4">
              <w:rPr>
                <w:rFonts w:ascii="Times New Roman" w:hAnsi="Times New Roman" w:cs="Times New Roman"/>
                <w:color w:val="000000"/>
              </w:rPr>
              <w:t>-254.5</w:t>
            </w:r>
          </w:p>
        </w:tc>
        <w:tc>
          <w:tcPr>
            <w:tcW w:w="1418" w:type="dxa"/>
            <w:vAlign w:val="center"/>
          </w:tcPr>
          <w:p w14:paraId="7B126839" w14:textId="4A61D604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0136C4">
              <w:rPr>
                <w:rFonts w:ascii="Times New Roman" w:hAnsi="Times New Roman" w:cs="Times New Roman"/>
              </w:rPr>
              <w:t>[200-400)</w:t>
            </w:r>
          </w:p>
        </w:tc>
        <w:tc>
          <w:tcPr>
            <w:tcW w:w="992" w:type="dxa"/>
            <w:vAlign w:val="center"/>
          </w:tcPr>
          <w:p w14:paraId="65AE22AD" w14:textId="5598C5D0" w:rsidR="00012375" w:rsidRPr="000136C4" w:rsidRDefault="009A0004" w:rsidP="00910E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9A0004">
              <w:rPr>
                <w:rFonts w:ascii="Times New Roman" w:hAnsi="Times New Roman" w:cs="Times New Roman"/>
                <w:color w:val="000000"/>
              </w:rPr>
              <w:t>4978</w:t>
            </w:r>
          </w:p>
        </w:tc>
        <w:tc>
          <w:tcPr>
            <w:tcW w:w="1168" w:type="dxa"/>
            <w:tcBorders>
              <w:right w:val="single" w:sz="12" w:space="0" w:color="auto"/>
            </w:tcBorders>
            <w:vAlign w:val="center"/>
          </w:tcPr>
          <w:p w14:paraId="58858EDD" w14:textId="4F1A5423" w:rsidR="00012375" w:rsidRPr="000136C4" w:rsidRDefault="00C620F7" w:rsidP="00910E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</w:t>
            </w:r>
          </w:p>
        </w:tc>
      </w:tr>
      <w:tr w:rsidR="00012375" w:rsidRPr="000136C4" w14:paraId="1255A9D3" w14:textId="77777777" w:rsidTr="003C57D5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2C4B85D8" w14:textId="77777777" w:rsidR="00012375" w:rsidRPr="000136C4" w:rsidRDefault="00012375" w:rsidP="00012375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0136C4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9</w:t>
            </w:r>
          </w:p>
        </w:tc>
        <w:tc>
          <w:tcPr>
            <w:tcW w:w="0" w:type="auto"/>
            <w:vAlign w:val="center"/>
          </w:tcPr>
          <w:p w14:paraId="685A6E8E" w14:textId="77777777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0136C4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Tyrr_87</w:t>
            </w:r>
          </w:p>
        </w:tc>
        <w:tc>
          <w:tcPr>
            <w:tcW w:w="0" w:type="auto"/>
            <w:vAlign w:val="center"/>
          </w:tcPr>
          <w:p w14:paraId="70503B8A" w14:textId="77777777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05/09/2021</w:t>
            </w:r>
          </w:p>
        </w:tc>
        <w:tc>
          <w:tcPr>
            <w:tcW w:w="784" w:type="dxa"/>
            <w:vAlign w:val="center"/>
          </w:tcPr>
          <w:p w14:paraId="510903EF" w14:textId="77777777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42.85</w:t>
            </w:r>
          </w:p>
        </w:tc>
        <w:tc>
          <w:tcPr>
            <w:tcW w:w="850" w:type="dxa"/>
            <w:vAlign w:val="center"/>
          </w:tcPr>
          <w:p w14:paraId="61E8C9C1" w14:textId="77777777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0136C4">
              <w:rPr>
                <w:rFonts w:ascii="Times New Roman" w:hAnsi="Times New Roman" w:cs="Times New Roman"/>
                <w:color w:val="000000"/>
              </w:rPr>
              <w:t>10.68</w:t>
            </w:r>
          </w:p>
        </w:tc>
        <w:tc>
          <w:tcPr>
            <w:tcW w:w="1134" w:type="dxa"/>
            <w:vAlign w:val="center"/>
          </w:tcPr>
          <w:p w14:paraId="365C6ADE" w14:textId="3486FE96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0136C4">
              <w:rPr>
                <w:rFonts w:ascii="Times New Roman" w:hAnsi="Times New Roman" w:cs="Times New Roman"/>
                <w:color w:val="000000"/>
              </w:rPr>
              <w:t>-34.5</w:t>
            </w:r>
          </w:p>
        </w:tc>
        <w:tc>
          <w:tcPr>
            <w:tcW w:w="1418" w:type="dxa"/>
            <w:vAlign w:val="center"/>
          </w:tcPr>
          <w:p w14:paraId="7814E485" w14:textId="265C466C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0136C4">
              <w:rPr>
                <w:rFonts w:ascii="Times New Roman" w:hAnsi="Times New Roman" w:cs="Times New Roman"/>
              </w:rPr>
              <w:t>[0-100)</w:t>
            </w:r>
          </w:p>
        </w:tc>
        <w:tc>
          <w:tcPr>
            <w:tcW w:w="992" w:type="dxa"/>
            <w:vAlign w:val="center"/>
          </w:tcPr>
          <w:p w14:paraId="750035C3" w14:textId="40E9A438" w:rsidR="00012375" w:rsidRPr="000136C4" w:rsidRDefault="009A0004" w:rsidP="00910E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9A0004">
              <w:rPr>
                <w:rFonts w:ascii="Times New Roman" w:hAnsi="Times New Roman" w:cs="Times New Roman"/>
                <w:color w:val="000000"/>
              </w:rPr>
              <w:t>2764</w:t>
            </w:r>
          </w:p>
        </w:tc>
        <w:tc>
          <w:tcPr>
            <w:tcW w:w="1168" w:type="dxa"/>
            <w:tcBorders>
              <w:right w:val="single" w:sz="12" w:space="0" w:color="auto"/>
            </w:tcBorders>
            <w:vAlign w:val="center"/>
          </w:tcPr>
          <w:p w14:paraId="1C94CB26" w14:textId="52487E0B" w:rsidR="00012375" w:rsidRPr="000136C4" w:rsidRDefault="00C620F7" w:rsidP="00910E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0.5</w:t>
            </w:r>
          </w:p>
        </w:tc>
      </w:tr>
      <w:tr w:rsidR="00012375" w:rsidRPr="000136C4" w14:paraId="7126ECC2" w14:textId="77777777" w:rsidTr="003C57D5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7B60AC56" w14:textId="77777777" w:rsidR="00012375" w:rsidRPr="000136C4" w:rsidRDefault="00012375" w:rsidP="00012375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0136C4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11</w:t>
            </w:r>
          </w:p>
        </w:tc>
        <w:tc>
          <w:tcPr>
            <w:tcW w:w="0" w:type="auto"/>
            <w:vAlign w:val="center"/>
          </w:tcPr>
          <w:p w14:paraId="46C05148" w14:textId="77777777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0136C4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Sard_69</w:t>
            </w:r>
          </w:p>
        </w:tc>
        <w:tc>
          <w:tcPr>
            <w:tcW w:w="0" w:type="auto"/>
            <w:vAlign w:val="center"/>
          </w:tcPr>
          <w:p w14:paraId="5AFB22AD" w14:textId="77777777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04/09/2021</w:t>
            </w:r>
          </w:p>
        </w:tc>
        <w:tc>
          <w:tcPr>
            <w:tcW w:w="784" w:type="dxa"/>
            <w:vAlign w:val="center"/>
          </w:tcPr>
          <w:p w14:paraId="6F6E39C9" w14:textId="77777777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39.54</w:t>
            </w:r>
          </w:p>
        </w:tc>
        <w:tc>
          <w:tcPr>
            <w:tcW w:w="850" w:type="dxa"/>
            <w:vAlign w:val="center"/>
          </w:tcPr>
          <w:p w14:paraId="72ABC648" w14:textId="77777777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0136C4">
              <w:rPr>
                <w:rFonts w:ascii="Times New Roman" w:hAnsi="Times New Roman" w:cs="Times New Roman"/>
                <w:color w:val="000000"/>
              </w:rPr>
              <w:t>8.40</w:t>
            </w:r>
          </w:p>
        </w:tc>
        <w:tc>
          <w:tcPr>
            <w:tcW w:w="1134" w:type="dxa"/>
            <w:vAlign w:val="center"/>
          </w:tcPr>
          <w:p w14:paraId="45633EC7" w14:textId="39E19CF4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0136C4">
              <w:rPr>
                <w:rFonts w:ascii="Times New Roman" w:hAnsi="Times New Roman" w:cs="Times New Roman"/>
                <w:color w:val="000000"/>
              </w:rPr>
              <w:t>-43.5</w:t>
            </w:r>
          </w:p>
        </w:tc>
        <w:tc>
          <w:tcPr>
            <w:tcW w:w="1418" w:type="dxa"/>
            <w:vAlign w:val="center"/>
          </w:tcPr>
          <w:p w14:paraId="28A232F8" w14:textId="3D067773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0136C4">
              <w:rPr>
                <w:rFonts w:ascii="Times New Roman" w:hAnsi="Times New Roman" w:cs="Times New Roman"/>
              </w:rPr>
              <w:t>[0-100)</w:t>
            </w:r>
          </w:p>
        </w:tc>
        <w:tc>
          <w:tcPr>
            <w:tcW w:w="992" w:type="dxa"/>
            <w:vAlign w:val="center"/>
          </w:tcPr>
          <w:p w14:paraId="21E103F1" w14:textId="4D5E011D" w:rsidR="00012375" w:rsidRPr="000136C4" w:rsidRDefault="0048050E" w:rsidP="00910E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48050E">
              <w:rPr>
                <w:rFonts w:ascii="Times New Roman" w:hAnsi="Times New Roman" w:cs="Times New Roman"/>
                <w:color w:val="000000"/>
              </w:rPr>
              <w:t>2871</w:t>
            </w:r>
          </w:p>
        </w:tc>
        <w:tc>
          <w:tcPr>
            <w:tcW w:w="1168" w:type="dxa"/>
            <w:tcBorders>
              <w:right w:val="single" w:sz="12" w:space="0" w:color="auto"/>
            </w:tcBorders>
            <w:vAlign w:val="center"/>
          </w:tcPr>
          <w:p w14:paraId="14C76EBA" w14:textId="1500A8F5" w:rsidR="00012375" w:rsidRPr="000136C4" w:rsidRDefault="008C3C7D" w:rsidP="00910E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0.5</w:t>
            </w:r>
          </w:p>
        </w:tc>
      </w:tr>
      <w:tr w:rsidR="00012375" w:rsidRPr="000136C4" w14:paraId="70FDBE1E" w14:textId="77777777" w:rsidTr="003C57D5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7D55BFB1" w14:textId="77777777" w:rsidR="00012375" w:rsidRPr="000136C4" w:rsidRDefault="00012375" w:rsidP="00012375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0136C4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11</w:t>
            </w:r>
          </w:p>
        </w:tc>
        <w:tc>
          <w:tcPr>
            <w:tcW w:w="0" w:type="auto"/>
            <w:vAlign w:val="center"/>
          </w:tcPr>
          <w:p w14:paraId="5DA7D4D2" w14:textId="77777777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0136C4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Sard_70</w:t>
            </w:r>
          </w:p>
        </w:tc>
        <w:tc>
          <w:tcPr>
            <w:tcW w:w="0" w:type="auto"/>
            <w:vAlign w:val="center"/>
          </w:tcPr>
          <w:p w14:paraId="0A9C6F4F" w14:textId="77777777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04/09/2021</w:t>
            </w:r>
          </w:p>
        </w:tc>
        <w:tc>
          <w:tcPr>
            <w:tcW w:w="784" w:type="dxa"/>
            <w:vAlign w:val="center"/>
          </w:tcPr>
          <w:p w14:paraId="2E66D635" w14:textId="77777777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39.41</w:t>
            </w:r>
          </w:p>
        </w:tc>
        <w:tc>
          <w:tcPr>
            <w:tcW w:w="850" w:type="dxa"/>
            <w:vAlign w:val="center"/>
          </w:tcPr>
          <w:p w14:paraId="3A34850C" w14:textId="77777777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0136C4">
              <w:rPr>
                <w:rFonts w:ascii="Times New Roman" w:hAnsi="Times New Roman" w:cs="Times New Roman"/>
                <w:color w:val="000000"/>
              </w:rPr>
              <w:t>8.37</w:t>
            </w:r>
          </w:p>
        </w:tc>
        <w:tc>
          <w:tcPr>
            <w:tcW w:w="1134" w:type="dxa"/>
            <w:vAlign w:val="center"/>
          </w:tcPr>
          <w:p w14:paraId="5CA85347" w14:textId="1F4F1C07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0136C4">
              <w:rPr>
                <w:rFonts w:ascii="Times New Roman" w:hAnsi="Times New Roman" w:cs="Times New Roman"/>
                <w:color w:val="000000"/>
              </w:rPr>
              <w:t>-42.5</w:t>
            </w:r>
          </w:p>
        </w:tc>
        <w:tc>
          <w:tcPr>
            <w:tcW w:w="1418" w:type="dxa"/>
            <w:vAlign w:val="center"/>
          </w:tcPr>
          <w:p w14:paraId="38699D37" w14:textId="3C2144EE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0136C4">
              <w:rPr>
                <w:rFonts w:ascii="Times New Roman" w:hAnsi="Times New Roman" w:cs="Times New Roman"/>
              </w:rPr>
              <w:t>[0-100)</w:t>
            </w:r>
          </w:p>
        </w:tc>
        <w:tc>
          <w:tcPr>
            <w:tcW w:w="992" w:type="dxa"/>
            <w:vAlign w:val="center"/>
          </w:tcPr>
          <w:p w14:paraId="7DA388B1" w14:textId="5AF96764" w:rsidR="00012375" w:rsidRPr="000136C4" w:rsidRDefault="0048050E" w:rsidP="00910E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48050E">
              <w:rPr>
                <w:rFonts w:ascii="Times New Roman" w:hAnsi="Times New Roman" w:cs="Times New Roman"/>
                <w:color w:val="000000"/>
              </w:rPr>
              <w:t>3148</w:t>
            </w:r>
          </w:p>
        </w:tc>
        <w:tc>
          <w:tcPr>
            <w:tcW w:w="1168" w:type="dxa"/>
            <w:tcBorders>
              <w:right w:val="single" w:sz="12" w:space="0" w:color="auto"/>
            </w:tcBorders>
            <w:vAlign w:val="center"/>
          </w:tcPr>
          <w:p w14:paraId="2CCD8F4E" w14:textId="71C98214" w:rsidR="00012375" w:rsidRPr="000136C4" w:rsidRDefault="002F796F" w:rsidP="00910E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0.5</w:t>
            </w:r>
          </w:p>
        </w:tc>
      </w:tr>
      <w:tr w:rsidR="00012375" w:rsidRPr="000136C4" w14:paraId="5102550B" w14:textId="77777777" w:rsidTr="003C57D5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5173755D" w14:textId="77777777" w:rsidR="00012375" w:rsidRPr="000136C4" w:rsidRDefault="00012375" w:rsidP="00012375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0136C4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11</w:t>
            </w:r>
          </w:p>
        </w:tc>
        <w:tc>
          <w:tcPr>
            <w:tcW w:w="0" w:type="auto"/>
            <w:vAlign w:val="center"/>
          </w:tcPr>
          <w:p w14:paraId="556A6359" w14:textId="77777777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0136C4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Sard_71</w:t>
            </w:r>
          </w:p>
        </w:tc>
        <w:tc>
          <w:tcPr>
            <w:tcW w:w="0" w:type="auto"/>
            <w:vAlign w:val="center"/>
          </w:tcPr>
          <w:p w14:paraId="6D72431E" w14:textId="77777777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04/09/2021</w:t>
            </w:r>
          </w:p>
        </w:tc>
        <w:tc>
          <w:tcPr>
            <w:tcW w:w="784" w:type="dxa"/>
            <w:vAlign w:val="center"/>
          </w:tcPr>
          <w:p w14:paraId="5385C46B" w14:textId="77777777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39.33</w:t>
            </w:r>
          </w:p>
        </w:tc>
        <w:tc>
          <w:tcPr>
            <w:tcW w:w="850" w:type="dxa"/>
            <w:vAlign w:val="center"/>
          </w:tcPr>
          <w:p w14:paraId="4DCD13B6" w14:textId="77777777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0136C4">
              <w:rPr>
                <w:rFonts w:ascii="Times New Roman" w:hAnsi="Times New Roman" w:cs="Times New Roman"/>
                <w:color w:val="000000"/>
              </w:rPr>
              <w:t>8.29</w:t>
            </w:r>
          </w:p>
        </w:tc>
        <w:tc>
          <w:tcPr>
            <w:tcW w:w="1134" w:type="dxa"/>
            <w:vAlign w:val="center"/>
          </w:tcPr>
          <w:p w14:paraId="47E0BD20" w14:textId="38F2F4C9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0136C4">
              <w:rPr>
                <w:rFonts w:ascii="Times New Roman" w:hAnsi="Times New Roman" w:cs="Times New Roman"/>
                <w:color w:val="000000"/>
              </w:rPr>
              <w:t>-146.5</w:t>
            </w:r>
          </w:p>
        </w:tc>
        <w:tc>
          <w:tcPr>
            <w:tcW w:w="1418" w:type="dxa"/>
            <w:vAlign w:val="center"/>
          </w:tcPr>
          <w:p w14:paraId="6F2607FF" w14:textId="635E233E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0136C4">
              <w:rPr>
                <w:rFonts w:ascii="Times New Roman" w:hAnsi="Times New Roman" w:cs="Times New Roman"/>
              </w:rPr>
              <w:t>[100-200)</w:t>
            </w:r>
          </w:p>
        </w:tc>
        <w:tc>
          <w:tcPr>
            <w:tcW w:w="992" w:type="dxa"/>
            <w:vAlign w:val="center"/>
          </w:tcPr>
          <w:p w14:paraId="16123D23" w14:textId="732ABE29" w:rsidR="00012375" w:rsidRPr="000136C4" w:rsidRDefault="0048050E" w:rsidP="00910E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48050E">
              <w:rPr>
                <w:rFonts w:ascii="Times New Roman" w:hAnsi="Times New Roman" w:cs="Times New Roman"/>
                <w:color w:val="000000"/>
              </w:rPr>
              <w:t>2500</w:t>
            </w:r>
          </w:p>
        </w:tc>
        <w:tc>
          <w:tcPr>
            <w:tcW w:w="1168" w:type="dxa"/>
            <w:tcBorders>
              <w:right w:val="single" w:sz="12" w:space="0" w:color="auto"/>
            </w:tcBorders>
            <w:vAlign w:val="center"/>
          </w:tcPr>
          <w:p w14:paraId="58006001" w14:textId="38626CE8" w:rsidR="00012375" w:rsidRPr="000136C4" w:rsidRDefault="002F796F" w:rsidP="00910E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0.5</w:t>
            </w:r>
          </w:p>
        </w:tc>
      </w:tr>
      <w:tr w:rsidR="00012375" w:rsidRPr="000136C4" w14:paraId="5965D23C" w14:textId="77777777" w:rsidTr="003C57D5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61856C86" w14:textId="77777777" w:rsidR="00012375" w:rsidRPr="000136C4" w:rsidRDefault="00012375" w:rsidP="00012375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0136C4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11</w:t>
            </w:r>
          </w:p>
        </w:tc>
        <w:tc>
          <w:tcPr>
            <w:tcW w:w="0" w:type="auto"/>
            <w:vAlign w:val="center"/>
          </w:tcPr>
          <w:p w14:paraId="56A12F3D" w14:textId="77777777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0136C4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Sard_72</w:t>
            </w:r>
          </w:p>
        </w:tc>
        <w:tc>
          <w:tcPr>
            <w:tcW w:w="0" w:type="auto"/>
            <w:vAlign w:val="center"/>
          </w:tcPr>
          <w:p w14:paraId="009E19D8" w14:textId="77777777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04/09/2021</w:t>
            </w:r>
          </w:p>
        </w:tc>
        <w:tc>
          <w:tcPr>
            <w:tcW w:w="784" w:type="dxa"/>
            <w:vAlign w:val="center"/>
          </w:tcPr>
          <w:p w14:paraId="4C522F69" w14:textId="77777777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39.22</w:t>
            </w:r>
          </w:p>
        </w:tc>
        <w:tc>
          <w:tcPr>
            <w:tcW w:w="850" w:type="dxa"/>
            <w:vAlign w:val="center"/>
          </w:tcPr>
          <w:p w14:paraId="07F1B4FA" w14:textId="77777777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0136C4">
              <w:rPr>
                <w:rFonts w:ascii="Times New Roman" w:hAnsi="Times New Roman" w:cs="Times New Roman"/>
                <w:color w:val="000000"/>
              </w:rPr>
              <w:t>8.25</w:t>
            </w:r>
          </w:p>
        </w:tc>
        <w:tc>
          <w:tcPr>
            <w:tcW w:w="1134" w:type="dxa"/>
            <w:vAlign w:val="center"/>
          </w:tcPr>
          <w:p w14:paraId="5A7C7CC6" w14:textId="5BA59E5B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0136C4">
              <w:rPr>
                <w:rFonts w:ascii="Times New Roman" w:hAnsi="Times New Roman" w:cs="Times New Roman"/>
                <w:color w:val="000000"/>
              </w:rPr>
              <w:t>-78</w:t>
            </w:r>
          </w:p>
        </w:tc>
        <w:tc>
          <w:tcPr>
            <w:tcW w:w="1418" w:type="dxa"/>
            <w:vAlign w:val="center"/>
          </w:tcPr>
          <w:p w14:paraId="63693901" w14:textId="2D7AF7FD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0136C4">
              <w:rPr>
                <w:rFonts w:ascii="Times New Roman" w:hAnsi="Times New Roman" w:cs="Times New Roman"/>
              </w:rPr>
              <w:t>[0-100)</w:t>
            </w:r>
          </w:p>
        </w:tc>
        <w:tc>
          <w:tcPr>
            <w:tcW w:w="992" w:type="dxa"/>
            <w:vAlign w:val="center"/>
          </w:tcPr>
          <w:p w14:paraId="6E16ED9A" w14:textId="72A6F654" w:rsidR="00012375" w:rsidRPr="000136C4" w:rsidRDefault="0048050E" w:rsidP="00910E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48050E">
              <w:rPr>
                <w:rFonts w:ascii="Times New Roman" w:hAnsi="Times New Roman" w:cs="Times New Roman"/>
                <w:color w:val="000000"/>
              </w:rPr>
              <w:t>2766</w:t>
            </w:r>
          </w:p>
        </w:tc>
        <w:tc>
          <w:tcPr>
            <w:tcW w:w="1168" w:type="dxa"/>
            <w:tcBorders>
              <w:right w:val="single" w:sz="12" w:space="0" w:color="auto"/>
            </w:tcBorders>
            <w:vAlign w:val="center"/>
          </w:tcPr>
          <w:p w14:paraId="5B5F182C" w14:textId="4F9446C4" w:rsidR="00012375" w:rsidRPr="000136C4" w:rsidRDefault="007754AA" w:rsidP="00910E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0.5</w:t>
            </w:r>
          </w:p>
        </w:tc>
      </w:tr>
      <w:tr w:rsidR="00012375" w:rsidRPr="000136C4" w14:paraId="59C63879" w14:textId="77777777" w:rsidTr="003C57D5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323F327F" w14:textId="77777777" w:rsidR="00012375" w:rsidRPr="000136C4" w:rsidRDefault="00012375" w:rsidP="00012375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0136C4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11</w:t>
            </w:r>
          </w:p>
        </w:tc>
        <w:tc>
          <w:tcPr>
            <w:tcW w:w="0" w:type="auto"/>
            <w:vAlign w:val="center"/>
          </w:tcPr>
          <w:p w14:paraId="3D80FECA" w14:textId="77777777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0136C4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Sard_73</w:t>
            </w:r>
          </w:p>
        </w:tc>
        <w:tc>
          <w:tcPr>
            <w:tcW w:w="0" w:type="auto"/>
            <w:vAlign w:val="center"/>
          </w:tcPr>
          <w:p w14:paraId="18BB5E42" w14:textId="77777777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04/09/2021</w:t>
            </w:r>
          </w:p>
        </w:tc>
        <w:tc>
          <w:tcPr>
            <w:tcW w:w="784" w:type="dxa"/>
            <w:vAlign w:val="center"/>
          </w:tcPr>
          <w:p w14:paraId="671BB967" w14:textId="77777777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39.12</w:t>
            </w:r>
          </w:p>
        </w:tc>
        <w:tc>
          <w:tcPr>
            <w:tcW w:w="850" w:type="dxa"/>
            <w:vAlign w:val="center"/>
          </w:tcPr>
          <w:p w14:paraId="2DA4A3CC" w14:textId="77777777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0136C4">
              <w:rPr>
                <w:rFonts w:ascii="Times New Roman" w:hAnsi="Times New Roman" w:cs="Times New Roman"/>
                <w:color w:val="000000"/>
              </w:rPr>
              <w:t>8.21</w:t>
            </w:r>
          </w:p>
        </w:tc>
        <w:tc>
          <w:tcPr>
            <w:tcW w:w="1134" w:type="dxa"/>
            <w:vAlign w:val="center"/>
          </w:tcPr>
          <w:p w14:paraId="36F70740" w14:textId="7BB8F301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0136C4">
              <w:rPr>
                <w:rFonts w:ascii="Times New Roman" w:hAnsi="Times New Roman" w:cs="Times New Roman"/>
                <w:color w:val="000000"/>
              </w:rPr>
              <w:t>-81.5</w:t>
            </w:r>
          </w:p>
        </w:tc>
        <w:tc>
          <w:tcPr>
            <w:tcW w:w="1418" w:type="dxa"/>
            <w:vAlign w:val="center"/>
          </w:tcPr>
          <w:p w14:paraId="1EEE7B80" w14:textId="61885F0E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0136C4">
              <w:rPr>
                <w:rFonts w:ascii="Times New Roman" w:hAnsi="Times New Roman" w:cs="Times New Roman"/>
              </w:rPr>
              <w:t>[0-100)</w:t>
            </w:r>
          </w:p>
        </w:tc>
        <w:tc>
          <w:tcPr>
            <w:tcW w:w="992" w:type="dxa"/>
            <w:vAlign w:val="center"/>
          </w:tcPr>
          <w:p w14:paraId="2009B11F" w14:textId="4F040766" w:rsidR="00012375" w:rsidRPr="000136C4" w:rsidRDefault="0048050E" w:rsidP="00910E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48050E">
              <w:rPr>
                <w:rFonts w:ascii="Times New Roman" w:hAnsi="Times New Roman" w:cs="Times New Roman"/>
                <w:color w:val="000000"/>
              </w:rPr>
              <w:t>2593</w:t>
            </w:r>
          </w:p>
        </w:tc>
        <w:tc>
          <w:tcPr>
            <w:tcW w:w="1168" w:type="dxa"/>
            <w:tcBorders>
              <w:right w:val="single" w:sz="12" w:space="0" w:color="auto"/>
            </w:tcBorders>
            <w:vAlign w:val="center"/>
          </w:tcPr>
          <w:p w14:paraId="42CB1E4A" w14:textId="5043FC37" w:rsidR="00012375" w:rsidRPr="000136C4" w:rsidRDefault="007754AA" w:rsidP="00910E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0.5</w:t>
            </w:r>
          </w:p>
        </w:tc>
      </w:tr>
      <w:tr w:rsidR="00012375" w:rsidRPr="000136C4" w14:paraId="59401CB6" w14:textId="77777777" w:rsidTr="003C57D5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24716C73" w14:textId="77777777" w:rsidR="00012375" w:rsidRPr="000136C4" w:rsidRDefault="00012375" w:rsidP="00012375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0136C4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11</w:t>
            </w:r>
          </w:p>
        </w:tc>
        <w:tc>
          <w:tcPr>
            <w:tcW w:w="0" w:type="auto"/>
            <w:vAlign w:val="center"/>
          </w:tcPr>
          <w:p w14:paraId="2E5A403C" w14:textId="77777777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0136C4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Sard_74</w:t>
            </w:r>
          </w:p>
        </w:tc>
        <w:tc>
          <w:tcPr>
            <w:tcW w:w="0" w:type="auto"/>
            <w:vAlign w:val="center"/>
          </w:tcPr>
          <w:p w14:paraId="575F0A13" w14:textId="77777777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05/09/2021</w:t>
            </w:r>
          </w:p>
        </w:tc>
        <w:tc>
          <w:tcPr>
            <w:tcW w:w="784" w:type="dxa"/>
            <w:vAlign w:val="center"/>
          </w:tcPr>
          <w:p w14:paraId="7412514B" w14:textId="77777777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39.37</w:t>
            </w:r>
          </w:p>
        </w:tc>
        <w:tc>
          <w:tcPr>
            <w:tcW w:w="850" w:type="dxa"/>
            <w:vAlign w:val="center"/>
          </w:tcPr>
          <w:p w14:paraId="7DC594A4" w14:textId="77777777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0136C4">
              <w:rPr>
                <w:rFonts w:ascii="Times New Roman" w:hAnsi="Times New Roman" w:cs="Times New Roman"/>
                <w:color w:val="000000"/>
              </w:rPr>
              <w:t>8.12</w:t>
            </w:r>
          </w:p>
        </w:tc>
        <w:tc>
          <w:tcPr>
            <w:tcW w:w="1134" w:type="dxa"/>
            <w:vAlign w:val="center"/>
          </w:tcPr>
          <w:p w14:paraId="23FD4D66" w14:textId="014F676D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0136C4">
              <w:rPr>
                <w:rFonts w:ascii="Times New Roman" w:hAnsi="Times New Roman" w:cs="Times New Roman"/>
                <w:color w:val="000000"/>
              </w:rPr>
              <w:t>-179.5</w:t>
            </w:r>
          </w:p>
        </w:tc>
        <w:tc>
          <w:tcPr>
            <w:tcW w:w="1418" w:type="dxa"/>
            <w:vAlign w:val="center"/>
          </w:tcPr>
          <w:p w14:paraId="2568FDA5" w14:textId="47B37420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0136C4">
              <w:rPr>
                <w:rFonts w:ascii="Times New Roman" w:hAnsi="Times New Roman" w:cs="Times New Roman"/>
              </w:rPr>
              <w:t>[100-200)</w:t>
            </w:r>
          </w:p>
        </w:tc>
        <w:tc>
          <w:tcPr>
            <w:tcW w:w="992" w:type="dxa"/>
            <w:vAlign w:val="center"/>
          </w:tcPr>
          <w:p w14:paraId="36B7B8B3" w14:textId="687A336F" w:rsidR="00012375" w:rsidRPr="000136C4" w:rsidRDefault="008849EA" w:rsidP="00910E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8849EA">
              <w:rPr>
                <w:rFonts w:ascii="Times New Roman" w:hAnsi="Times New Roman" w:cs="Times New Roman"/>
                <w:color w:val="000000"/>
              </w:rPr>
              <w:t>2500</w:t>
            </w:r>
          </w:p>
        </w:tc>
        <w:tc>
          <w:tcPr>
            <w:tcW w:w="1168" w:type="dxa"/>
            <w:tcBorders>
              <w:right w:val="single" w:sz="12" w:space="0" w:color="auto"/>
            </w:tcBorders>
            <w:vAlign w:val="center"/>
          </w:tcPr>
          <w:p w14:paraId="6DC431F3" w14:textId="18ACB905" w:rsidR="00012375" w:rsidRPr="000136C4" w:rsidRDefault="007754AA" w:rsidP="00910E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0.5</w:t>
            </w:r>
          </w:p>
        </w:tc>
      </w:tr>
      <w:tr w:rsidR="00012375" w:rsidRPr="000136C4" w14:paraId="68016C1F" w14:textId="77777777" w:rsidTr="003C57D5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0B9A551A" w14:textId="77777777" w:rsidR="00012375" w:rsidRPr="000136C4" w:rsidRDefault="00012375" w:rsidP="00012375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0136C4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11</w:t>
            </w:r>
          </w:p>
        </w:tc>
        <w:tc>
          <w:tcPr>
            <w:tcW w:w="0" w:type="auto"/>
            <w:vAlign w:val="center"/>
          </w:tcPr>
          <w:p w14:paraId="3ABF77E6" w14:textId="77777777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0136C4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Sard_75</w:t>
            </w:r>
          </w:p>
        </w:tc>
        <w:tc>
          <w:tcPr>
            <w:tcW w:w="0" w:type="auto"/>
            <w:vAlign w:val="center"/>
          </w:tcPr>
          <w:p w14:paraId="5E6787E5" w14:textId="77777777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05/09/2021</w:t>
            </w:r>
          </w:p>
        </w:tc>
        <w:tc>
          <w:tcPr>
            <w:tcW w:w="784" w:type="dxa"/>
            <w:vAlign w:val="center"/>
          </w:tcPr>
          <w:p w14:paraId="44D5581F" w14:textId="77777777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39.32</w:t>
            </w:r>
          </w:p>
        </w:tc>
        <w:tc>
          <w:tcPr>
            <w:tcW w:w="850" w:type="dxa"/>
            <w:vAlign w:val="center"/>
          </w:tcPr>
          <w:p w14:paraId="47A287BC" w14:textId="77777777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0136C4">
              <w:rPr>
                <w:rFonts w:ascii="Times New Roman" w:hAnsi="Times New Roman" w:cs="Times New Roman"/>
                <w:color w:val="000000"/>
              </w:rPr>
              <w:t>8.04</w:t>
            </w:r>
          </w:p>
        </w:tc>
        <w:tc>
          <w:tcPr>
            <w:tcW w:w="1134" w:type="dxa"/>
            <w:vAlign w:val="center"/>
          </w:tcPr>
          <w:p w14:paraId="2ECECF5E" w14:textId="5E3F7007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0136C4">
              <w:rPr>
                <w:rFonts w:ascii="Times New Roman" w:hAnsi="Times New Roman" w:cs="Times New Roman"/>
                <w:color w:val="000000"/>
              </w:rPr>
              <w:t>-286.5</w:t>
            </w:r>
          </w:p>
        </w:tc>
        <w:tc>
          <w:tcPr>
            <w:tcW w:w="1418" w:type="dxa"/>
            <w:vAlign w:val="center"/>
          </w:tcPr>
          <w:p w14:paraId="4BCA6365" w14:textId="4A7AD9DF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0136C4">
              <w:rPr>
                <w:rFonts w:ascii="Times New Roman" w:hAnsi="Times New Roman" w:cs="Times New Roman"/>
              </w:rPr>
              <w:t>[200-400)</w:t>
            </w:r>
          </w:p>
        </w:tc>
        <w:tc>
          <w:tcPr>
            <w:tcW w:w="992" w:type="dxa"/>
            <w:vAlign w:val="center"/>
          </w:tcPr>
          <w:p w14:paraId="43619B62" w14:textId="2BB18723" w:rsidR="00012375" w:rsidRPr="000136C4" w:rsidRDefault="008849EA" w:rsidP="00910E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8849EA">
              <w:rPr>
                <w:rFonts w:ascii="Times New Roman" w:hAnsi="Times New Roman" w:cs="Times New Roman"/>
                <w:color w:val="000000"/>
              </w:rPr>
              <w:t>5013</w:t>
            </w:r>
          </w:p>
        </w:tc>
        <w:tc>
          <w:tcPr>
            <w:tcW w:w="1168" w:type="dxa"/>
            <w:tcBorders>
              <w:right w:val="single" w:sz="12" w:space="0" w:color="auto"/>
            </w:tcBorders>
            <w:vAlign w:val="center"/>
          </w:tcPr>
          <w:p w14:paraId="69ECB5E2" w14:textId="3542B5DB" w:rsidR="00012375" w:rsidRPr="000136C4" w:rsidRDefault="007754AA" w:rsidP="00910E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</w:t>
            </w:r>
          </w:p>
        </w:tc>
      </w:tr>
      <w:tr w:rsidR="00012375" w:rsidRPr="000136C4" w14:paraId="7C2BFD05" w14:textId="77777777" w:rsidTr="003C57D5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199DC4D8" w14:textId="77777777" w:rsidR="00012375" w:rsidRPr="000136C4" w:rsidRDefault="00012375" w:rsidP="00012375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0136C4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11</w:t>
            </w:r>
          </w:p>
        </w:tc>
        <w:tc>
          <w:tcPr>
            <w:tcW w:w="0" w:type="auto"/>
            <w:vAlign w:val="center"/>
          </w:tcPr>
          <w:p w14:paraId="5495554E" w14:textId="77777777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0136C4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Sard_77</w:t>
            </w:r>
          </w:p>
        </w:tc>
        <w:tc>
          <w:tcPr>
            <w:tcW w:w="0" w:type="auto"/>
            <w:vAlign w:val="center"/>
          </w:tcPr>
          <w:p w14:paraId="7FF66C12" w14:textId="77777777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05/09/2021</w:t>
            </w:r>
          </w:p>
        </w:tc>
        <w:tc>
          <w:tcPr>
            <w:tcW w:w="784" w:type="dxa"/>
            <w:vAlign w:val="center"/>
          </w:tcPr>
          <w:p w14:paraId="2B9CED78" w14:textId="77777777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39.08</w:t>
            </w:r>
          </w:p>
        </w:tc>
        <w:tc>
          <w:tcPr>
            <w:tcW w:w="850" w:type="dxa"/>
            <w:vAlign w:val="center"/>
          </w:tcPr>
          <w:p w14:paraId="3E4EE30B" w14:textId="77777777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0136C4">
              <w:rPr>
                <w:rFonts w:ascii="Times New Roman" w:hAnsi="Times New Roman" w:cs="Times New Roman"/>
                <w:color w:val="000000"/>
              </w:rPr>
              <w:t>7.97</w:t>
            </w:r>
          </w:p>
        </w:tc>
        <w:tc>
          <w:tcPr>
            <w:tcW w:w="1134" w:type="dxa"/>
            <w:vAlign w:val="center"/>
          </w:tcPr>
          <w:p w14:paraId="1CE24E7D" w14:textId="42B9958F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0136C4">
              <w:rPr>
                <w:rFonts w:ascii="Times New Roman" w:hAnsi="Times New Roman" w:cs="Times New Roman"/>
                <w:color w:val="000000"/>
              </w:rPr>
              <w:t>-290.5</w:t>
            </w:r>
          </w:p>
        </w:tc>
        <w:tc>
          <w:tcPr>
            <w:tcW w:w="1418" w:type="dxa"/>
            <w:vAlign w:val="center"/>
          </w:tcPr>
          <w:p w14:paraId="6FAC1CE3" w14:textId="66052F94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0136C4">
              <w:rPr>
                <w:rFonts w:ascii="Times New Roman" w:hAnsi="Times New Roman" w:cs="Times New Roman"/>
              </w:rPr>
              <w:t>[200-400)</w:t>
            </w:r>
          </w:p>
        </w:tc>
        <w:tc>
          <w:tcPr>
            <w:tcW w:w="992" w:type="dxa"/>
            <w:vAlign w:val="center"/>
          </w:tcPr>
          <w:p w14:paraId="10157D00" w14:textId="2C4F1B1E" w:rsidR="00012375" w:rsidRPr="000136C4" w:rsidRDefault="008849EA" w:rsidP="00910E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8849EA">
              <w:rPr>
                <w:rFonts w:ascii="Times New Roman" w:hAnsi="Times New Roman" w:cs="Times New Roman"/>
                <w:color w:val="000000"/>
              </w:rPr>
              <w:t>4834</w:t>
            </w:r>
          </w:p>
        </w:tc>
        <w:tc>
          <w:tcPr>
            <w:tcW w:w="1168" w:type="dxa"/>
            <w:tcBorders>
              <w:right w:val="single" w:sz="12" w:space="0" w:color="auto"/>
            </w:tcBorders>
            <w:vAlign w:val="center"/>
          </w:tcPr>
          <w:p w14:paraId="52D019F3" w14:textId="5B475F82" w:rsidR="00012375" w:rsidRPr="000136C4" w:rsidRDefault="007754AA" w:rsidP="00910E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</w:t>
            </w:r>
          </w:p>
        </w:tc>
      </w:tr>
      <w:tr w:rsidR="00012375" w:rsidRPr="000136C4" w14:paraId="65AB341D" w14:textId="77777777" w:rsidTr="003C57D5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3E96A01A" w14:textId="77777777" w:rsidR="00012375" w:rsidRPr="000136C4" w:rsidRDefault="00012375" w:rsidP="00012375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0136C4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11</w:t>
            </w:r>
          </w:p>
        </w:tc>
        <w:tc>
          <w:tcPr>
            <w:tcW w:w="0" w:type="auto"/>
            <w:vAlign w:val="center"/>
          </w:tcPr>
          <w:p w14:paraId="3388E5E1" w14:textId="77777777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0136C4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Sard_80</w:t>
            </w:r>
          </w:p>
        </w:tc>
        <w:tc>
          <w:tcPr>
            <w:tcW w:w="0" w:type="auto"/>
            <w:vAlign w:val="center"/>
          </w:tcPr>
          <w:p w14:paraId="25E7B9D0" w14:textId="77777777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05/09/2021</w:t>
            </w:r>
          </w:p>
        </w:tc>
        <w:tc>
          <w:tcPr>
            <w:tcW w:w="784" w:type="dxa"/>
            <w:vAlign w:val="center"/>
          </w:tcPr>
          <w:p w14:paraId="45D02892" w14:textId="77777777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38.85</w:t>
            </w:r>
          </w:p>
        </w:tc>
        <w:tc>
          <w:tcPr>
            <w:tcW w:w="850" w:type="dxa"/>
            <w:vAlign w:val="center"/>
          </w:tcPr>
          <w:p w14:paraId="5DB131DE" w14:textId="77777777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0136C4">
              <w:rPr>
                <w:rFonts w:ascii="Times New Roman" w:hAnsi="Times New Roman" w:cs="Times New Roman"/>
                <w:color w:val="000000"/>
              </w:rPr>
              <w:t>8.35</w:t>
            </w:r>
          </w:p>
        </w:tc>
        <w:tc>
          <w:tcPr>
            <w:tcW w:w="1134" w:type="dxa"/>
            <w:vAlign w:val="center"/>
          </w:tcPr>
          <w:p w14:paraId="21B97204" w14:textId="64AB6C28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0136C4">
              <w:rPr>
                <w:rFonts w:ascii="Times New Roman" w:hAnsi="Times New Roman" w:cs="Times New Roman"/>
                <w:color w:val="000000"/>
              </w:rPr>
              <w:t>-544.5</w:t>
            </w:r>
          </w:p>
        </w:tc>
        <w:tc>
          <w:tcPr>
            <w:tcW w:w="1418" w:type="dxa"/>
            <w:vAlign w:val="center"/>
          </w:tcPr>
          <w:p w14:paraId="46CDE975" w14:textId="6FFF2C5C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0136C4">
              <w:rPr>
                <w:rFonts w:ascii="Times New Roman" w:hAnsi="Times New Roman" w:cs="Times New Roman"/>
              </w:rPr>
              <w:t>&gt; 400</w:t>
            </w:r>
          </w:p>
        </w:tc>
        <w:tc>
          <w:tcPr>
            <w:tcW w:w="992" w:type="dxa"/>
            <w:vAlign w:val="center"/>
          </w:tcPr>
          <w:p w14:paraId="560819FB" w14:textId="6C572871" w:rsidR="00012375" w:rsidRPr="000136C4" w:rsidRDefault="009D49FD" w:rsidP="00910E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9D49FD">
              <w:rPr>
                <w:rFonts w:ascii="Times New Roman" w:hAnsi="Times New Roman" w:cs="Times New Roman"/>
                <w:color w:val="000000"/>
              </w:rPr>
              <w:t>5216</w:t>
            </w:r>
          </w:p>
        </w:tc>
        <w:tc>
          <w:tcPr>
            <w:tcW w:w="1168" w:type="dxa"/>
            <w:tcBorders>
              <w:right w:val="single" w:sz="12" w:space="0" w:color="auto"/>
            </w:tcBorders>
            <w:vAlign w:val="center"/>
          </w:tcPr>
          <w:p w14:paraId="1785651D" w14:textId="5C27ECF8" w:rsidR="00012375" w:rsidRPr="000136C4" w:rsidRDefault="007754AA" w:rsidP="00910E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</w:t>
            </w:r>
          </w:p>
        </w:tc>
      </w:tr>
      <w:tr w:rsidR="00012375" w:rsidRPr="000136C4" w14:paraId="64FC546D" w14:textId="77777777" w:rsidTr="003C57D5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73FB365E" w14:textId="77777777" w:rsidR="00012375" w:rsidRPr="000136C4" w:rsidRDefault="00012375" w:rsidP="00012375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0136C4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11</w:t>
            </w:r>
          </w:p>
        </w:tc>
        <w:tc>
          <w:tcPr>
            <w:tcW w:w="0" w:type="auto"/>
            <w:vAlign w:val="center"/>
          </w:tcPr>
          <w:p w14:paraId="07619B54" w14:textId="77777777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0136C4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Sard_84</w:t>
            </w:r>
          </w:p>
        </w:tc>
        <w:tc>
          <w:tcPr>
            <w:tcW w:w="0" w:type="auto"/>
            <w:vAlign w:val="center"/>
          </w:tcPr>
          <w:p w14:paraId="46909DA3" w14:textId="77777777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06/09/2021</w:t>
            </w:r>
          </w:p>
        </w:tc>
        <w:tc>
          <w:tcPr>
            <w:tcW w:w="784" w:type="dxa"/>
            <w:vAlign w:val="center"/>
          </w:tcPr>
          <w:p w14:paraId="34FC51EE" w14:textId="77777777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38.66</w:t>
            </w:r>
          </w:p>
        </w:tc>
        <w:tc>
          <w:tcPr>
            <w:tcW w:w="850" w:type="dxa"/>
            <w:vAlign w:val="center"/>
          </w:tcPr>
          <w:p w14:paraId="4EDFD786" w14:textId="77777777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0136C4">
              <w:rPr>
                <w:rFonts w:ascii="Times New Roman" w:hAnsi="Times New Roman" w:cs="Times New Roman"/>
                <w:color w:val="000000"/>
              </w:rPr>
              <w:t>8.41</w:t>
            </w:r>
          </w:p>
        </w:tc>
        <w:tc>
          <w:tcPr>
            <w:tcW w:w="1134" w:type="dxa"/>
            <w:vAlign w:val="center"/>
          </w:tcPr>
          <w:p w14:paraId="25838401" w14:textId="1F61393D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0136C4">
              <w:rPr>
                <w:rFonts w:ascii="Times New Roman" w:hAnsi="Times New Roman" w:cs="Times New Roman"/>
                <w:color w:val="000000"/>
              </w:rPr>
              <w:t>-564.5</w:t>
            </w:r>
          </w:p>
        </w:tc>
        <w:tc>
          <w:tcPr>
            <w:tcW w:w="1418" w:type="dxa"/>
            <w:vAlign w:val="center"/>
          </w:tcPr>
          <w:p w14:paraId="4420EBCE" w14:textId="2B55BF55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0136C4">
              <w:rPr>
                <w:rFonts w:ascii="Times New Roman" w:hAnsi="Times New Roman" w:cs="Times New Roman"/>
              </w:rPr>
              <w:t>&gt; 400</w:t>
            </w:r>
          </w:p>
        </w:tc>
        <w:tc>
          <w:tcPr>
            <w:tcW w:w="992" w:type="dxa"/>
            <w:vAlign w:val="center"/>
          </w:tcPr>
          <w:p w14:paraId="78592969" w14:textId="3B4DF1FC" w:rsidR="00012375" w:rsidRPr="000136C4" w:rsidRDefault="009D49FD" w:rsidP="00910E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9D49FD">
              <w:rPr>
                <w:rFonts w:ascii="Times New Roman" w:hAnsi="Times New Roman" w:cs="Times New Roman"/>
                <w:color w:val="000000"/>
              </w:rPr>
              <w:t>4630</w:t>
            </w:r>
          </w:p>
        </w:tc>
        <w:tc>
          <w:tcPr>
            <w:tcW w:w="1168" w:type="dxa"/>
            <w:tcBorders>
              <w:right w:val="single" w:sz="12" w:space="0" w:color="auto"/>
            </w:tcBorders>
            <w:vAlign w:val="center"/>
          </w:tcPr>
          <w:p w14:paraId="79EABF59" w14:textId="02BAD1C5" w:rsidR="00012375" w:rsidRPr="000136C4" w:rsidRDefault="007754AA" w:rsidP="00910E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</w:t>
            </w:r>
          </w:p>
        </w:tc>
      </w:tr>
      <w:tr w:rsidR="00012375" w:rsidRPr="000136C4" w14:paraId="14E7E810" w14:textId="77777777" w:rsidTr="003C57D5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3F3FC293" w14:textId="77777777" w:rsidR="00012375" w:rsidRPr="000136C4" w:rsidRDefault="00012375" w:rsidP="00012375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0136C4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17</w:t>
            </w:r>
          </w:p>
        </w:tc>
        <w:tc>
          <w:tcPr>
            <w:tcW w:w="0" w:type="auto"/>
            <w:vAlign w:val="center"/>
          </w:tcPr>
          <w:p w14:paraId="0C18473D" w14:textId="77777777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0136C4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Adr_87</w:t>
            </w:r>
          </w:p>
        </w:tc>
        <w:tc>
          <w:tcPr>
            <w:tcW w:w="0" w:type="auto"/>
            <w:vAlign w:val="center"/>
          </w:tcPr>
          <w:p w14:paraId="1A71ADBA" w14:textId="77777777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18/09/2021</w:t>
            </w:r>
          </w:p>
        </w:tc>
        <w:tc>
          <w:tcPr>
            <w:tcW w:w="784" w:type="dxa"/>
            <w:vAlign w:val="center"/>
          </w:tcPr>
          <w:p w14:paraId="162285C0" w14:textId="77777777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44.33</w:t>
            </w:r>
          </w:p>
        </w:tc>
        <w:tc>
          <w:tcPr>
            <w:tcW w:w="850" w:type="dxa"/>
            <w:vAlign w:val="center"/>
          </w:tcPr>
          <w:p w14:paraId="4571CDAC" w14:textId="77777777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0136C4">
              <w:rPr>
                <w:rFonts w:ascii="Times New Roman" w:hAnsi="Times New Roman" w:cs="Times New Roman"/>
                <w:color w:val="000000"/>
              </w:rPr>
              <w:t>13.29</w:t>
            </w:r>
          </w:p>
        </w:tc>
        <w:tc>
          <w:tcPr>
            <w:tcW w:w="1134" w:type="dxa"/>
            <w:vAlign w:val="center"/>
          </w:tcPr>
          <w:p w14:paraId="6EA5FE79" w14:textId="6FDD928D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0136C4">
              <w:rPr>
                <w:rFonts w:ascii="Times New Roman" w:hAnsi="Times New Roman" w:cs="Times New Roman"/>
                <w:color w:val="000000"/>
              </w:rPr>
              <w:t>-52</w:t>
            </w:r>
          </w:p>
        </w:tc>
        <w:tc>
          <w:tcPr>
            <w:tcW w:w="1418" w:type="dxa"/>
            <w:vAlign w:val="center"/>
          </w:tcPr>
          <w:p w14:paraId="4BB81521" w14:textId="1399E7BD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0136C4">
              <w:rPr>
                <w:rFonts w:ascii="Times New Roman" w:hAnsi="Times New Roman" w:cs="Times New Roman"/>
              </w:rPr>
              <w:t>[0-100)</w:t>
            </w:r>
          </w:p>
        </w:tc>
        <w:tc>
          <w:tcPr>
            <w:tcW w:w="992" w:type="dxa"/>
            <w:vAlign w:val="center"/>
          </w:tcPr>
          <w:p w14:paraId="301BC8E0" w14:textId="0F8B3220" w:rsidR="00012375" w:rsidRPr="000136C4" w:rsidRDefault="00A471E1" w:rsidP="00910E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A471E1">
              <w:rPr>
                <w:rFonts w:ascii="Times New Roman" w:hAnsi="Times New Roman" w:cs="Times New Roman"/>
                <w:color w:val="000000"/>
              </w:rPr>
              <w:t>3033</w:t>
            </w:r>
          </w:p>
        </w:tc>
        <w:tc>
          <w:tcPr>
            <w:tcW w:w="1168" w:type="dxa"/>
            <w:tcBorders>
              <w:right w:val="single" w:sz="12" w:space="0" w:color="auto"/>
            </w:tcBorders>
            <w:vAlign w:val="center"/>
          </w:tcPr>
          <w:p w14:paraId="2EEC8913" w14:textId="5702B162" w:rsidR="00012375" w:rsidRPr="000136C4" w:rsidRDefault="00D715DA" w:rsidP="00910E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0.5</w:t>
            </w:r>
          </w:p>
        </w:tc>
      </w:tr>
      <w:tr w:rsidR="00012375" w:rsidRPr="000136C4" w14:paraId="466FD854" w14:textId="77777777" w:rsidTr="003C57D5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1FBE7107" w14:textId="77777777" w:rsidR="00012375" w:rsidRPr="000136C4" w:rsidRDefault="00012375" w:rsidP="00012375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0136C4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17</w:t>
            </w:r>
          </w:p>
        </w:tc>
        <w:tc>
          <w:tcPr>
            <w:tcW w:w="0" w:type="auto"/>
            <w:vAlign w:val="center"/>
          </w:tcPr>
          <w:p w14:paraId="6802CA65" w14:textId="77777777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0136C4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Adr_89</w:t>
            </w:r>
          </w:p>
        </w:tc>
        <w:tc>
          <w:tcPr>
            <w:tcW w:w="0" w:type="auto"/>
            <w:vAlign w:val="center"/>
          </w:tcPr>
          <w:p w14:paraId="4E1B6F04" w14:textId="77777777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18/09/2021</w:t>
            </w:r>
          </w:p>
        </w:tc>
        <w:tc>
          <w:tcPr>
            <w:tcW w:w="784" w:type="dxa"/>
            <w:vAlign w:val="center"/>
          </w:tcPr>
          <w:p w14:paraId="0D7EBCA1" w14:textId="77777777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44.17</w:t>
            </w:r>
          </w:p>
        </w:tc>
        <w:tc>
          <w:tcPr>
            <w:tcW w:w="850" w:type="dxa"/>
            <w:vAlign w:val="center"/>
          </w:tcPr>
          <w:p w14:paraId="52172D9A" w14:textId="77777777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0136C4">
              <w:rPr>
                <w:rFonts w:ascii="Times New Roman" w:hAnsi="Times New Roman" w:cs="Times New Roman"/>
                <w:color w:val="000000"/>
              </w:rPr>
              <w:t>13.34</w:t>
            </w:r>
          </w:p>
        </w:tc>
        <w:tc>
          <w:tcPr>
            <w:tcW w:w="1134" w:type="dxa"/>
            <w:vAlign w:val="center"/>
          </w:tcPr>
          <w:p w14:paraId="7ACD9CA6" w14:textId="224C30AC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0136C4">
              <w:rPr>
                <w:rFonts w:ascii="Times New Roman" w:hAnsi="Times New Roman" w:cs="Times New Roman"/>
                <w:color w:val="000000"/>
              </w:rPr>
              <w:t>-46</w:t>
            </w:r>
          </w:p>
        </w:tc>
        <w:tc>
          <w:tcPr>
            <w:tcW w:w="1418" w:type="dxa"/>
            <w:vAlign w:val="center"/>
          </w:tcPr>
          <w:p w14:paraId="1060883E" w14:textId="125BF88F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0136C4">
              <w:rPr>
                <w:rFonts w:ascii="Times New Roman" w:hAnsi="Times New Roman" w:cs="Times New Roman"/>
              </w:rPr>
              <w:t>[0-100)</w:t>
            </w:r>
          </w:p>
        </w:tc>
        <w:tc>
          <w:tcPr>
            <w:tcW w:w="992" w:type="dxa"/>
            <w:vAlign w:val="center"/>
          </w:tcPr>
          <w:p w14:paraId="1A3CCD2B" w14:textId="1E8C5376" w:rsidR="00012375" w:rsidRPr="000136C4" w:rsidRDefault="00A471E1" w:rsidP="00910E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A471E1">
              <w:rPr>
                <w:rFonts w:ascii="Times New Roman" w:hAnsi="Times New Roman" w:cs="Times New Roman"/>
                <w:color w:val="000000"/>
              </w:rPr>
              <w:t>3040</w:t>
            </w:r>
          </w:p>
        </w:tc>
        <w:tc>
          <w:tcPr>
            <w:tcW w:w="1168" w:type="dxa"/>
            <w:tcBorders>
              <w:right w:val="single" w:sz="12" w:space="0" w:color="auto"/>
            </w:tcBorders>
            <w:vAlign w:val="center"/>
          </w:tcPr>
          <w:p w14:paraId="5846307C" w14:textId="187EE0B7" w:rsidR="00012375" w:rsidRPr="000136C4" w:rsidRDefault="00D715DA" w:rsidP="00910E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0.5</w:t>
            </w:r>
          </w:p>
        </w:tc>
      </w:tr>
      <w:tr w:rsidR="00012375" w:rsidRPr="000136C4" w14:paraId="619AC061" w14:textId="77777777" w:rsidTr="003C57D5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4BCAE5A8" w14:textId="77777777" w:rsidR="00012375" w:rsidRPr="000136C4" w:rsidRDefault="00012375" w:rsidP="00012375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0136C4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17</w:t>
            </w:r>
          </w:p>
        </w:tc>
        <w:tc>
          <w:tcPr>
            <w:tcW w:w="0" w:type="auto"/>
            <w:vAlign w:val="center"/>
          </w:tcPr>
          <w:p w14:paraId="41D94163" w14:textId="77777777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0136C4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Adr_110</w:t>
            </w:r>
          </w:p>
        </w:tc>
        <w:tc>
          <w:tcPr>
            <w:tcW w:w="0" w:type="auto"/>
            <w:vAlign w:val="center"/>
          </w:tcPr>
          <w:p w14:paraId="46AE4742" w14:textId="77777777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21/09/2021</w:t>
            </w:r>
          </w:p>
        </w:tc>
        <w:tc>
          <w:tcPr>
            <w:tcW w:w="784" w:type="dxa"/>
            <w:vAlign w:val="center"/>
          </w:tcPr>
          <w:p w14:paraId="26F09614" w14:textId="77777777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45.40</w:t>
            </w:r>
          </w:p>
        </w:tc>
        <w:tc>
          <w:tcPr>
            <w:tcW w:w="850" w:type="dxa"/>
            <w:vAlign w:val="center"/>
          </w:tcPr>
          <w:p w14:paraId="76BA54B4" w14:textId="77777777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0136C4">
              <w:rPr>
                <w:rFonts w:ascii="Times New Roman" w:hAnsi="Times New Roman" w:cs="Times New Roman"/>
                <w:color w:val="000000"/>
              </w:rPr>
              <w:t>13.05</w:t>
            </w:r>
          </w:p>
        </w:tc>
        <w:tc>
          <w:tcPr>
            <w:tcW w:w="1134" w:type="dxa"/>
            <w:vAlign w:val="center"/>
          </w:tcPr>
          <w:p w14:paraId="5AF46A42" w14:textId="5FF3FD4A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0136C4">
              <w:rPr>
                <w:rFonts w:ascii="Times New Roman" w:hAnsi="Times New Roman" w:cs="Times New Roman"/>
                <w:color w:val="000000"/>
              </w:rPr>
              <w:t>-26</w:t>
            </w:r>
          </w:p>
        </w:tc>
        <w:tc>
          <w:tcPr>
            <w:tcW w:w="1418" w:type="dxa"/>
            <w:vAlign w:val="center"/>
          </w:tcPr>
          <w:p w14:paraId="1F7EC1B7" w14:textId="6D5B3095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0136C4">
              <w:rPr>
                <w:rFonts w:ascii="Times New Roman" w:hAnsi="Times New Roman" w:cs="Times New Roman"/>
              </w:rPr>
              <w:t>[0-100)</w:t>
            </w:r>
          </w:p>
        </w:tc>
        <w:tc>
          <w:tcPr>
            <w:tcW w:w="992" w:type="dxa"/>
            <w:vAlign w:val="center"/>
          </w:tcPr>
          <w:p w14:paraId="00C1BF75" w14:textId="6A27609A" w:rsidR="00012375" w:rsidRPr="000136C4" w:rsidRDefault="00E024CE" w:rsidP="00910E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E024CE">
              <w:rPr>
                <w:rFonts w:ascii="Times New Roman" w:hAnsi="Times New Roman" w:cs="Times New Roman"/>
                <w:color w:val="000000"/>
              </w:rPr>
              <w:t>2115</w:t>
            </w:r>
          </w:p>
        </w:tc>
        <w:tc>
          <w:tcPr>
            <w:tcW w:w="1168" w:type="dxa"/>
            <w:tcBorders>
              <w:right w:val="single" w:sz="12" w:space="0" w:color="auto"/>
            </w:tcBorders>
            <w:vAlign w:val="center"/>
          </w:tcPr>
          <w:p w14:paraId="4E7BDDE3" w14:textId="567F7D8F" w:rsidR="00012375" w:rsidRPr="000136C4" w:rsidRDefault="00D715DA" w:rsidP="00910E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0.5</w:t>
            </w:r>
          </w:p>
        </w:tc>
      </w:tr>
      <w:tr w:rsidR="00012375" w:rsidRPr="000136C4" w14:paraId="563A2A20" w14:textId="77777777" w:rsidTr="003C57D5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08D330B8" w14:textId="77777777" w:rsidR="00012375" w:rsidRPr="000136C4" w:rsidRDefault="00012375" w:rsidP="00012375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0136C4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17</w:t>
            </w:r>
          </w:p>
        </w:tc>
        <w:tc>
          <w:tcPr>
            <w:tcW w:w="0" w:type="auto"/>
            <w:vAlign w:val="center"/>
          </w:tcPr>
          <w:p w14:paraId="2900B067" w14:textId="77777777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0136C4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Adr_115</w:t>
            </w:r>
          </w:p>
        </w:tc>
        <w:tc>
          <w:tcPr>
            <w:tcW w:w="0" w:type="auto"/>
            <w:vAlign w:val="center"/>
          </w:tcPr>
          <w:p w14:paraId="1A7C23AE" w14:textId="77777777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22/09/2021</w:t>
            </w:r>
          </w:p>
        </w:tc>
        <w:tc>
          <w:tcPr>
            <w:tcW w:w="784" w:type="dxa"/>
            <w:vAlign w:val="center"/>
          </w:tcPr>
          <w:p w14:paraId="27718FE5" w14:textId="77777777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45.06</w:t>
            </w:r>
          </w:p>
        </w:tc>
        <w:tc>
          <w:tcPr>
            <w:tcW w:w="850" w:type="dxa"/>
            <w:vAlign w:val="center"/>
          </w:tcPr>
          <w:p w14:paraId="4AAA1B2F" w14:textId="77777777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0136C4">
              <w:rPr>
                <w:rFonts w:ascii="Times New Roman" w:hAnsi="Times New Roman" w:cs="Times New Roman"/>
                <w:color w:val="000000"/>
              </w:rPr>
              <w:t>12.61</w:t>
            </w:r>
          </w:p>
        </w:tc>
        <w:tc>
          <w:tcPr>
            <w:tcW w:w="1134" w:type="dxa"/>
            <w:vAlign w:val="center"/>
          </w:tcPr>
          <w:p w14:paraId="5EBD4BEF" w14:textId="2E48F2AD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0136C4">
              <w:rPr>
                <w:rFonts w:ascii="Times New Roman" w:hAnsi="Times New Roman" w:cs="Times New Roman"/>
                <w:color w:val="000000"/>
              </w:rPr>
              <w:t>-27.5</w:t>
            </w:r>
          </w:p>
        </w:tc>
        <w:tc>
          <w:tcPr>
            <w:tcW w:w="1418" w:type="dxa"/>
            <w:vAlign w:val="center"/>
          </w:tcPr>
          <w:p w14:paraId="1E089055" w14:textId="5E63AB87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0136C4">
              <w:rPr>
                <w:rFonts w:ascii="Times New Roman" w:hAnsi="Times New Roman" w:cs="Times New Roman"/>
              </w:rPr>
              <w:t>[0-100)</w:t>
            </w:r>
          </w:p>
        </w:tc>
        <w:tc>
          <w:tcPr>
            <w:tcW w:w="992" w:type="dxa"/>
            <w:vAlign w:val="center"/>
          </w:tcPr>
          <w:p w14:paraId="0D2A793C" w14:textId="5EA3E92E" w:rsidR="00012375" w:rsidRPr="000136C4" w:rsidRDefault="00E024CE" w:rsidP="00910E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E024CE">
              <w:rPr>
                <w:rFonts w:ascii="Times New Roman" w:hAnsi="Times New Roman" w:cs="Times New Roman"/>
                <w:color w:val="000000"/>
              </w:rPr>
              <w:t>2481</w:t>
            </w:r>
          </w:p>
        </w:tc>
        <w:tc>
          <w:tcPr>
            <w:tcW w:w="1168" w:type="dxa"/>
            <w:tcBorders>
              <w:right w:val="single" w:sz="12" w:space="0" w:color="auto"/>
            </w:tcBorders>
            <w:vAlign w:val="center"/>
          </w:tcPr>
          <w:p w14:paraId="3253F858" w14:textId="7400AFD0" w:rsidR="00012375" w:rsidRPr="000136C4" w:rsidRDefault="00D715DA" w:rsidP="00910E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0.5</w:t>
            </w:r>
          </w:p>
        </w:tc>
      </w:tr>
      <w:tr w:rsidR="00012375" w:rsidRPr="000136C4" w14:paraId="2977761F" w14:textId="77777777" w:rsidTr="003C57D5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6EF315" w14:textId="77777777" w:rsidR="00012375" w:rsidRPr="000136C4" w:rsidRDefault="00012375" w:rsidP="00012375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0136C4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17</w:t>
            </w:r>
          </w:p>
        </w:tc>
        <w:tc>
          <w:tcPr>
            <w:tcW w:w="0" w:type="auto"/>
            <w:tcBorders>
              <w:bottom w:val="single" w:sz="12" w:space="0" w:color="auto"/>
            </w:tcBorders>
            <w:vAlign w:val="center"/>
          </w:tcPr>
          <w:p w14:paraId="0B701DDC" w14:textId="77777777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lang w:eastAsia="it-IT"/>
              </w:rPr>
            </w:pPr>
            <w:r w:rsidRPr="000136C4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Adr_118</w:t>
            </w:r>
          </w:p>
        </w:tc>
        <w:tc>
          <w:tcPr>
            <w:tcW w:w="0" w:type="auto"/>
            <w:tcBorders>
              <w:bottom w:val="single" w:sz="12" w:space="0" w:color="auto"/>
            </w:tcBorders>
            <w:vAlign w:val="center"/>
          </w:tcPr>
          <w:p w14:paraId="6736415C" w14:textId="77777777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22/09/2021</w:t>
            </w:r>
          </w:p>
        </w:tc>
        <w:tc>
          <w:tcPr>
            <w:tcW w:w="784" w:type="dxa"/>
            <w:tcBorders>
              <w:bottom w:val="single" w:sz="12" w:space="0" w:color="auto"/>
            </w:tcBorders>
            <w:vAlign w:val="center"/>
          </w:tcPr>
          <w:p w14:paraId="2776485B" w14:textId="77777777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44.91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14:paraId="7FC28E0A" w14:textId="77777777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0136C4">
              <w:rPr>
                <w:rFonts w:ascii="Times New Roman" w:hAnsi="Times New Roman" w:cs="Times New Roman"/>
                <w:color w:val="000000"/>
              </w:rPr>
              <w:t>12.91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02C254B3" w14:textId="3F9294D0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0136C4">
              <w:rPr>
                <w:rFonts w:ascii="Times New Roman" w:hAnsi="Times New Roman" w:cs="Times New Roman"/>
                <w:color w:val="000000"/>
              </w:rPr>
              <w:t>-32.5</w:t>
            </w: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95E4279" w14:textId="30B84D5C" w:rsidR="00012375" w:rsidRPr="000136C4" w:rsidRDefault="00012375" w:rsidP="000123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0136C4">
              <w:rPr>
                <w:rFonts w:ascii="Times New Roman" w:hAnsi="Times New Roman" w:cs="Times New Roman"/>
              </w:rPr>
              <w:t>[0-100)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FF838C7" w14:textId="4B9B7BD9" w:rsidR="00012375" w:rsidRPr="000136C4" w:rsidRDefault="00E024CE" w:rsidP="00910E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 w:rsidRPr="00E024CE">
              <w:rPr>
                <w:rFonts w:ascii="Times New Roman" w:hAnsi="Times New Roman" w:cs="Times New Roman"/>
                <w:color w:val="000000"/>
              </w:rPr>
              <w:t>2964</w:t>
            </w:r>
          </w:p>
        </w:tc>
        <w:tc>
          <w:tcPr>
            <w:tcW w:w="1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8E6617E" w14:textId="5965A8BC" w:rsidR="00012375" w:rsidRPr="000136C4" w:rsidRDefault="00D715DA" w:rsidP="00910E6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0.5</w:t>
            </w:r>
          </w:p>
        </w:tc>
      </w:tr>
    </w:tbl>
    <w:p w14:paraId="66FB4AD1" w14:textId="77777777" w:rsidR="00C65E9E" w:rsidRPr="000136C4" w:rsidRDefault="00C65E9E">
      <w:pPr>
        <w:rPr>
          <w:rFonts w:ascii="Times New Roman" w:hAnsi="Times New Roman" w:cs="Times New Roman"/>
        </w:rPr>
      </w:pPr>
    </w:p>
    <w:p w14:paraId="51721FAC" w14:textId="77777777" w:rsidR="00C65E9E" w:rsidRDefault="00C65E9E">
      <w:pPr>
        <w:rPr>
          <w:rFonts w:ascii="Times New Roman" w:hAnsi="Times New Roman" w:cs="Times New Roman"/>
        </w:rPr>
      </w:pPr>
      <w:r w:rsidRPr="000136C4">
        <w:rPr>
          <w:rFonts w:ascii="Times New Roman" w:hAnsi="Times New Roman" w:cs="Times New Roman"/>
        </w:rPr>
        <w:br w:type="page"/>
      </w:r>
    </w:p>
    <w:p w14:paraId="12DA21F0" w14:textId="0281AF1D" w:rsidR="004A6A05" w:rsidRPr="004A6A05" w:rsidRDefault="00DC16A2" w:rsidP="004A6A05">
      <w:pPr>
        <w:rPr>
          <w:rFonts w:ascii="Times New Roman" w:hAnsi="Times New Roman" w:cs="Times New Roman"/>
          <w:lang w:val="en-GB"/>
        </w:rPr>
      </w:pPr>
      <w:r w:rsidRPr="000136C4">
        <w:rPr>
          <w:rFonts w:ascii="Times New Roman" w:hAnsi="Times New Roman" w:cs="Times New Roman"/>
          <w:b/>
          <w:lang w:val="en-GB"/>
        </w:rPr>
        <w:t>Table S</w:t>
      </w:r>
      <w:r>
        <w:rPr>
          <w:rFonts w:ascii="Times New Roman" w:hAnsi="Times New Roman" w:cs="Times New Roman"/>
          <w:b/>
          <w:lang w:val="en-GB"/>
        </w:rPr>
        <w:t>2</w:t>
      </w:r>
      <w:r w:rsidRPr="000136C4">
        <w:rPr>
          <w:rFonts w:ascii="Times New Roman" w:hAnsi="Times New Roman" w:cs="Times New Roman"/>
          <w:lang w:val="en-GB"/>
        </w:rPr>
        <w:t xml:space="preserve"> –</w:t>
      </w:r>
      <w:r w:rsidR="004A6A05">
        <w:rPr>
          <w:rFonts w:ascii="Times New Roman" w:hAnsi="Times New Roman" w:cs="Times New Roman"/>
          <w:lang w:val="en-GB"/>
        </w:rPr>
        <w:t xml:space="preserve"> Total number of reads at different step of the bioinformatic process are given for each library (Tele02 and Elas02) separately. </w:t>
      </w:r>
    </w:p>
    <w:p w14:paraId="3AFD6B31" w14:textId="1C838002" w:rsidR="00D854E4" w:rsidRPr="004A6A05" w:rsidRDefault="00D854E4" w:rsidP="004A6A05">
      <w:pPr>
        <w:rPr>
          <w:rFonts w:ascii="Times New Roman" w:hAnsi="Times New Roman" w:cs="Times New Roman"/>
          <w:lang w:val="en-GB"/>
        </w:rPr>
      </w:pPr>
    </w:p>
    <w:tbl>
      <w:tblPr>
        <w:tblStyle w:val="GridTable2-Accent3"/>
        <w:tblW w:w="0" w:type="auto"/>
        <w:tblLook w:val="04A0" w:firstRow="1" w:lastRow="0" w:firstColumn="1" w:lastColumn="0" w:noHBand="0" w:noVBand="1"/>
      </w:tblPr>
      <w:tblGrid>
        <w:gridCol w:w="6379"/>
        <w:gridCol w:w="3249"/>
      </w:tblGrid>
      <w:tr w:rsidR="00D854E4" w14:paraId="0D073695" w14:textId="77777777" w:rsidTr="0008342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79" w:type="dxa"/>
            <w:vAlign w:val="center"/>
          </w:tcPr>
          <w:p w14:paraId="70722F45" w14:textId="3A6A41A0" w:rsidR="00D854E4" w:rsidRPr="00E75EEB" w:rsidRDefault="00513B7A" w:rsidP="00083426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E75EEB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Tele02 </w:t>
            </w:r>
            <w:r w:rsidR="00E46A31" w:rsidRPr="00E75EEB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L</w:t>
            </w:r>
            <w:r w:rsidR="00E75EEB" w:rsidRPr="00E75EEB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ibrary</w:t>
            </w:r>
          </w:p>
        </w:tc>
        <w:tc>
          <w:tcPr>
            <w:tcW w:w="3249" w:type="dxa"/>
            <w:vAlign w:val="center"/>
          </w:tcPr>
          <w:p w14:paraId="678C50DE" w14:textId="77777777" w:rsidR="00D854E4" w:rsidRDefault="00D854E4" w:rsidP="00083426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</w:p>
        </w:tc>
      </w:tr>
      <w:tr w:rsidR="00D854E4" w14:paraId="44DBA1F1" w14:textId="77777777" w:rsidTr="00D4768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79" w:type="dxa"/>
            <w:vAlign w:val="center"/>
          </w:tcPr>
          <w:p w14:paraId="68C5B51D" w14:textId="7EFE0AEC" w:rsidR="00D854E4" w:rsidRPr="001B6F7C" w:rsidRDefault="00E75EEB" w:rsidP="00083426">
            <w:pPr>
              <w:rPr>
                <w:rFonts w:ascii="Times New Roman" w:hAnsi="Times New Roman" w:cs="Times New Roman"/>
                <w:b w:val="0"/>
                <w:bCs w:val="0"/>
                <w:lang w:val="en-GB"/>
              </w:rPr>
            </w:pPr>
            <w:r w:rsidRPr="001B6F7C">
              <w:rPr>
                <w:rFonts w:ascii="Times New Roman" w:hAnsi="Times New Roman" w:cs="Times New Roman"/>
                <w:b w:val="0"/>
                <w:bCs w:val="0"/>
                <w:lang w:val="en-GB"/>
              </w:rPr>
              <w:t>Total reads</w:t>
            </w:r>
          </w:p>
        </w:tc>
        <w:tc>
          <w:tcPr>
            <w:tcW w:w="3249" w:type="dxa"/>
            <w:vAlign w:val="center"/>
          </w:tcPr>
          <w:p w14:paraId="03C20237" w14:textId="48705D23" w:rsidR="00D854E4" w:rsidRDefault="00541412" w:rsidP="00D4768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3,700,00</w:t>
            </w:r>
            <w:r w:rsidR="00B01845">
              <w:rPr>
                <w:rFonts w:ascii="Times New Roman" w:hAnsi="Times New Roman" w:cs="Times New Roman"/>
                <w:lang w:val="en-GB"/>
              </w:rPr>
              <w:t>0</w:t>
            </w:r>
          </w:p>
        </w:tc>
      </w:tr>
      <w:tr w:rsidR="00D854E4" w14:paraId="76FE3322" w14:textId="77777777" w:rsidTr="00D4768F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79" w:type="dxa"/>
            <w:vAlign w:val="center"/>
          </w:tcPr>
          <w:p w14:paraId="38E0699A" w14:textId="045DCEB7" w:rsidR="00D854E4" w:rsidRPr="001B6F7C" w:rsidRDefault="00E75EEB" w:rsidP="00083426">
            <w:pPr>
              <w:rPr>
                <w:rFonts w:ascii="Times New Roman" w:hAnsi="Times New Roman" w:cs="Times New Roman"/>
                <w:b w:val="0"/>
                <w:bCs w:val="0"/>
                <w:lang w:val="en-GB"/>
              </w:rPr>
            </w:pPr>
            <w:r w:rsidRPr="001B6F7C">
              <w:rPr>
                <w:rFonts w:ascii="Times New Roman" w:hAnsi="Times New Roman" w:cs="Times New Roman"/>
                <w:b w:val="0"/>
                <w:bCs w:val="0"/>
                <w:lang w:val="en-GB"/>
              </w:rPr>
              <w:t>Total reads after bioinformatic analysis</w:t>
            </w:r>
          </w:p>
        </w:tc>
        <w:tc>
          <w:tcPr>
            <w:tcW w:w="3249" w:type="dxa"/>
            <w:vAlign w:val="center"/>
          </w:tcPr>
          <w:p w14:paraId="144004A0" w14:textId="0FDE4926" w:rsidR="00D854E4" w:rsidRDefault="00FA3426" w:rsidP="00D4768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00FA3426">
              <w:rPr>
                <w:rFonts w:ascii="Times New Roman" w:hAnsi="Times New Roman" w:cs="Times New Roman"/>
                <w:lang w:val="en-GB"/>
              </w:rPr>
              <w:t>2</w:t>
            </w:r>
            <w:r>
              <w:rPr>
                <w:rFonts w:ascii="Times New Roman" w:hAnsi="Times New Roman" w:cs="Times New Roman"/>
                <w:lang w:val="en-GB"/>
              </w:rPr>
              <w:t>,</w:t>
            </w:r>
            <w:r w:rsidRPr="00FA3426">
              <w:rPr>
                <w:rFonts w:ascii="Times New Roman" w:hAnsi="Times New Roman" w:cs="Times New Roman"/>
                <w:lang w:val="en-GB"/>
              </w:rPr>
              <w:t>243</w:t>
            </w:r>
            <w:r>
              <w:rPr>
                <w:rFonts w:ascii="Times New Roman" w:hAnsi="Times New Roman" w:cs="Times New Roman"/>
                <w:lang w:val="en-GB"/>
              </w:rPr>
              <w:t>,</w:t>
            </w:r>
            <w:r w:rsidRPr="00FA3426">
              <w:rPr>
                <w:rFonts w:ascii="Times New Roman" w:hAnsi="Times New Roman" w:cs="Times New Roman"/>
                <w:lang w:val="en-GB"/>
              </w:rPr>
              <w:t>929</w:t>
            </w:r>
          </w:p>
        </w:tc>
      </w:tr>
      <w:tr w:rsidR="00D854E4" w14:paraId="2113830F" w14:textId="77777777" w:rsidTr="00D4768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79" w:type="dxa"/>
            <w:vAlign w:val="center"/>
          </w:tcPr>
          <w:p w14:paraId="10FC845C" w14:textId="6F788C26" w:rsidR="00D854E4" w:rsidRPr="001B6F7C" w:rsidRDefault="00C84745" w:rsidP="00083426">
            <w:pPr>
              <w:rPr>
                <w:rFonts w:ascii="Times New Roman" w:hAnsi="Times New Roman" w:cs="Times New Roman"/>
                <w:b w:val="0"/>
                <w:bCs w:val="0"/>
                <w:lang w:val="en-GB"/>
              </w:rPr>
            </w:pPr>
            <w:r w:rsidRPr="001B6F7C">
              <w:rPr>
                <w:rFonts w:ascii="Times New Roman" w:hAnsi="Times New Roman" w:cs="Times New Roman"/>
                <w:b w:val="0"/>
                <w:bCs w:val="0"/>
                <w:lang w:val="en-GB"/>
              </w:rPr>
              <w:t>Total reads assigned taxonomy (</w:t>
            </w:r>
            <w:proofErr w:type="spellStart"/>
            <w:r w:rsidRPr="001B6F7C">
              <w:rPr>
                <w:rFonts w:ascii="Times New Roman" w:hAnsi="Times New Roman" w:cs="Times New Roman"/>
                <w:b w:val="0"/>
                <w:bCs w:val="0"/>
                <w:lang w:val="en-GB"/>
              </w:rPr>
              <w:t>Euk</w:t>
            </w:r>
            <w:r w:rsidR="00B01845">
              <w:rPr>
                <w:rFonts w:ascii="Times New Roman" w:hAnsi="Times New Roman" w:cs="Times New Roman"/>
                <w:b w:val="0"/>
                <w:bCs w:val="0"/>
                <w:lang w:val="en-GB"/>
              </w:rPr>
              <w:t>a</w:t>
            </w:r>
            <w:r w:rsidRPr="001B6F7C">
              <w:rPr>
                <w:rFonts w:ascii="Times New Roman" w:hAnsi="Times New Roman" w:cs="Times New Roman"/>
                <w:b w:val="0"/>
                <w:bCs w:val="0"/>
                <w:lang w:val="en-GB"/>
              </w:rPr>
              <w:t>ryota</w:t>
            </w:r>
            <w:proofErr w:type="spellEnd"/>
            <w:r w:rsidRPr="001B6F7C">
              <w:rPr>
                <w:rFonts w:ascii="Times New Roman" w:hAnsi="Times New Roman" w:cs="Times New Roman"/>
                <w:b w:val="0"/>
                <w:bCs w:val="0"/>
                <w:lang w:val="en-GB"/>
              </w:rPr>
              <w:t>)</w:t>
            </w:r>
          </w:p>
        </w:tc>
        <w:tc>
          <w:tcPr>
            <w:tcW w:w="3249" w:type="dxa"/>
            <w:vAlign w:val="center"/>
          </w:tcPr>
          <w:p w14:paraId="426E6B34" w14:textId="2EFF96A9" w:rsidR="00D854E4" w:rsidRDefault="00757415" w:rsidP="00D4768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00757415">
              <w:rPr>
                <w:rFonts w:ascii="Times New Roman" w:hAnsi="Times New Roman" w:cs="Times New Roman"/>
                <w:lang w:val="en-GB"/>
              </w:rPr>
              <w:t>2</w:t>
            </w:r>
            <w:r>
              <w:rPr>
                <w:rFonts w:ascii="Times New Roman" w:hAnsi="Times New Roman" w:cs="Times New Roman"/>
                <w:lang w:val="en-GB"/>
              </w:rPr>
              <w:t>,</w:t>
            </w:r>
            <w:r w:rsidRPr="00757415">
              <w:rPr>
                <w:rFonts w:ascii="Times New Roman" w:hAnsi="Times New Roman" w:cs="Times New Roman"/>
                <w:lang w:val="en-GB"/>
              </w:rPr>
              <w:t>239</w:t>
            </w:r>
            <w:r>
              <w:rPr>
                <w:rFonts w:ascii="Times New Roman" w:hAnsi="Times New Roman" w:cs="Times New Roman"/>
                <w:lang w:val="en-GB"/>
              </w:rPr>
              <w:t>,</w:t>
            </w:r>
            <w:r w:rsidRPr="00757415">
              <w:rPr>
                <w:rFonts w:ascii="Times New Roman" w:hAnsi="Times New Roman" w:cs="Times New Roman"/>
                <w:lang w:val="en-GB"/>
              </w:rPr>
              <w:t>024</w:t>
            </w:r>
          </w:p>
        </w:tc>
      </w:tr>
      <w:tr w:rsidR="00D854E4" w14:paraId="73EB146D" w14:textId="77777777" w:rsidTr="00D4768F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79" w:type="dxa"/>
            <w:vAlign w:val="center"/>
          </w:tcPr>
          <w:p w14:paraId="04978FC6" w14:textId="395D2B69" w:rsidR="00D854E4" w:rsidRPr="001B6F7C" w:rsidRDefault="00C84745" w:rsidP="00083426">
            <w:pPr>
              <w:rPr>
                <w:rFonts w:ascii="Times New Roman" w:hAnsi="Times New Roman" w:cs="Times New Roman"/>
                <w:b w:val="0"/>
                <w:bCs w:val="0"/>
                <w:lang w:val="en-GB"/>
              </w:rPr>
            </w:pPr>
            <w:r w:rsidRPr="001B6F7C">
              <w:rPr>
                <w:rFonts w:ascii="Times New Roman" w:hAnsi="Times New Roman" w:cs="Times New Roman"/>
                <w:b w:val="0"/>
                <w:bCs w:val="0"/>
                <w:lang w:val="en-GB"/>
              </w:rPr>
              <w:t xml:space="preserve">Total reads assigned </w:t>
            </w:r>
            <w:r w:rsidR="005F386C" w:rsidRPr="001B6F7C">
              <w:rPr>
                <w:rFonts w:ascii="Times New Roman" w:hAnsi="Times New Roman" w:cs="Times New Roman"/>
                <w:b w:val="0"/>
                <w:bCs w:val="0"/>
                <w:lang w:val="en-GB"/>
              </w:rPr>
              <w:t>to non-fish taxa</w:t>
            </w:r>
          </w:p>
        </w:tc>
        <w:tc>
          <w:tcPr>
            <w:tcW w:w="3249" w:type="dxa"/>
            <w:vAlign w:val="center"/>
          </w:tcPr>
          <w:p w14:paraId="457350AF" w14:textId="60D19924" w:rsidR="00D854E4" w:rsidRDefault="00B64790" w:rsidP="00D4768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70,039</w:t>
            </w:r>
          </w:p>
        </w:tc>
      </w:tr>
      <w:tr w:rsidR="00D854E4" w14:paraId="37DF1DD3" w14:textId="77777777" w:rsidTr="00D4768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79" w:type="dxa"/>
            <w:vAlign w:val="center"/>
          </w:tcPr>
          <w:p w14:paraId="43226756" w14:textId="3D15EF10" w:rsidR="00D854E4" w:rsidRPr="001B6F7C" w:rsidRDefault="005F386C" w:rsidP="00083426">
            <w:pPr>
              <w:rPr>
                <w:rFonts w:ascii="Times New Roman" w:hAnsi="Times New Roman" w:cs="Times New Roman"/>
                <w:b w:val="0"/>
                <w:bCs w:val="0"/>
                <w:lang w:val="en-GB"/>
              </w:rPr>
            </w:pPr>
            <w:r w:rsidRPr="001B6F7C">
              <w:rPr>
                <w:rFonts w:ascii="Times New Roman" w:hAnsi="Times New Roman" w:cs="Times New Roman"/>
                <w:b w:val="0"/>
                <w:bCs w:val="0"/>
                <w:lang w:val="en-GB"/>
              </w:rPr>
              <w:t>Total reads assigned to fish taxa (</w:t>
            </w:r>
            <w:r w:rsidR="001B6F7C" w:rsidRPr="001B6F7C">
              <w:rPr>
                <w:rFonts w:ascii="Times New Roman" w:hAnsi="Times New Roman" w:cs="Times New Roman"/>
                <w:b w:val="0"/>
                <w:bCs w:val="0"/>
                <w:lang w:val="en-GB"/>
              </w:rPr>
              <w:t>Actinopterygii, Chondrichthyes)</w:t>
            </w:r>
          </w:p>
        </w:tc>
        <w:tc>
          <w:tcPr>
            <w:tcW w:w="3249" w:type="dxa"/>
            <w:vAlign w:val="center"/>
          </w:tcPr>
          <w:p w14:paraId="19E31667" w14:textId="3636F56A" w:rsidR="00D854E4" w:rsidRDefault="0021510E" w:rsidP="00D4768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2,168,985</w:t>
            </w:r>
          </w:p>
        </w:tc>
      </w:tr>
      <w:tr w:rsidR="007D00EA" w14:paraId="3FC8CB2A" w14:textId="77777777" w:rsidTr="00D4768F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79" w:type="dxa"/>
            <w:vAlign w:val="center"/>
          </w:tcPr>
          <w:p w14:paraId="55070285" w14:textId="76E20C0F" w:rsidR="007D00EA" w:rsidRPr="001B6F7C" w:rsidRDefault="007D00EA" w:rsidP="00083426">
            <w:pPr>
              <w:rPr>
                <w:rFonts w:ascii="Times New Roman" w:hAnsi="Times New Roman" w:cs="Times New Roman"/>
                <w:b w:val="0"/>
                <w:bCs w:val="0"/>
                <w:lang w:val="en-GB"/>
              </w:rPr>
            </w:pPr>
            <w:r w:rsidRPr="001B6F7C">
              <w:rPr>
                <w:rFonts w:ascii="Times New Roman" w:hAnsi="Times New Roman" w:cs="Times New Roman"/>
                <w:b w:val="0"/>
                <w:bCs w:val="0"/>
                <w:lang w:val="en-GB"/>
              </w:rPr>
              <w:t>Total reads assigned to fish taxa</w:t>
            </w:r>
            <w:r>
              <w:rPr>
                <w:rFonts w:ascii="Times New Roman" w:hAnsi="Times New Roman" w:cs="Times New Roman"/>
                <w:b w:val="0"/>
                <w:bCs w:val="0"/>
                <w:lang w:val="en-GB"/>
              </w:rPr>
              <w:t xml:space="preserve"> after filtering</w:t>
            </w:r>
          </w:p>
        </w:tc>
        <w:tc>
          <w:tcPr>
            <w:tcW w:w="3249" w:type="dxa"/>
            <w:vAlign w:val="center"/>
          </w:tcPr>
          <w:p w14:paraId="08F87C64" w14:textId="0E7747B6" w:rsidR="007D00EA" w:rsidRDefault="00D75B32" w:rsidP="00D4768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00D75B32">
              <w:rPr>
                <w:rFonts w:ascii="Times New Roman" w:hAnsi="Times New Roman" w:cs="Times New Roman"/>
                <w:lang w:val="en-GB"/>
              </w:rPr>
              <w:t>1,878,487</w:t>
            </w:r>
          </w:p>
        </w:tc>
      </w:tr>
    </w:tbl>
    <w:p w14:paraId="7DCD3971" w14:textId="39317FB7" w:rsidR="00DC16A2" w:rsidRDefault="00DC16A2" w:rsidP="004A6A05">
      <w:pPr>
        <w:rPr>
          <w:rFonts w:ascii="Times New Roman" w:hAnsi="Times New Roman" w:cs="Times New Roman"/>
          <w:lang w:val="en-GB"/>
        </w:rPr>
      </w:pPr>
    </w:p>
    <w:p w14:paraId="3AEFEC2B" w14:textId="77777777" w:rsidR="00083426" w:rsidRDefault="00083426" w:rsidP="004A6A05">
      <w:pPr>
        <w:rPr>
          <w:rFonts w:ascii="Times New Roman" w:hAnsi="Times New Roman" w:cs="Times New Roman"/>
          <w:lang w:val="en-GB"/>
        </w:rPr>
      </w:pPr>
    </w:p>
    <w:tbl>
      <w:tblPr>
        <w:tblStyle w:val="GridTable2-Accent3"/>
        <w:tblW w:w="0" w:type="auto"/>
        <w:tblLook w:val="04A0" w:firstRow="1" w:lastRow="0" w:firstColumn="1" w:lastColumn="0" w:noHBand="0" w:noVBand="1"/>
      </w:tblPr>
      <w:tblGrid>
        <w:gridCol w:w="6379"/>
        <w:gridCol w:w="3249"/>
      </w:tblGrid>
      <w:tr w:rsidR="00083426" w14:paraId="0DC85660" w14:textId="77777777" w:rsidTr="001D459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79" w:type="dxa"/>
            <w:vAlign w:val="center"/>
          </w:tcPr>
          <w:p w14:paraId="4A7CA426" w14:textId="6B33F84F" w:rsidR="00083426" w:rsidRPr="00E75EEB" w:rsidRDefault="00083426" w:rsidP="001D4596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Elas</w:t>
            </w:r>
            <w:r w:rsidRPr="00E75EEB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02 Library</w:t>
            </w:r>
          </w:p>
        </w:tc>
        <w:tc>
          <w:tcPr>
            <w:tcW w:w="3249" w:type="dxa"/>
            <w:vAlign w:val="center"/>
          </w:tcPr>
          <w:p w14:paraId="2AB21B26" w14:textId="77777777" w:rsidR="00083426" w:rsidRDefault="00083426" w:rsidP="001D4596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</w:p>
        </w:tc>
      </w:tr>
      <w:tr w:rsidR="00083426" w14:paraId="57E90D44" w14:textId="77777777" w:rsidTr="00D4768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79" w:type="dxa"/>
            <w:vAlign w:val="center"/>
          </w:tcPr>
          <w:p w14:paraId="59A664FC" w14:textId="77777777" w:rsidR="00083426" w:rsidRPr="001B6F7C" w:rsidRDefault="00083426" w:rsidP="001D4596">
            <w:pPr>
              <w:rPr>
                <w:rFonts w:ascii="Times New Roman" w:hAnsi="Times New Roman" w:cs="Times New Roman"/>
                <w:b w:val="0"/>
                <w:bCs w:val="0"/>
                <w:lang w:val="en-GB"/>
              </w:rPr>
            </w:pPr>
            <w:r w:rsidRPr="001B6F7C">
              <w:rPr>
                <w:rFonts w:ascii="Times New Roman" w:hAnsi="Times New Roman" w:cs="Times New Roman"/>
                <w:b w:val="0"/>
                <w:bCs w:val="0"/>
                <w:lang w:val="en-GB"/>
              </w:rPr>
              <w:t>Total reads</w:t>
            </w:r>
          </w:p>
        </w:tc>
        <w:tc>
          <w:tcPr>
            <w:tcW w:w="3249" w:type="dxa"/>
            <w:vAlign w:val="center"/>
          </w:tcPr>
          <w:p w14:paraId="5F7CF5A8" w14:textId="5AA4CCB2" w:rsidR="00083426" w:rsidRDefault="00541412" w:rsidP="00D4768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4,</w:t>
            </w:r>
            <w:r w:rsidR="00ED3639">
              <w:rPr>
                <w:rFonts w:ascii="Times New Roman" w:hAnsi="Times New Roman" w:cs="Times New Roman"/>
                <w:lang w:val="en-GB"/>
              </w:rPr>
              <w:t>100,000</w:t>
            </w:r>
          </w:p>
        </w:tc>
      </w:tr>
      <w:tr w:rsidR="00083426" w14:paraId="7A24298D" w14:textId="77777777" w:rsidTr="00D4768F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79" w:type="dxa"/>
            <w:vAlign w:val="center"/>
          </w:tcPr>
          <w:p w14:paraId="22AEBE60" w14:textId="77777777" w:rsidR="00083426" w:rsidRPr="001B6F7C" w:rsidRDefault="00083426" w:rsidP="001D4596">
            <w:pPr>
              <w:rPr>
                <w:rFonts w:ascii="Times New Roman" w:hAnsi="Times New Roman" w:cs="Times New Roman"/>
                <w:b w:val="0"/>
                <w:bCs w:val="0"/>
                <w:lang w:val="en-GB"/>
              </w:rPr>
            </w:pPr>
            <w:r w:rsidRPr="001B6F7C">
              <w:rPr>
                <w:rFonts w:ascii="Times New Roman" w:hAnsi="Times New Roman" w:cs="Times New Roman"/>
                <w:b w:val="0"/>
                <w:bCs w:val="0"/>
                <w:lang w:val="en-GB"/>
              </w:rPr>
              <w:t>Total reads after bioinformatic analysis</w:t>
            </w:r>
          </w:p>
        </w:tc>
        <w:tc>
          <w:tcPr>
            <w:tcW w:w="3249" w:type="dxa"/>
            <w:vAlign w:val="center"/>
          </w:tcPr>
          <w:p w14:paraId="24CA2618" w14:textId="56CD38D2" w:rsidR="00083426" w:rsidRDefault="00797FB9" w:rsidP="00D4768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00797FB9">
              <w:rPr>
                <w:rFonts w:ascii="Times New Roman" w:hAnsi="Times New Roman" w:cs="Times New Roman"/>
                <w:lang w:val="en-GB"/>
              </w:rPr>
              <w:t>2</w:t>
            </w:r>
            <w:r>
              <w:rPr>
                <w:rFonts w:ascii="Times New Roman" w:hAnsi="Times New Roman" w:cs="Times New Roman"/>
                <w:lang w:val="en-GB"/>
              </w:rPr>
              <w:t>,</w:t>
            </w:r>
            <w:r w:rsidRPr="00797FB9">
              <w:rPr>
                <w:rFonts w:ascii="Times New Roman" w:hAnsi="Times New Roman" w:cs="Times New Roman"/>
                <w:lang w:val="en-GB"/>
              </w:rPr>
              <w:t>257</w:t>
            </w:r>
            <w:r>
              <w:rPr>
                <w:rFonts w:ascii="Times New Roman" w:hAnsi="Times New Roman" w:cs="Times New Roman"/>
                <w:lang w:val="en-GB"/>
              </w:rPr>
              <w:t>,</w:t>
            </w:r>
            <w:r w:rsidRPr="00797FB9">
              <w:rPr>
                <w:rFonts w:ascii="Times New Roman" w:hAnsi="Times New Roman" w:cs="Times New Roman"/>
                <w:lang w:val="en-GB"/>
              </w:rPr>
              <w:t>888</w:t>
            </w:r>
          </w:p>
        </w:tc>
      </w:tr>
      <w:tr w:rsidR="00083426" w14:paraId="00ADE805" w14:textId="77777777" w:rsidTr="00D4768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79" w:type="dxa"/>
            <w:vAlign w:val="center"/>
          </w:tcPr>
          <w:p w14:paraId="585B0753" w14:textId="284CDBDB" w:rsidR="00083426" w:rsidRPr="001B6F7C" w:rsidRDefault="00083426" w:rsidP="001D4596">
            <w:pPr>
              <w:rPr>
                <w:rFonts w:ascii="Times New Roman" w:hAnsi="Times New Roman" w:cs="Times New Roman"/>
                <w:b w:val="0"/>
                <w:bCs w:val="0"/>
                <w:lang w:val="en-GB"/>
              </w:rPr>
            </w:pPr>
            <w:r w:rsidRPr="001B6F7C">
              <w:rPr>
                <w:rFonts w:ascii="Times New Roman" w:hAnsi="Times New Roman" w:cs="Times New Roman"/>
                <w:b w:val="0"/>
                <w:bCs w:val="0"/>
                <w:lang w:val="en-GB"/>
              </w:rPr>
              <w:t>Total reads assigned taxonomy (</w:t>
            </w:r>
            <w:proofErr w:type="spellStart"/>
            <w:r w:rsidRPr="001B6F7C">
              <w:rPr>
                <w:rFonts w:ascii="Times New Roman" w:hAnsi="Times New Roman" w:cs="Times New Roman"/>
                <w:b w:val="0"/>
                <w:bCs w:val="0"/>
                <w:lang w:val="en-GB"/>
              </w:rPr>
              <w:t>Euk</w:t>
            </w:r>
            <w:r w:rsidR="00B01845">
              <w:rPr>
                <w:rFonts w:ascii="Times New Roman" w:hAnsi="Times New Roman" w:cs="Times New Roman"/>
                <w:b w:val="0"/>
                <w:bCs w:val="0"/>
                <w:lang w:val="en-GB"/>
              </w:rPr>
              <w:t>a</w:t>
            </w:r>
            <w:r w:rsidRPr="001B6F7C">
              <w:rPr>
                <w:rFonts w:ascii="Times New Roman" w:hAnsi="Times New Roman" w:cs="Times New Roman"/>
                <w:b w:val="0"/>
                <w:bCs w:val="0"/>
                <w:lang w:val="en-GB"/>
              </w:rPr>
              <w:t>ryota</w:t>
            </w:r>
            <w:proofErr w:type="spellEnd"/>
            <w:r w:rsidRPr="001B6F7C">
              <w:rPr>
                <w:rFonts w:ascii="Times New Roman" w:hAnsi="Times New Roman" w:cs="Times New Roman"/>
                <w:b w:val="0"/>
                <w:bCs w:val="0"/>
                <w:lang w:val="en-GB"/>
              </w:rPr>
              <w:t>)</w:t>
            </w:r>
          </w:p>
        </w:tc>
        <w:tc>
          <w:tcPr>
            <w:tcW w:w="3249" w:type="dxa"/>
            <w:vAlign w:val="center"/>
          </w:tcPr>
          <w:p w14:paraId="3734D3CB" w14:textId="6ABE3D9A" w:rsidR="00083426" w:rsidRDefault="00B907A4" w:rsidP="00D4768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00B907A4">
              <w:rPr>
                <w:rFonts w:ascii="Times New Roman" w:hAnsi="Times New Roman" w:cs="Times New Roman"/>
                <w:lang w:val="en-GB"/>
              </w:rPr>
              <w:t>2</w:t>
            </w:r>
            <w:r>
              <w:rPr>
                <w:rFonts w:ascii="Times New Roman" w:hAnsi="Times New Roman" w:cs="Times New Roman"/>
                <w:lang w:val="en-GB"/>
              </w:rPr>
              <w:t>,</w:t>
            </w:r>
            <w:r w:rsidRPr="00B907A4">
              <w:rPr>
                <w:rFonts w:ascii="Times New Roman" w:hAnsi="Times New Roman" w:cs="Times New Roman"/>
                <w:lang w:val="en-GB"/>
              </w:rPr>
              <w:t>253</w:t>
            </w:r>
            <w:r>
              <w:rPr>
                <w:rFonts w:ascii="Times New Roman" w:hAnsi="Times New Roman" w:cs="Times New Roman"/>
                <w:lang w:val="en-GB"/>
              </w:rPr>
              <w:t>,</w:t>
            </w:r>
            <w:r w:rsidRPr="00B907A4">
              <w:rPr>
                <w:rFonts w:ascii="Times New Roman" w:hAnsi="Times New Roman" w:cs="Times New Roman"/>
                <w:lang w:val="en-GB"/>
              </w:rPr>
              <w:t>581</w:t>
            </w:r>
          </w:p>
        </w:tc>
      </w:tr>
      <w:tr w:rsidR="00083426" w14:paraId="78DAF9A9" w14:textId="77777777" w:rsidTr="00D4768F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79" w:type="dxa"/>
            <w:vAlign w:val="center"/>
          </w:tcPr>
          <w:p w14:paraId="2AAAB00E" w14:textId="77777777" w:rsidR="00083426" w:rsidRPr="001B6F7C" w:rsidRDefault="00083426" w:rsidP="001D4596">
            <w:pPr>
              <w:rPr>
                <w:rFonts w:ascii="Times New Roman" w:hAnsi="Times New Roman" w:cs="Times New Roman"/>
                <w:b w:val="0"/>
                <w:bCs w:val="0"/>
                <w:lang w:val="en-GB"/>
              </w:rPr>
            </w:pPr>
            <w:r w:rsidRPr="001B6F7C">
              <w:rPr>
                <w:rFonts w:ascii="Times New Roman" w:hAnsi="Times New Roman" w:cs="Times New Roman"/>
                <w:b w:val="0"/>
                <w:bCs w:val="0"/>
                <w:lang w:val="en-GB"/>
              </w:rPr>
              <w:t>Total reads assigned to non-fish taxa</w:t>
            </w:r>
          </w:p>
        </w:tc>
        <w:tc>
          <w:tcPr>
            <w:tcW w:w="3249" w:type="dxa"/>
            <w:vAlign w:val="center"/>
          </w:tcPr>
          <w:p w14:paraId="7130D151" w14:textId="7E21E98E" w:rsidR="00083426" w:rsidRDefault="00752C9C" w:rsidP="00D4768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00752C9C">
              <w:rPr>
                <w:rFonts w:ascii="Times New Roman" w:hAnsi="Times New Roman" w:cs="Times New Roman"/>
                <w:lang w:val="en-GB"/>
              </w:rPr>
              <w:t>76</w:t>
            </w:r>
            <w:r>
              <w:rPr>
                <w:rFonts w:ascii="Times New Roman" w:hAnsi="Times New Roman" w:cs="Times New Roman"/>
                <w:lang w:val="en-GB"/>
              </w:rPr>
              <w:t>,</w:t>
            </w:r>
            <w:r w:rsidRPr="00752C9C">
              <w:rPr>
                <w:rFonts w:ascii="Times New Roman" w:hAnsi="Times New Roman" w:cs="Times New Roman"/>
                <w:lang w:val="en-GB"/>
              </w:rPr>
              <w:t>857</w:t>
            </w:r>
          </w:p>
        </w:tc>
      </w:tr>
      <w:tr w:rsidR="00083426" w14:paraId="0AB3CF4F" w14:textId="77777777" w:rsidTr="00D4768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79" w:type="dxa"/>
            <w:vAlign w:val="center"/>
          </w:tcPr>
          <w:p w14:paraId="03A8B9EA" w14:textId="77777777" w:rsidR="00083426" w:rsidRPr="001B6F7C" w:rsidRDefault="00083426" w:rsidP="001D4596">
            <w:pPr>
              <w:rPr>
                <w:rFonts w:ascii="Times New Roman" w:hAnsi="Times New Roman" w:cs="Times New Roman"/>
                <w:b w:val="0"/>
                <w:bCs w:val="0"/>
                <w:lang w:val="en-GB"/>
              </w:rPr>
            </w:pPr>
            <w:r w:rsidRPr="001B6F7C">
              <w:rPr>
                <w:rFonts w:ascii="Times New Roman" w:hAnsi="Times New Roman" w:cs="Times New Roman"/>
                <w:b w:val="0"/>
                <w:bCs w:val="0"/>
                <w:lang w:val="en-GB"/>
              </w:rPr>
              <w:t>Total reads assigned to fish taxa (Actinopterygii, Chondrichthyes)</w:t>
            </w:r>
          </w:p>
        </w:tc>
        <w:tc>
          <w:tcPr>
            <w:tcW w:w="3249" w:type="dxa"/>
            <w:vAlign w:val="center"/>
          </w:tcPr>
          <w:p w14:paraId="7AF100AC" w14:textId="03384CB6" w:rsidR="00083426" w:rsidRDefault="00D4768F" w:rsidP="00D4768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2,176,724</w:t>
            </w:r>
          </w:p>
        </w:tc>
      </w:tr>
      <w:tr w:rsidR="00D75B32" w14:paraId="7CB5C570" w14:textId="77777777" w:rsidTr="00D4768F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79" w:type="dxa"/>
            <w:vAlign w:val="center"/>
          </w:tcPr>
          <w:p w14:paraId="3B6F149E" w14:textId="7EF9E368" w:rsidR="00D75B32" w:rsidRPr="001B6F7C" w:rsidRDefault="00D75B32" w:rsidP="001D4596">
            <w:pPr>
              <w:rPr>
                <w:rFonts w:ascii="Times New Roman" w:hAnsi="Times New Roman" w:cs="Times New Roman"/>
                <w:b w:val="0"/>
                <w:bCs w:val="0"/>
                <w:lang w:val="en-GB"/>
              </w:rPr>
            </w:pPr>
            <w:r w:rsidRPr="001B6F7C">
              <w:rPr>
                <w:rFonts w:ascii="Times New Roman" w:hAnsi="Times New Roman" w:cs="Times New Roman"/>
                <w:b w:val="0"/>
                <w:bCs w:val="0"/>
                <w:lang w:val="en-GB"/>
              </w:rPr>
              <w:t>Total reads assigned to fish taxa</w:t>
            </w:r>
            <w:r>
              <w:rPr>
                <w:rFonts w:ascii="Times New Roman" w:hAnsi="Times New Roman" w:cs="Times New Roman"/>
                <w:b w:val="0"/>
                <w:bCs w:val="0"/>
                <w:lang w:val="en-GB"/>
              </w:rPr>
              <w:t xml:space="preserve"> after filtering</w:t>
            </w:r>
          </w:p>
        </w:tc>
        <w:tc>
          <w:tcPr>
            <w:tcW w:w="3249" w:type="dxa"/>
            <w:vAlign w:val="center"/>
          </w:tcPr>
          <w:p w14:paraId="2F76D428" w14:textId="063FE604" w:rsidR="00D75B32" w:rsidRDefault="00E82391" w:rsidP="00D4768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00E82391">
              <w:rPr>
                <w:rFonts w:ascii="Times New Roman" w:hAnsi="Times New Roman" w:cs="Times New Roman"/>
                <w:lang w:val="en-GB"/>
              </w:rPr>
              <w:t>1,471,036</w:t>
            </w:r>
          </w:p>
        </w:tc>
      </w:tr>
    </w:tbl>
    <w:p w14:paraId="02DBB486" w14:textId="77777777" w:rsidR="00083426" w:rsidRPr="004A6A05" w:rsidRDefault="00083426" w:rsidP="004A6A05">
      <w:pPr>
        <w:rPr>
          <w:rFonts w:ascii="Times New Roman" w:hAnsi="Times New Roman" w:cs="Times New Roman"/>
          <w:lang w:val="en-GB"/>
        </w:rPr>
      </w:pPr>
    </w:p>
    <w:p w14:paraId="3F9B44EA" w14:textId="77777777" w:rsidR="00DC16A2" w:rsidRDefault="00DC16A2">
      <w:pPr>
        <w:rPr>
          <w:rFonts w:ascii="Times New Roman" w:hAnsi="Times New Roman" w:cs="Times New Roman"/>
          <w:b/>
          <w:lang w:val="en-GB"/>
        </w:rPr>
      </w:pPr>
      <w:r>
        <w:rPr>
          <w:rFonts w:ascii="Times New Roman" w:hAnsi="Times New Roman" w:cs="Times New Roman"/>
          <w:b/>
          <w:lang w:val="en-GB"/>
        </w:rPr>
        <w:br w:type="page"/>
      </w:r>
    </w:p>
    <w:p w14:paraId="1F2EBE3F" w14:textId="036E756B" w:rsidR="00986B20" w:rsidRDefault="00986B20" w:rsidP="00BE2C20">
      <w:pPr>
        <w:spacing w:line="276" w:lineRule="auto"/>
        <w:jc w:val="both"/>
        <w:rPr>
          <w:rFonts w:ascii="Times New Roman" w:hAnsi="Times New Roman" w:cs="Times New Roman"/>
          <w:lang w:val="en-GB"/>
        </w:rPr>
      </w:pPr>
      <w:r w:rsidRPr="000136C4">
        <w:rPr>
          <w:rFonts w:ascii="Times New Roman" w:hAnsi="Times New Roman" w:cs="Times New Roman"/>
          <w:b/>
          <w:lang w:val="en-GB"/>
        </w:rPr>
        <w:t>Table S</w:t>
      </w:r>
      <w:r w:rsidR="00241206">
        <w:rPr>
          <w:rFonts w:ascii="Times New Roman" w:hAnsi="Times New Roman" w:cs="Times New Roman"/>
          <w:b/>
          <w:lang w:val="en-GB"/>
        </w:rPr>
        <w:t>3</w:t>
      </w:r>
      <w:r w:rsidRPr="000136C4">
        <w:rPr>
          <w:rFonts w:ascii="Times New Roman" w:hAnsi="Times New Roman" w:cs="Times New Roman"/>
          <w:lang w:val="en-GB"/>
        </w:rPr>
        <w:t xml:space="preserve"> – </w:t>
      </w:r>
      <w:r>
        <w:rPr>
          <w:rFonts w:ascii="Times New Roman" w:hAnsi="Times New Roman" w:cs="Times New Roman"/>
          <w:lang w:val="en-GB"/>
        </w:rPr>
        <w:t xml:space="preserve">GSA, name of the site, and </w:t>
      </w:r>
      <w:r w:rsidRPr="00163B0A">
        <w:rPr>
          <w:rFonts w:ascii="Times New Roman" w:hAnsi="Times New Roman" w:cs="Times New Roman"/>
          <w:lang w:val="en-GB"/>
        </w:rPr>
        <w:t>proportions of reads associated to all the very abundant caught species before the first ‘bonus’ species</w:t>
      </w:r>
      <w:r>
        <w:rPr>
          <w:rFonts w:ascii="Times New Roman" w:hAnsi="Times New Roman" w:cs="Times New Roman"/>
          <w:lang w:val="en-GB"/>
        </w:rPr>
        <w:t xml:space="preserve"> (calculated as the total number of reads associated to the very abundant caught species over the total number of reads) are given for each of the 21 sampling sites</w:t>
      </w:r>
    </w:p>
    <w:p w14:paraId="5F4537B3" w14:textId="77777777" w:rsidR="00986B20" w:rsidRDefault="00986B20" w:rsidP="00986B20">
      <w:pPr>
        <w:jc w:val="both"/>
        <w:rPr>
          <w:rFonts w:ascii="Times New Roman" w:hAnsi="Times New Roman" w:cs="Times New Roman"/>
          <w:lang w:val="en-GB"/>
        </w:rPr>
      </w:pPr>
    </w:p>
    <w:tbl>
      <w:tblPr>
        <w:tblStyle w:val="GridTable1Light-Accent5"/>
        <w:tblW w:w="0" w:type="auto"/>
        <w:jc w:val="center"/>
        <w:tblLook w:val="04A0" w:firstRow="1" w:lastRow="0" w:firstColumn="1" w:lastColumn="0" w:noHBand="0" w:noVBand="1"/>
      </w:tblPr>
      <w:tblGrid>
        <w:gridCol w:w="907"/>
        <w:gridCol w:w="1814"/>
        <w:gridCol w:w="4649"/>
      </w:tblGrid>
      <w:tr w:rsidR="00986B20" w:rsidRPr="00C12E5D" w14:paraId="09CFEF2E" w14:textId="77777777" w:rsidTr="000158C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5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76AC6F" w14:textId="77777777" w:rsidR="00986B20" w:rsidRPr="00576508" w:rsidRDefault="00986B20" w:rsidP="000158C3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00576508">
              <w:rPr>
                <w:rFonts w:ascii="Times New Roman" w:hAnsi="Times New Roman" w:cs="Times New Roman"/>
              </w:rPr>
              <w:t>GSA</w:t>
            </w:r>
          </w:p>
        </w:tc>
        <w:tc>
          <w:tcPr>
            <w:tcW w:w="1814" w:type="dxa"/>
            <w:tcBorders>
              <w:top w:val="single" w:sz="12" w:space="0" w:color="auto"/>
            </w:tcBorders>
            <w:vAlign w:val="center"/>
          </w:tcPr>
          <w:p w14:paraId="4CC2196E" w14:textId="77777777" w:rsidR="00986B20" w:rsidRPr="00576508" w:rsidRDefault="00986B20" w:rsidP="000158C3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00576508">
              <w:rPr>
                <w:rFonts w:ascii="Times New Roman" w:hAnsi="Times New Roman" w:cs="Times New Roman"/>
              </w:rPr>
              <w:t>Sampling Site</w:t>
            </w:r>
          </w:p>
        </w:tc>
        <w:tc>
          <w:tcPr>
            <w:tcW w:w="46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567B95" w14:textId="77777777" w:rsidR="00986B20" w:rsidRPr="00576508" w:rsidRDefault="00986B20" w:rsidP="000158C3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 w:rsidRPr="00021BD7">
              <w:rPr>
                <w:rFonts w:ascii="Times New Roman" w:hAnsi="Times New Roman" w:cs="Times New Roman"/>
                <w:lang w:val="en-GB"/>
              </w:rPr>
              <w:t>Proportion reads of abundant caught species</w:t>
            </w:r>
          </w:p>
        </w:tc>
      </w:tr>
      <w:tr w:rsidR="00986B20" w14:paraId="6A9BEBD5" w14:textId="77777777" w:rsidTr="000158C3">
        <w:trPr>
          <w:trHeight w:val="28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" w:type="dxa"/>
            <w:tcBorders>
              <w:top w:val="single" w:sz="12" w:space="0" w:color="8EAADB" w:themeColor="accent5" w:themeTint="99"/>
              <w:left w:val="single" w:sz="12" w:space="0" w:color="auto"/>
            </w:tcBorders>
            <w:vAlign w:val="center"/>
          </w:tcPr>
          <w:p w14:paraId="09176858" w14:textId="77777777" w:rsidR="00986B20" w:rsidRPr="00576508" w:rsidRDefault="00986B20" w:rsidP="000158C3">
            <w:pPr>
              <w:jc w:val="center"/>
              <w:rPr>
                <w:rFonts w:ascii="Times New Roman" w:hAnsi="Times New Roman" w:cs="Times New Roman"/>
                <w:b w:val="0"/>
                <w:bCs w:val="0"/>
              </w:rPr>
            </w:pPr>
            <w:r w:rsidRPr="00576508">
              <w:rPr>
                <w:rFonts w:ascii="Times New Roman" w:hAnsi="Times New Roman" w:cs="Times New Roman"/>
                <w:b w:val="0"/>
                <w:bCs w:val="0"/>
              </w:rPr>
              <w:t>9</w:t>
            </w:r>
          </w:p>
        </w:tc>
        <w:tc>
          <w:tcPr>
            <w:tcW w:w="1814" w:type="dxa"/>
            <w:tcBorders>
              <w:top w:val="single" w:sz="12" w:space="0" w:color="8EAADB" w:themeColor="accent5" w:themeTint="99"/>
            </w:tcBorders>
            <w:vAlign w:val="center"/>
          </w:tcPr>
          <w:p w14:paraId="620AA706" w14:textId="77777777" w:rsidR="00986B20" w:rsidRPr="00AD50E2" w:rsidRDefault="00986B20" w:rsidP="000158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AD50E2">
              <w:rPr>
                <w:rFonts w:ascii="Times New Roman" w:hAnsi="Times New Roman" w:cs="Times New Roman"/>
              </w:rPr>
              <w:t>Tyrr</w:t>
            </w:r>
            <w:r>
              <w:rPr>
                <w:rFonts w:ascii="Times New Roman" w:hAnsi="Times New Roman" w:cs="Times New Roman"/>
              </w:rPr>
              <w:t>_10</w:t>
            </w:r>
          </w:p>
        </w:tc>
        <w:tc>
          <w:tcPr>
            <w:tcW w:w="4649" w:type="dxa"/>
            <w:tcBorders>
              <w:top w:val="single" w:sz="12" w:space="0" w:color="8EAADB" w:themeColor="accent5" w:themeTint="99"/>
              <w:right w:val="single" w:sz="12" w:space="0" w:color="auto"/>
            </w:tcBorders>
            <w:vAlign w:val="center"/>
          </w:tcPr>
          <w:p w14:paraId="4DB66DB7" w14:textId="77777777" w:rsidR="00986B20" w:rsidRPr="00AD50E2" w:rsidRDefault="00986B20" w:rsidP="000158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0.50</w:t>
            </w:r>
          </w:p>
        </w:tc>
      </w:tr>
      <w:tr w:rsidR="00986B20" w14:paraId="769C1D43" w14:textId="77777777" w:rsidTr="000158C3">
        <w:trPr>
          <w:trHeight w:val="28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" w:type="dxa"/>
            <w:tcBorders>
              <w:left w:val="single" w:sz="12" w:space="0" w:color="auto"/>
            </w:tcBorders>
            <w:vAlign w:val="center"/>
          </w:tcPr>
          <w:p w14:paraId="7AB328DC" w14:textId="77777777" w:rsidR="00986B20" w:rsidRPr="00576508" w:rsidRDefault="00986B20" w:rsidP="000158C3">
            <w:pPr>
              <w:jc w:val="center"/>
              <w:rPr>
                <w:rFonts w:ascii="Times New Roman" w:hAnsi="Times New Roman" w:cs="Times New Roman"/>
                <w:b w:val="0"/>
                <w:bCs w:val="0"/>
              </w:rPr>
            </w:pPr>
            <w:r w:rsidRPr="00576508">
              <w:rPr>
                <w:rFonts w:ascii="Times New Roman" w:hAnsi="Times New Roman" w:cs="Times New Roman"/>
                <w:b w:val="0"/>
                <w:bCs w:val="0"/>
              </w:rPr>
              <w:t>9</w:t>
            </w:r>
          </w:p>
        </w:tc>
        <w:tc>
          <w:tcPr>
            <w:tcW w:w="1814" w:type="dxa"/>
            <w:vAlign w:val="center"/>
          </w:tcPr>
          <w:p w14:paraId="463381FF" w14:textId="77777777" w:rsidR="00986B20" w:rsidRPr="00AD50E2" w:rsidRDefault="00986B20" w:rsidP="000158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Tyrr_48</w:t>
            </w:r>
          </w:p>
        </w:tc>
        <w:tc>
          <w:tcPr>
            <w:tcW w:w="4649" w:type="dxa"/>
            <w:tcBorders>
              <w:right w:val="single" w:sz="12" w:space="0" w:color="auto"/>
            </w:tcBorders>
            <w:vAlign w:val="center"/>
          </w:tcPr>
          <w:p w14:paraId="410EFA10" w14:textId="77777777" w:rsidR="00986B20" w:rsidRPr="00AD50E2" w:rsidRDefault="00986B20" w:rsidP="000158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0.80</w:t>
            </w:r>
          </w:p>
        </w:tc>
      </w:tr>
      <w:tr w:rsidR="00986B20" w14:paraId="62E1B91F" w14:textId="77777777" w:rsidTr="000158C3">
        <w:trPr>
          <w:trHeight w:val="28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" w:type="dxa"/>
            <w:tcBorders>
              <w:left w:val="single" w:sz="12" w:space="0" w:color="auto"/>
            </w:tcBorders>
            <w:vAlign w:val="center"/>
          </w:tcPr>
          <w:p w14:paraId="5E1B914B" w14:textId="77777777" w:rsidR="00986B20" w:rsidRPr="00576508" w:rsidRDefault="00986B20" w:rsidP="000158C3">
            <w:pPr>
              <w:jc w:val="center"/>
              <w:rPr>
                <w:rFonts w:ascii="Times New Roman" w:hAnsi="Times New Roman" w:cs="Times New Roman"/>
                <w:b w:val="0"/>
                <w:bCs w:val="0"/>
              </w:rPr>
            </w:pPr>
            <w:r w:rsidRPr="00576508">
              <w:rPr>
                <w:rFonts w:ascii="Times New Roman" w:hAnsi="Times New Roman" w:cs="Times New Roman"/>
                <w:b w:val="0"/>
                <w:bCs w:val="0"/>
              </w:rPr>
              <w:t>9</w:t>
            </w:r>
          </w:p>
        </w:tc>
        <w:tc>
          <w:tcPr>
            <w:tcW w:w="1814" w:type="dxa"/>
            <w:vAlign w:val="center"/>
          </w:tcPr>
          <w:p w14:paraId="62A1D11F" w14:textId="77777777" w:rsidR="00986B20" w:rsidRPr="00AD50E2" w:rsidRDefault="00986B20" w:rsidP="000158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Tyrr_59</w:t>
            </w:r>
          </w:p>
        </w:tc>
        <w:tc>
          <w:tcPr>
            <w:tcW w:w="4649" w:type="dxa"/>
            <w:tcBorders>
              <w:right w:val="single" w:sz="12" w:space="0" w:color="auto"/>
            </w:tcBorders>
            <w:vAlign w:val="center"/>
          </w:tcPr>
          <w:p w14:paraId="74E07B29" w14:textId="77777777" w:rsidR="00986B20" w:rsidRPr="00AD50E2" w:rsidRDefault="00986B20" w:rsidP="000158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0.89</w:t>
            </w:r>
          </w:p>
        </w:tc>
      </w:tr>
      <w:tr w:rsidR="00986B20" w14:paraId="4FC5F979" w14:textId="77777777" w:rsidTr="000158C3">
        <w:trPr>
          <w:trHeight w:val="28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" w:type="dxa"/>
            <w:tcBorders>
              <w:left w:val="single" w:sz="12" w:space="0" w:color="auto"/>
            </w:tcBorders>
            <w:vAlign w:val="center"/>
          </w:tcPr>
          <w:p w14:paraId="0887C364" w14:textId="77777777" w:rsidR="00986B20" w:rsidRPr="00576508" w:rsidRDefault="00986B20" w:rsidP="000158C3">
            <w:pPr>
              <w:jc w:val="center"/>
              <w:rPr>
                <w:rFonts w:ascii="Times New Roman" w:hAnsi="Times New Roman" w:cs="Times New Roman"/>
                <w:b w:val="0"/>
                <w:bCs w:val="0"/>
              </w:rPr>
            </w:pPr>
            <w:r w:rsidRPr="00576508">
              <w:rPr>
                <w:rFonts w:ascii="Times New Roman" w:hAnsi="Times New Roman" w:cs="Times New Roman"/>
                <w:b w:val="0"/>
                <w:bCs w:val="0"/>
              </w:rPr>
              <w:t>9</w:t>
            </w:r>
          </w:p>
        </w:tc>
        <w:tc>
          <w:tcPr>
            <w:tcW w:w="1814" w:type="dxa"/>
            <w:vAlign w:val="center"/>
          </w:tcPr>
          <w:p w14:paraId="5B5F80BC" w14:textId="77777777" w:rsidR="00986B20" w:rsidRPr="00AD50E2" w:rsidRDefault="00986B20" w:rsidP="000158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Tyrr_71</w:t>
            </w:r>
          </w:p>
        </w:tc>
        <w:tc>
          <w:tcPr>
            <w:tcW w:w="4649" w:type="dxa"/>
            <w:tcBorders>
              <w:right w:val="single" w:sz="12" w:space="0" w:color="auto"/>
            </w:tcBorders>
            <w:vAlign w:val="center"/>
          </w:tcPr>
          <w:p w14:paraId="79DA88FB" w14:textId="77777777" w:rsidR="00986B20" w:rsidRPr="00AD50E2" w:rsidRDefault="00986B20" w:rsidP="000158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0.71</w:t>
            </w:r>
          </w:p>
        </w:tc>
      </w:tr>
      <w:tr w:rsidR="00986B20" w14:paraId="75298597" w14:textId="77777777" w:rsidTr="000158C3">
        <w:trPr>
          <w:trHeight w:val="28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" w:type="dxa"/>
            <w:tcBorders>
              <w:left w:val="single" w:sz="12" w:space="0" w:color="auto"/>
            </w:tcBorders>
            <w:vAlign w:val="center"/>
          </w:tcPr>
          <w:p w14:paraId="79006D32" w14:textId="77777777" w:rsidR="00986B20" w:rsidRPr="00576508" w:rsidRDefault="00986B20" w:rsidP="000158C3">
            <w:pPr>
              <w:jc w:val="center"/>
              <w:rPr>
                <w:rFonts w:ascii="Times New Roman" w:hAnsi="Times New Roman" w:cs="Times New Roman"/>
                <w:b w:val="0"/>
                <w:bCs w:val="0"/>
              </w:rPr>
            </w:pPr>
            <w:r w:rsidRPr="00576508">
              <w:rPr>
                <w:rFonts w:ascii="Times New Roman" w:hAnsi="Times New Roman" w:cs="Times New Roman"/>
                <w:b w:val="0"/>
                <w:bCs w:val="0"/>
              </w:rPr>
              <w:t>9</w:t>
            </w:r>
          </w:p>
        </w:tc>
        <w:tc>
          <w:tcPr>
            <w:tcW w:w="1814" w:type="dxa"/>
            <w:vAlign w:val="center"/>
          </w:tcPr>
          <w:p w14:paraId="206A19FE" w14:textId="77777777" w:rsidR="00986B20" w:rsidRPr="00AD50E2" w:rsidRDefault="00986B20" w:rsidP="000158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Tyrr_83</w:t>
            </w:r>
          </w:p>
        </w:tc>
        <w:tc>
          <w:tcPr>
            <w:tcW w:w="4649" w:type="dxa"/>
            <w:tcBorders>
              <w:right w:val="single" w:sz="12" w:space="0" w:color="auto"/>
            </w:tcBorders>
            <w:vAlign w:val="center"/>
          </w:tcPr>
          <w:p w14:paraId="2173DE72" w14:textId="77777777" w:rsidR="00986B20" w:rsidRPr="00AD50E2" w:rsidRDefault="00986B20" w:rsidP="000158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0.86</w:t>
            </w:r>
          </w:p>
        </w:tc>
      </w:tr>
      <w:tr w:rsidR="00986B20" w14:paraId="67EAE588" w14:textId="77777777" w:rsidTr="000158C3">
        <w:trPr>
          <w:trHeight w:val="28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" w:type="dxa"/>
            <w:tcBorders>
              <w:left w:val="single" w:sz="12" w:space="0" w:color="auto"/>
            </w:tcBorders>
            <w:vAlign w:val="center"/>
          </w:tcPr>
          <w:p w14:paraId="54F6EB50" w14:textId="77777777" w:rsidR="00986B20" w:rsidRPr="00576508" w:rsidRDefault="00986B20" w:rsidP="000158C3">
            <w:pPr>
              <w:jc w:val="center"/>
              <w:rPr>
                <w:rFonts w:ascii="Times New Roman" w:hAnsi="Times New Roman" w:cs="Times New Roman"/>
                <w:b w:val="0"/>
                <w:bCs w:val="0"/>
              </w:rPr>
            </w:pPr>
            <w:r w:rsidRPr="00576508">
              <w:rPr>
                <w:rFonts w:ascii="Times New Roman" w:hAnsi="Times New Roman" w:cs="Times New Roman"/>
                <w:b w:val="0"/>
                <w:bCs w:val="0"/>
              </w:rPr>
              <w:t>9</w:t>
            </w:r>
          </w:p>
        </w:tc>
        <w:tc>
          <w:tcPr>
            <w:tcW w:w="1814" w:type="dxa"/>
            <w:vAlign w:val="center"/>
          </w:tcPr>
          <w:p w14:paraId="1FAE46D6" w14:textId="77777777" w:rsidR="00986B20" w:rsidRPr="00AD50E2" w:rsidRDefault="00986B20" w:rsidP="000158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Tyrr_87</w:t>
            </w:r>
          </w:p>
        </w:tc>
        <w:tc>
          <w:tcPr>
            <w:tcW w:w="4649" w:type="dxa"/>
            <w:tcBorders>
              <w:right w:val="single" w:sz="12" w:space="0" w:color="auto"/>
            </w:tcBorders>
            <w:vAlign w:val="center"/>
          </w:tcPr>
          <w:p w14:paraId="7BE0535C" w14:textId="77777777" w:rsidR="00986B20" w:rsidRPr="00AD50E2" w:rsidRDefault="00986B20" w:rsidP="000158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0.87</w:t>
            </w:r>
          </w:p>
        </w:tc>
      </w:tr>
      <w:tr w:rsidR="00986B20" w14:paraId="1042EEEB" w14:textId="77777777" w:rsidTr="000158C3">
        <w:trPr>
          <w:trHeight w:val="28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" w:type="dxa"/>
            <w:tcBorders>
              <w:left w:val="single" w:sz="12" w:space="0" w:color="auto"/>
            </w:tcBorders>
            <w:vAlign w:val="center"/>
          </w:tcPr>
          <w:p w14:paraId="39748F03" w14:textId="77777777" w:rsidR="00986B20" w:rsidRPr="00576508" w:rsidRDefault="00986B20" w:rsidP="000158C3">
            <w:pPr>
              <w:jc w:val="center"/>
              <w:rPr>
                <w:rFonts w:ascii="Times New Roman" w:hAnsi="Times New Roman" w:cs="Times New Roman"/>
                <w:b w:val="0"/>
                <w:bCs w:val="0"/>
                <w:lang w:val="en-GB"/>
              </w:rPr>
            </w:pPr>
            <w:r w:rsidRPr="00576508">
              <w:rPr>
                <w:rFonts w:ascii="Times New Roman" w:hAnsi="Times New Roman" w:cs="Times New Roman"/>
                <w:b w:val="0"/>
                <w:bCs w:val="0"/>
              </w:rPr>
              <w:t>11</w:t>
            </w:r>
          </w:p>
        </w:tc>
        <w:tc>
          <w:tcPr>
            <w:tcW w:w="1814" w:type="dxa"/>
            <w:vAlign w:val="center"/>
          </w:tcPr>
          <w:p w14:paraId="479F428D" w14:textId="77777777" w:rsidR="00986B20" w:rsidRDefault="00986B20" w:rsidP="000158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</w:rPr>
              <w:t>Sard_69</w:t>
            </w:r>
          </w:p>
        </w:tc>
        <w:tc>
          <w:tcPr>
            <w:tcW w:w="4649" w:type="dxa"/>
            <w:tcBorders>
              <w:right w:val="single" w:sz="12" w:space="0" w:color="auto"/>
            </w:tcBorders>
            <w:vAlign w:val="center"/>
          </w:tcPr>
          <w:p w14:paraId="43C8FA9B" w14:textId="77777777" w:rsidR="00986B20" w:rsidRDefault="00986B20" w:rsidP="000158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</w:rPr>
              <w:t>0.37</w:t>
            </w:r>
          </w:p>
        </w:tc>
      </w:tr>
      <w:tr w:rsidR="00986B20" w14:paraId="40D3ABA3" w14:textId="77777777" w:rsidTr="000158C3">
        <w:trPr>
          <w:trHeight w:val="28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" w:type="dxa"/>
            <w:tcBorders>
              <w:left w:val="single" w:sz="12" w:space="0" w:color="auto"/>
            </w:tcBorders>
            <w:vAlign w:val="center"/>
          </w:tcPr>
          <w:p w14:paraId="72D46258" w14:textId="77777777" w:rsidR="00986B20" w:rsidRPr="00576508" w:rsidRDefault="00986B20" w:rsidP="000158C3">
            <w:pPr>
              <w:jc w:val="center"/>
              <w:rPr>
                <w:rFonts w:ascii="Times New Roman" w:hAnsi="Times New Roman" w:cs="Times New Roman"/>
                <w:b w:val="0"/>
                <w:bCs w:val="0"/>
                <w:lang w:val="en-GB"/>
              </w:rPr>
            </w:pPr>
            <w:r w:rsidRPr="00576508">
              <w:rPr>
                <w:rFonts w:ascii="Times New Roman" w:hAnsi="Times New Roman" w:cs="Times New Roman"/>
                <w:b w:val="0"/>
                <w:bCs w:val="0"/>
              </w:rPr>
              <w:t>11</w:t>
            </w:r>
          </w:p>
        </w:tc>
        <w:tc>
          <w:tcPr>
            <w:tcW w:w="1814" w:type="dxa"/>
            <w:vAlign w:val="center"/>
          </w:tcPr>
          <w:p w14:paraId="58CDB3EB" w14:textId="77777777" w:rsidR="00986B20" w:rsidRDefault="00986B20" w:rsidP="000158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Sard_70</w:t>
            </w:r>
          </w:p>
        </w:tc>
        <w:tc>
          <w:tcPr>
            <w:tcW w:w="4649" w:type="dxa"/>
            <w:tcBorders>
              <w:right w:val="single" w:sz="12" w:space="0" w:color="auto"/>
            </w:tcBorders>
            <w:vAlign w:val="center"/>
          </w:tcPr>
          <w:p w14:paraId="667C1237" w14:textId="77777777" w:rsidR="00986B20" w:rsidRDefault="00986B20" w:rsidP="000158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0.64</w:t>
            </w:r>
          </w:p>
        </w:tc>
      </w:tr>
      <w:tr w:rsidR="00986B20" w14:paraId="6AC51E7B" w14:textId="77777777" w:rsidTr="000158C3">
        <w:trPr>
          <w:trHeight w:val="28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" w:type="dxa"/>
            <w:tcBorders>
              <w:left w:val="single" w:sz="12" w:space="0" w:color="auto"/>
            </w:tcBorders>
            <w:vAlign w:val="center"/>
          </w:tcPr>
          <w:p w14:paraId="136C5606" w14:textId="77777777" w:rsidR="00986B20" w:rsidRPr="00576508" w:rsidRDefault="00986B20" w:rsidP="000158C3">
            <w:pPr>
              <w:jc w:val="center"/>
              <w:rPr>
                <w:rFonts w:ascii="Times New Roman" w:hAnsi="Times New Roman" w:cs="Times New Roman"/>
                <w:b w:val="0"/>
                <w:bCs w:val="0"/>
                <w:lang w:val="en-GB"/>
              </w:rPr>
            </w:pPr>
            <w:r w:rsidRPr="00576508">
              <w:rPr>
                <w:rFonts w:ascii="Times New Roman" w:hAnsi="Times New Roman" w:cs="Times New Roman"/>
                <w:b w:val="0"/>
                <w:bCs w:val="0"/>
              </w:rPr>
              <w:t>11</w:t>
            </w:r>
          </w:p>
        </w:tc>
        <w:tc>
          <w:tcPr>
            <w:tcW w:w="1814" w:type="dxa"/>
            <w:vAlign w:val="center"/>
          </w:tcPr>
          <w:p w14:paraId="3E2CD46F" w14:textId="77777777" w:rsidR="00986B20" w:rsidRDefault="00986B20" w:rsidP="000158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Sard_71</w:t>
            </w:r>
          </w:p>
        </w:tc>
        <w:tc>
          <w:tcPr>
            <w:tcW w:w="4649" w:type="dxa"/>
            <w:tcBorders>
              <w:right w:val="single" w:sz="12" w:space="0" w:color="auto"/>
            </w:tcBorders>
            <w:vAlign w:val="center"/>
          </w:tcPr>
          <w:p w14:paraId="58DE7F43" w14:textId="77777777" w:rsidR="00986B20" w:rsidRDefault="00986B20" w:rsidP="000158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0.87</w:t>
            </w:r>
          </w:p>
        </w:tc>
      </w:tr>
      <w:tr w:rsidR="00986B20" w14:paraId="597EBAE6" w14:textId="77777777" w:rsidTr="000158C3">
        <w:trPr>
          <w:trHeight w:val="28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" w:type="dxa"/>
            <w:tcBorders>
              <w:left w:val="single" w:sz="12" w:space="0" w:color="auto"/>
            </w:tcBorders>
            <w:vAlign w:val="center"/>
          </w:tcPr>
          <w:p w14:paraId="272F392A" w14:textId="77777777" w:rsidR="00986B20" w:rsidRPr="00576508" w:rsidRDefault="00986B20" w:rsidP="000158C3">
            <w:pPr>
              <w:jc w:val="center"/>
              <w:rPr>
                <w:rFonts w:ascii="Times New Roman" w:hAnsi="Times New Roman" w:cs="Times New Roman"/>
                <w:b w:val="0"/>
                <w:bCs w:val="0"/>
                <w:lang w:val="en-GB"/>
              </w:rPr>
            </w:pPr>
            <w:r w:rsidRPr="00576508">
              <w:rPr>
                <w:rFonts w:ascii="Times New Roman" w:hAnsi="Times New Roman" w:cs="Times New Roman"/>
                <w:b w:val="0"/>
                <w:bCs w:val="0"/>
              </w:rPr>
              <w:t>11</w:t>
            </w:r>
          </w:p>
        </w:tc>
        <w:tc>
          <w:tcPr>
            <w:tcW w:w="1814" w:type="dxa"/>
            <w:vAlign w:val="center"/>
          </w:tcPr>
          <w:p w14:paraId="59B0CA10" w14:textId="77777777" w:rsidR="00986B20" w:rsidRDefault="00986B20" w:rsidP="000158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Sard_72</w:t>
            </w:r>
          </w:p>
        </w:tc>
        <w:tc>
          <w:tcPr>
            <w:tcW w:w="4649" w:type="dxa"/>
            <w:tcBorders>
              <w:right w:val="single" w:sz="12" w:space="0" w:color="auto"/>
            </w:tcBorders>
            <w:vAlign w:val="center"/>
          </w:tcPr>
          <w:p w14:paraId="6E449E6D" w14:textId="77777777" w:rsidR="00986B20" w:rsidRDefault="00986B20" w:rsidP="000158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0.69</w:t>
            </w:r>
          </w:p>
        </w:tc>
      </w:tr>
      <w:tr w:rsidR="00986B20" w14:paraId="7A431393" w14:textId="77777777" w:rsidTr="000158C3">
        <w:trPr>
          <w:trHeight w:val="28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" w:type="dxa"/>
            <w:tcBorders>
              <w:left w:val="single" w:sz="12" w:space="0" w:color="auto"/>
            </w:tcBorders>
            <w:vAlign w:val="center"/>
          </w:tcPr>
          <w:p w14:paraId="6DD4FAC5" w14:textId="77777777" w:rsidR="00986B20" w:rsidRPr="00576508" w:rsidRDefault="00986B20" w:rsidP="000158C3">
            <w:pPr>
              <w:jc w:val="center"/>
              <w:rPr>
                <w:rFonts w:ascii="Times New Roman" w:hAnsi="Times New Roman" w:cs="Times New Roman"/>
                <w:b w:val="0"/>
                <w:bCs w:val="0"/>
                <w:lang w:val="en-GB"/>
              </w:rPr>
            </w:pPr>
            <w:r w:rsidRPr="00576508">
              <w:rPr>
                <w:rFonts w:ascii="Times New Roman" w:hAnsi="Times New Roman" w:cs="Times New Roman"/>
                <w:b w:val="0"/>
                <w:bCs w:val="0"/>
              </w:rPr>
              <w:t>11</w:t>
            </w:r>
          </w:p>
        </w:tc>
        <w:tc>
          <w:tcPr>
            <w:tcW w:w="1814" w:type="dxa"/>
            <w:vAlign w:val="center"/>
          </w:tcPr>
          <w:p w14:paraId="1EA54304" w14:textId="77777777" w:rsidR="00986B20" w:rsidRDefault="00986B20" w:rsidP="000158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Sard_73</w:t>
            </w:r>
          </w:p>
        </w:tc>
        <w:tc>
          <w:tcPr>
            <w:tcW w:w="4649" w:type="dxa"/>
            <w:tcBorders>
              <w:right w:val="single" w:sz="12" w:space="0" w:color="auto"/>
            </w:tcBorders>
            <w:vAlign w:val="center"/>
          </w:tcPr>
          <w:p w14:paraId="4508B636" w14:textId="77777777" w:rsidR="00986B20" w:rsidRDefault="00986B20" w:rsidP="000158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0.57</w:t>
            </w:r>
          </w:p>
        </w:tc>
      </w:tr>
      <w:tr w:rsidR="00986B20" w14:paraId="68438F45" w14:textId="77777777" w:rsidTr="000158C3">
        <w:trPr>
          <w:trHeight w:val="28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" w:type="dxa"/>
            <w:tcBorders>
              <w:left w:val="single" w:sz="12" w:space="0" w:color="auto"/>
            </w:tcBorders>
            <w:vAlign w:val="center"/>
          </w:tcPr>
          <w:p w14:paraId="7A52E60F" w14:textId="77777777" w:rsidR="00986B20" w:rsidRPr="00576508" w:rsidRDefault="00986B20" w:rsidP="000158C3">
            <w:pPr>
              <w:jc w:val="center"/>
              <w:rPr>
                <w:rFonts w:ascii="Times New Roman" w:hAnsi="Times New Roman" w:cs="Times New Roman"/>
                <w:b w:val="0"/>
                <w:bCs w:val="0"/>
                <w:lang w:val="en-GB"/>
              </w:rPr>
            </w:pPr>
            <w:r w:rsidRPr="00576508">
              <w:rPr>
                <w:rFonts w:ascii="Times New Roman" w:hAnsi="Times New Roman" w:cs="Times New Roman"/>
                <w:b w:val="0"/>
                <w:bCs w:val="0"/>
              </w:rPr>
              <w:t>11</w:t>
            </w:r>
          </w:p>
        </w:tc>
        <w:tc>
          <w:tcPr>
            <w:tcW w:w="1814" w:type="dxa"/>
            <w:vAlign w:val="center"/>
          </w:tcPr>
          <w:p w14:paraId="5950D0CC" w14:textId="77777777" w:rsidR="00986B20" w:rsidRDefault="00986B20" w:rsidP="000158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Sard_74</w:t>
            </w:r>
          </w:p>
        </w:tc>
        <w:tc>
          <w:tcPr>
            <w:tcW w:w="4649" w:type="dxa"/>
            <w:tcBorders>
              <w:right w:val="single" w:sz="12" w:space="0" w:color="auto"/>
            </w:tcBorders>
            <w:vAlign w:val="center"/>
          </w:tcPr>
          <w:p w14:paraId="0C670BFD" w14:textId="77777777" w:rsidR="00986B20" w:rsidRDefault="00986B20" w:rsidP="000158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0.87</w:t>
            </w:r>
          </w:p>
        </w:tc>
      </w:tr>
      <w:tr w:rsidR="00986B20" w14:paraId="715FADF3" w14:textId="77777777" w:rsidTr="000158C3">
        <w:trPr>
          <w:trHeight w:val="28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" w:type="dxa"/>
            <w:tcBorders>
              <w:left w:val="single" w:sz="12" w:space="0" w:color="auto"/>
            </w:tcBorders>
            <w:vAlign w:val="center"/>
          </w:tcPr>
          <w:p w14:paraId="02DC4A46" w14:textId="77777777" w:rsidR="00986B20" w:rsidRPr="00576508" w:rsidRDefault="00986B20" w:rsidP="000158C3">
            <w:pPr>
              <w:jc w:val="center"/>
              <w:rPr>
                <w:rFonts w:ascii="Times New Roman" w:hAnsi="Times New Roman" w:cs="Times New Roman"/>
                <w:b w:val="0"/>
                <w:bCs w:val="0"/>
                <w:lang w:val="en-GB"/>
              </w:rPr>
            </w:pPr>
            <w:r w:rsidRPr="00576508">
              <w:rPr>
                <w:rFonts w:ascii="Times New Roman" w:hAnsi="Times New Roman" w:cs="Times New Roman"/>
                <w:b w:val="0"/>
                <w:bCs w:val="0"/>
              </w:rPr>
              <w:t>11</w:t>
            </w:r>
          </w:p>
        </w:tc>
        <w:tc>
          <w:tcPr>
            <w:tcW w:w="1814" w:type="dxa"/>
            <w:vAlign w:val="center"/>
          </w:tcPr>
          <w:p w14:paraId="581A0ABD" w14:textId="77777777" w:rsidR="00986B20" w:rsidRDefault="00986B20" w:rsidP="000158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Sard_75</w:t>
            </w:r>
          </w:p>
        </w:tc>
        <w:tc>
          <w:tcPr>
            <w:tcW w:w="4649" w:type="dxa"/>
            <w:tcBorders>
              <w:right w:val="single" w:sz="12" w:space="0" w:color="auto"/>
            </w:tcBorders>
            <w:vAlign w:val="center"/>
          </w:tcPr>
          <w:p w14:paraId="7A1ACE0C" w14:textId="77777777" w:rsidR="00986B20" w:rsidRDefault="00986B20" w:rsidP="000158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0.83</w:t>
            </w:r>
          </w:p>
        </w:tc>
      </w:tr>
      <w:tr w:rsidR="00986B20" w14:paraId="24E57050" w14:textId="77777777" w:rsidTr="000158C3">
        <w:trPr>
          <w:trHeight w:val="28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" w:type="dxa"/>
            <w:tcBorders>
              <w:left w:val="single" w:sz="12" w:space="0" w:color="auto"/>
            </w:tcBorders>
            <w:vAlign w:val="center"/>
          </w:tcPr>
          <w:p w14:paraId="7EA12C66" w14:textId="77777777" w:rsidR="00986B20" w:rsidRPr="00576508" w:rsidRDefault="00986B20" w:rsidP="000158C3">
            <w:pPr>
              <w:jc w:val="center"/>
              <w:rPr>
                <w:rFonts w:ascii="Times New Roman" w:hAnsi="Times New Roman" w:cs="Times New Roman"/>
                <w:b w:val="0"/>
                <w:bCs w:val="0"/>
                <w:lang w:val="en-GB"/>
              </w:rPr>
            </w:pPr>
            <w:r w:rsidRPr="00576508">
              <w:rPr>
                <w:rFonts w:ascii="Times New Roman" w:hAnsi="Times New Roman" w:cs="Times New Roman"/>
                <w:b w:val="0"/>
                <w:bCs w:val="0"/>
              </w:rPr>
              <w:t>11</w:t>
            </w:r>
          </w:p>
        </w:tc>
        <w:tc>
          <w:tcPr>
            <w:tcW w:w="1814" w:type="dxa"/>
            <w:vAlign w:val="center"/>
          </w:tcPr>
          <w:p w14:paraId="08313F44" w14:textId="77777777" w:rsidR="00986B20" w:rsidRDefault="00986B20" w:rsidP="000158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Sard_77</w:t>
            </w:r>
          </w:p>
        </w:tc>
        <w:tc>
          <w:tcPr>
            <w:tcW w:w="4649" w:type="dxa"/>
            <w:tcBorders>
              <w:right w:val="single" w:sz="12" w:space="0" w:color="auto"/>
            </w:tcBorders>
            <w:vAlign w:val="center"/>
          </w:tcPr>
          <w:p w14:paraId="6454D111" w14:textId="77777777" w:rsidR="00986B20" w:rsidRDefault="00986B20" w:rsidP="000158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0.75</w:t>
            </w:r>
          </w:p>
        </w:tc>
      </w:tr>
      <w:tr w:rsidR="00986B20" w14:paraId="661CA23D" w14:textId="77777777" w:rsidTr="000158C3">
        <w:trPr>
          <w:trHeight w:val="28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" w:type="dxa"/>
            <w:tcBorders>
              <w:left w:val="single" w:sz="12" w:space="0" w:color="auto"/>
            </w:tcBorders>
            <w:vAlign w:val="center"/>
          </w:tcPr>
          <w:p w14:paraId="11127F90" w14:textId="77777777" w:rsidR="00986B20" w:rsidRPr="00576508" w:rsidRDefault="00986B20" w:rsidP="000158C3">
            <w:pPr>
              <w:jc w:val="center"/>
              <w:rPr>
                <w:rFonts w:ascii="Times New Roman" w:hAnsi="Times New Roman" w:cs="Times New Roman"/>
                <w:b w:val="0"/>
                <w:bCs w:val="0"/>
                <w:lang w:val="en-GB"/>
              </w:rPr>
            </w:pPr>
            <w:r w:rsidRPr="00576508">
              <w:rPr>
                <w:rFonts w:ascii="Times New Roman" w:hAnsi="Times New Roman" w:cs="Times New Roman"/>
                <w:b w:val="0"/>
                <w:bCs w:val="0"/>
              </w:rPr>
              <w:t>11</w:t>
            </w:r>
          </w:p>
        </w:tc>
        <w:tc>
          <w:tcPr>
            <w:tcW w:w="1814" w:type="dxa"/>
            <w:vAlign w:val="center"/>
          </w:tcPr>
          <w:p w14:paraId="0DB46A44" w14:textId="77777777" w:rsidR="00986B20" w:rsidRDefault="00986B20" w:rsidP="000158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Sard_80</w:t>
            </w:r>
          </w:p>
        </w:tc>
        <w:tc>
          <w:tcPr>
            <w:tcW w:w="4649" w:type="dxa"/>
            <w:tcBorders>
              <w:right w:val="single" w:sz="12" w:space="0" w:color="auto"/>
            </w:tcBorders>
            <w:vAlign w:val="center"/>
          </w:tcPr>
          <w:p w14:paraId="5D5D79F5" w14:textId="77777777" w:rsidR="00986B20" w:rsidRDefault="00986B20" w:rsidP="000158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0.60</w:t>
            </w:r>
          </w:p>
        </w:tc>
      </w:tr>
      <w:tr w:rsidR="00986B20" w14:paraId="2E9654E4" w14:textId="77777777" w:rsidTr="000158C3">
        <w:trPr>
          <w:trHeight w:val="28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" w:type="dxa"/>
            <w:tcBorders>
              <w:left w:val="single" w:sz="12" w:space="0" w:color="auto"/>
            </w:tcBorders>
            <w:vAlign w:val="center"/>
          </w:tcPr>
          <w:p w14:paraId="7388F020" w14:textId="77777777" w:rsidR="00986B20" w:rsidRPr="00576508" w:rsidRDefault="00986B20" w:rsidP="000158C3">
            <w:pPr>
              <w:jc w:val="center"/>
              <w:rPr>
                <w:rFonts w:ascii="Times New Roman" w:hAnsi="Times New Roman" w:cs="Times New Roman"/>
                <w:b w:val="0"/>
                <w:bCs w:val="0"/>
                <w:lang w:val="en-GB"/>
              </w:rPr>
            </w:pPr>
            <w:r w:rsidRPr="00576508">
              <w:rPr>
                <w:rFonts w:ascii="Times New Roman" w:hAnsi="Times New Roman" w:cs="Times New Roman"/>
                <w:b w:val="0"/>
                <w:bCs w:val="0"/>
              </w:rPr>
              <w:t>11</w:t>
            </w:r>
          </w:p>
        </w:tc>
        <w:tc>
          <w:tcPr>
            <w:tcW w:w="1814" w:type="dxa"/>
            <w:vAlign w:val="center"/>
          </w:tcPr>
          <w:p w14:paraId="6770E007" w14:textId="77777777" w:rsidR="00986B20" w:rsidRDefault="00986B20" w:rsidP="000158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Sard_84</w:t>
            </w:r>
          </w:p>
        </w:tc>
        <w:tc>
          <w:tcPr>
            <w:tcW w:w="4649" w:type="dxa"/>
            <w:tcBorders>
              <w:right w:val="single" w:sz="12" w:space="0" w:color="auto"/>
            </w:tcBorders>
            <w:vAlign w:val="center"/>
          </w:tcPr>
          <w:p w14:paraId="704F55AA" w14:textId="77777777" w:rsidR="00986B20" w:rsidRDefault="00986B20" w:rsidP="000158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0.76</w:t>
            </w:r>
          </w:p>
        </w:tc>
      </w:tr>
      <w:tr w:rsidR="00986B20" w14:paraId="7F22070C" w14:textId="77777777" w:rsidTr="000158C3">
        <w:trPr>
          <w:trHeight w:val="28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" w:type="dxa"/>
            <w:tcBorders>
              <w:left w:val="single" w:sz="12" w:space="0" w:color="auto"/>
            </w:tcBorders>
            <w:vAlign w:val="center"/>
          </w:tcPr>
          <w:p w14:paraId="58438BAA" w14:textId="77777777" w:rsidR="00986B20" w:rsidRPr="00576508" w:rsidRDefault="00986B20" w:rsidP="000158C3">
            <w:pPr>
              <w:jc w:val="center"/>
              <w:rPr>
                <w:rFonts w:ascii="Times New Roman" w:hAnsi="Times New Roman" w:cs="Times New Roman"/>
                <w:b w:val="0"/>
                <w:bCs w:val="0"/>
                <w:lang w:val="en-GB"/>
              </w:rPr>
            </w:pPr>
            <w:r w:rsidRPr="00576508">
              <w:rPr>
                <w:rFonts w:ascii="Times New Roman" w:hAnsi="Times New Roman" w:cs="Times New Roman"/>
                <w:b w:val="0"/>
                <w:bCs w:val="0"/>
              </w:rPr>
              <w:t>17</w:t>
            </w:r>
          </w:p>
        </w:tc>
        <w:tc>
          <w:tcPr>
            <w:tcW w:w="1814" w:type="dxa"/>
            <w:vAlign w:val="center"/>
          </w:tcPr>
          <w:p w14:paraId="3251D49F" w14:textId="77777777" w:rsidR="00986B20" w:rsidRDefault="00986B20" w:rsidP="000158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Adr_110</w:t>
            </w:r>
          </w:p>
        </w:tc>
        <w:tc>
          <w:tcPr>
            <w:tcW w:w="4649" w:type="dxa"/>
            <w:tcBorders>
              <w:right w:val="single" w:sz="12" w:space="0" w:color="auto"/>
            </w:tcBorders>
            <w:vAlign w:val="center"/>
          </w:tcPr>
          <w:p w14:paraId="0856A5C4" w14:textId="77777777" w:rsidR="00986B20" w:rsidRDefault="00986B20" w:rsidP="000158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0.54</w:t>
            </w:r>
          </w:p>
        </w:tc>
      </w:tr>
      <w:tr w:rsidR="00986B20" w14:paraId="4FE0973F" w14:textId="77777777" w:rsidTr="000158C3">
        <w:trPr>
          <w:trHeight w:val="28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" w:type="dxa"/>
            <w:tcBorders>
              <w:left w:val="single" w:sz="12" w:space="0" w:color="auto"/>
            </w:tcBorders>
            <w:vAlign w:val="center"/>
          </w:tcPr>
          <w:p w14:paraId="57755610" w14:textId="77777777" w:rsidR="00986B20" w:rsidRPr="00576508" w:rsidRDefault="00986B20" w:rsidP="000158C3">
            <w:pPr>
              <w:jc w:val="center"/>
              <w:rPr>
                <w:rFonts w:ascii="Times New Roman" w:hAnsi="Times New Roman" w:cs="Times New Roman"/>
                <w:b w:val="0"/>
                <w:bCs w:val="0"/>
                <w:lang w:val="en-GB"/>
              </w:rPr>
            </w:pPr>
            <w:r w:rsidRPr="00576508">
              <w:rPr>
                <w:rFonts w:ascii="Times New Roman" w:hAnsi="Times New Roman" w:cs="Times New Roman"/>
                <w:b w:val="0"/>
                <w:bCs w:val="0"/>
              </w:rPr>
              <w:t>17</w:t>
            </w:r>
          </w:p>
        </w:tc>
        <w:tc>
          <w:tcPr>
            <w:tcW w:w="1814" w:type="dxa"/>
            <w:vAlign w:val="center"/>
          </w:tcPr>
          <w:p w14:paraId="4B7383A5" w14:textId="77777777" w:rsidR="00986B20" w:rsidRDefault="00986B20" w:rsidP="000158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Adr_115</w:t>
            </w:r>
          </w:p>
        </w:tc>
        <w:tc>
          <w:tcPr>
            <w:tcW w:w="4649" w:type="dxa"/>
            <w:tcBorders>
              <w:right w:val="single" w:sz="12" w:space="0" w:color="auto"/>
            </w:tcBorders>
            <w:vAlign w:val="center"/>
          </w:tcPr>
          <w:p w14:paraId="298E36FF" w14:textId="77777777" w:rsidR="00986B20" w:rsidRDefault="00986B20" w:rsidP="000158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0.92</w:t>
            </w:r>
          </w:p>
        </w:tc>
      </w:tr>
      <w:tr w:rsidR="00986B20" w14:paraId="3273E9DC" w14:textId="77777777" w:rsidTr="000158C3">
        <w:trPr>
          <w:trHeight w:val="28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" w:type="dxa"/>
            <w:tcBorders>
              <w:left w:val="single" w:sz="12" w:space="0" w:color="auto"/>
            </w:tcBorders>
            <w:vAlign w:val="center"/>
          </w:tcPr>
          <w:p w14:paraId="76173815" w14:textId="77777777" w:rsidR="00986B20" w:rsidRPr="00576508" w:rsidRDefault="00986B20" w:rsidP="000158C3">
            <w:pPr>
              <w:jc w:val="center"/>
              <w:rPr>
                <w:rFonts w:ascii="Times New Roman" w:hAnsi="Times New Roman" w:cs="Times New Roman"/>
                <w:b w:val="0"/>
                <w:bCs w:val="0"/>
                <w:lang w:val="en-GB"/>
              </w:rPr>
            </w:pPr>
            <w:r w:rsidRPr="00576508">
              <w:rPr>
                <w:rFonts w:ascii="Times New Roman" w:hAnsi="Times New Roman" w:cs="Times New Roman"/>
                <w:b w:val="0"/>
                <w:bCs w:val="0"/>
              </w:rPr>
              <w:t>17</w:t>
            </w:r>
          </w:p>
        </w:tc>
        <w:tc>
          <w:tcPr>
            <w:tcW w:w="1814" w:type="dxa"/>
            <w:vAlign w:val="center"/>
          </w:tcPr>
          <w:p w14:paraId="73CF628E" w14:textId="77777777" w:rsidR="00986B20" w:rsidRDefault="00986B20" w:rsidP="000158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Adr_118</w:t>
            </w:r>
          </w:p>
        </w:tc>
        <w:tc>
          <w:tcPr>
            <w:tcW w:w="4649" w:type="dxa"/>
            <w:tcBorders>
              <w:right w:val="single" w:sz="12" w:space="0" w:color="auto"/>
            </w:tcBorders>
            <w:vAlign w:val="center"/>
          </w:tcPr>
          <w:p w14:paraId="7604D533" w14:textId="77777777" w:rsidR="00986B20" w:rsidRDefault="00986B20" w:rsidP="000158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0.92</w:t>
            </w:r>
          </w:p>
        </w:tc>
      </w:tr>
      <w:tr w:rsidR="00986B20" w14:paraId="7DCE944C" w14:textId="77777777" w:rsidTr="000158C3">
        <w:trPr>
          <w:trHeight w:val="28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" w:type="dxa"/>
            <w:tcBorders>
              <w:left w:val="single" w:sz="12" w:space="0" w:color="auto"/>
            </w:tcBorders>
            <w:vAlign w:val="center"/>
          </w:tcPr>
          <w:p w14:paraId="23DF58CB" w14:textId="77777777" w:rsidR="00986B20" w:rsidRPr="00576508" w:rsidRDefault="00986B20" w:rsidP="000158C3">
            <w:pPr>
              <w:jc w:val="center"/>
              <w:rPr>
                <w:rFonts w:ascii="Times New Roman" w:hAnsi="Times New Roman" w:cs="Times New Roman"/>
                <w:b w:val="0"/>
                <w:bCs w:val="0"/>
                <w:lang w:val="en-GB"/>
              </w:rPr>
            </w:pPr>
            <w:r w:rsidRPr="00576508">
              <w:rPr>
                <w:rFonts w:ascii="Times New Roman" w:hAnsi="Times New Roman" w:cs="Times New Roman"/>
                <w:b w:val="0"/>
                <w:bCs w:val="0"/>
              </w:rPr>
              <w:t>17</w:t>
            </w:r>
          </w:p>
        </w:tc>
        <w:tc>
          <w:tcPr>
            <w:tcW w:w="1814" w:type="dxa"/>
            <w:vAlign w:val="center"/>
          </w:tcPr>
          <w:p w14:paraId="4A5E1C3E" w14:textId="77777777" w:rsidR="00986B20" w:rsidRDefault="00986B20" w:rsidP="000158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Adr_87</w:t>
            </w:r>
          </w:p>
        </w:tc>
        <w:tc>
          <w:tcPr>
            <w:tcW w:w="4649" w:type="dxa"/>
            <w:tcBorders>
              <w:right w:val="single" w:sz="12" w:space="0" w:color="auto"/>
            </w:tcBorders>
            <w:vAlign w:val="center"/>
          </w:tcPr>
          <w:p w14:paraId="176E4EB8" w14:textId="77777777" w:rsidR="00986B20" w:rsidRDefault="00986B20" w:rsidP="000158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0.83</w:t>
            </w:r>
          </w:p>
        </w:tc>
      </w:tr>
      <w:tr w:rsidR="00986B20" w14:paraId="033630ED" w14:textId="77777777" w:rsidTr="000158C3">
        <w:trPr>
          <w:trHeight w:val="28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1C354C" w14:textId="77777777" w:rsidR="00986B20" w:rsidRPr="00576508" w:rsidRDefault="00986B20" w:rsidP="000158C3">
            <w:pPr>
              <w:jc w:val="center"/>
              <w:rPr>
                <w:rFonts w:ascii="Times New Roman" w:hAnsi="Times New Roman" w:cs="Times New Roman"/>
                <w:b w:val="0"/>
                <w:bCs w:val="0"/>
                <w:lang w:val="en-GB"/>
              </w:rPr>
            </w:pPr>
            <w:r w:rsidRPr="00576508">
              <w:rPr>
                <w:rFonts w:ascii="Times New Roman" w:hAnsi="Times New Roman" w:cs="Times New Roman"/>
                <w:b w:val="0"/>
                <w:bCs w:val="0"/>
              </w:rPr>
              <w:t>17</w:t>
            </w:r>
          </w:p>
        </w:tc>
        <w:tc>
          <w:tcPr>
            <w:tcW w:w="1814" w:type="dxa"/>
            <w:tcBorders>
              <w:bottom w:val="single" w:sz="12" w:space="0" w:color="auto"/>
            </w:tcBorders>
            <w:vAlign w:val="center"/>
          </w:tcPr>
          <w:p w14:paraId="4A359108" w14:textId="77777777" w:rsidR="00986B20" w:rsidRDefault="00986B20" w:rsidP="000158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Adr_89</w:t>
            </w:r>
          </w:p>
        </w:tc>
        <w:tc>
          <w:tcPr>
            <w:tcW w:w="46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09B375" w14:textId="77777777" w:rsidR="00986B20" w:rsidRDefault="00986B20" w:rsidP="000158C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0.65</w:t>
            </w:r>
          </w:p>
        </w:tc>
      </w:tr>
    </w:tbl>
    <w:p w14:paraId="50FFA806" w14:textId="59488BA0" w:rsidR="005C0119" w:rsidRDefault="005C0119" w:rsidP="00986B20">
      <w:pPr>
        <w:jc w:val="both"/>
        <w:rPr>
          <w:rFonts w:ascii="Times New Roman" w:hAnsi="Times New Roman" w:cs="Times New Roman"/>
          <w:lang w:val="en-GB"/>
        </w:rPr>
      </w:pPr>
    </w:p>
    <w:p w14:paraId="4F215DAE" w14:textId="77777777" w:rsidR="005C0119" w:rsidRDefault="005C0119">
      <w:pPr>
        <w:rPr>
          <w:rFonts w:ascii="Times New Roman" w:hAnsi="Times New Roman" w:cs="Times New Roman"/>
          <w:lang w:val="en-GB"/>
        </w:rPr>
      </w:pPr>
      <w:r>
        <w:rPr>
          <w:rFonts w:ascii="Times New Roman" w:hAnsi="Times New Roman" w:cs="Times New Roman"/>
          <w:lang w:val="en-GB"/>
        </w:rPr>
        <w:br w:type="page"/>
      </w:r>
    </w:p>
    <w:p w14:paraId="390692AC" w14:textId="23BDA270" w:rsidR="00481E7B" w:rsidRPr="0056776B" w:rsidRDefault="00481E7B" w:rsidP="00BE2C20">
      <w:pPr>
        <w:spacing w:line="276" w:lineRule="auto"/>
        <w:jc w:val="both"/>
        <w:rPr>
          <w:rFonts w:ascii="Times New Roman" w:hAnsi="Times New Roman" w:cs="Times New Roman"/>
          <w:lang w:val="en-GB"/>
        </w:rPr>
      </w:pPr>
      <w:r w:rsidRPr="0056776B">
        <w:rPr>
          <w:rFonts w:ascii="Times New Roman" w:hAnsi="Times New Roman" w:cs="Times New Roman"/>
          <w:b/>
          <w:lang w:val="en-GB"/>
        </w:rPr>
        <w:t xml:space="preserve">Table </w:t>
      </w:r>
      <w:r>
        <w:rPr>
          <w:rFonts w:ascii="Times New Roman" w:hAnsi="Times New Roman" w:cs="Times New Roman"/>
          <w:b/>
          <w:lang w:val="en-GB"/>
        </w:rPr>
        <w:t>S</w:t>
      </w:r>
      <w:r w:rsidR="00241206">
        <w:rPr>
          <w:rFonts w:ascii="Times New Roman" w:hAnsi="Times New Roman" w:cs="Times New Roman"/>
          <w:b/>
          <w:lang w:val="en-GB"/>
        </w:rPr>
        <w:t>4</w:t>
      </w:r>
      <w:r>
        <w:rPr>
          <w:rFonts w:ascii="Times New Roman" w:hAnsi="Times New Roman" w:cs="Times New Roman"/>
          <w:b/>
          <w:lang w:val="en-GB"/>
        </w:rPr>
        <w:t xml:space="preserve"> -</w:t>
      </w:r>
      <w:r w:rsidRPr="0056776B">
        <w:rPr>
          <w:rFonts w:ascii="Times New Roman" w:hAnsi="Times New Roman" w:cs="Times New Roman"/>
          <w:b/>
          <w:lang w:val="en-GB"/>
        </w:rPr>
        <w:t xml:space="preserve"> </w:t>
      </w:r>
      <w:r w:rsidRPr="0056776B">
        <w:rPr>
          <w:rFonts w:ascii="Times New Roman" w:hAnsi="Times New Roman" w:cs="Times New Roman"/>
          <w:lang w:val="en-GB"/>
        </w:rPr>
        <w:t xml:space="preserve">Statistical significance of differences in community structure from </w:t>
      </w:r>
      <w:proofErr w:type="spellStart"/>
      <w:r w:rsidRPr="0056776B">
        <w:rPr>
          <w:rFonts w:ascii="Times New Roman" w:hAnsi="Times New Roman" w:cs="Times New Roman"/>
          <w:lang w:val="en-GB"/>
        </w:rPr>
        <w:t>eDNA</w:t>
      </w:r>
      <w:proofErr w:type="spellEnd"/>
      <w:r w:rsidRPr="0056776B">
        <w:rPr>
          <w:rFonts w:ascii="Times New Roman" w:hAnsi="Times New Roman" w:cs="Times New Roman"/>
          <w:lang w:val="en-GB"/>
        </w:rPr>
        <w:t xml:space="preserve"> (square-</w:t>
      </w:r>
      <w:proofErr w:type="spellStart"/>
      <w:r w:rsidRPr="0056776B">
        <w:rPr>
          <w:rFonts w:ascii="Times New Roman" w:hAnsi="Times New Roman" w:cs="Times New Roman"/>
          <w:lang w:val="en-GB"/>
        </w:rPr>
        <w:t>root</w:t>
      </w:r>
      <w:proofErr w:type="spellEnd"/>
      <w:r w:rsidRPr="0056776B">
        <w:rPr>
          <w:rFonts w:ascii="Times New Roman" w:hAnsi="Times New Roman" w:cs="Times New Roman"/>
          <w:lang w:val="en-GB"/>
        </w:rPr>
        <w:t xml:space="preserve"> transformed) reads among pairs of sampling areas (A) and depth ranges (B), as returned by pairwise PERMANOVA. Values are related to Bray-Curtis coefficients</w:t>
      </w:r>
    </w:p>
    <w:tbl>
      <w:tblPr>
        <w:tblStyle w:val="PlainTable1"/>
        <w:tblW w:w="679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9"/>
        <w:gridCol w:w="2695"/>
        <w:gridCol w:w="1276"/>
        <w:gridCol w:w="992"/>
        <w:gridCol w:w="1417"/>
      </w:tblGrid>
      <w:tr w:rsidR="00481E7B" w:rsidRPr="0056776B" w14:paraId="42462BE6" w14:textId="77777777" w:rsidTr="00B222C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9" w:type="dxa"/>
            <w:vAlign w:val="center"/>
          </w:tcPr>
          <w:p w14:paraId="4C35B317" w14:textId="77777777" w:rsidR="00481E7B" w:rsidRPr="0056776B" w:rsidRDefault="00481E7B" w:rsidP="003E7AAE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6776B">
              <w:rPr>
                <w:rFonts w:ascii="Times New Roman" w:hAnsi="Times New Roman" w:cs="Times New Roman"/>
                <w:sz w:val="24"/>
                <w:szCs w:val="24"/>
              </w:rPr>
              <w:t>A</w:t>
            </w:r>
          </w:p>
        </w:tc>
        <w:tc>
          <w:tcPr>
            <w:tcW w:w="2695" w:type="dxa"/>
            <w:vAlign w:val="center"/>
          </w:tcPr>
          <w:p w14:paraId="432454B1" w14:textId="77777777" w:rsidR="00481E7B" w:rsidRPr="0056776B" w:rsidRDefault="00481E7B" w:rsidP="003E7AAE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63D1F43F" w14:textId="77777777" w:rsidR="00481E7B" w:rsidRPr="0056776B" w:rsidRDefault="00481E7B" w:rsidP="003E7AAE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08940EF3" w14:textId="77777777" w:rsidR="00481E7B" w:rsidRPr="0056776B" w:rsidRDefault="00481E7B" w:rsidP="003E7AAE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14:paraId="330E2FA2" w14:textId="77777777" w:rsidR="00481E7B" w:rsidRPr="0056776B" w:rsidRDefault="00481E7B" w:rsidP="003E7AAE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81E7B" w:rsidRPr="0056776B" w14:paraId="1534D478" w14:textId="77777777" w:rsidTr="00B222C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9" w:type="dxa"/>
            <w:vAlign w:val="center"/>
          </w:tcPr>
          <w:p w14:paraId="190EEC6D" w14:textId="77777777" w:rsidR="00481E7B" w:rsidRPr="0056776B" w:rsidRDefault="00481E7B" w:rsidP="003E7AAE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5" w:type="dxa"/>
            <w:vAlign w:val="center"/>
          </w:tcPr>
          <w:p w14:paraId="6C90CB37" w14:textId="77777777" w:rsidR="00481E7B" w:rsidRPr="0056776B" w:rsidRDefault="00481E7B" w:rsidP="003E7AAE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6776B">
              <w:rPr>
                <w:rFonts w:ascii="Times New Roman" w:hAnsi="Times New Roman" w:cs="Times New Roman"/>
                <w:b/>
                <w:sz w:val="24"/>
                <w:szCs w:val="24"/>
              </w:rPr>
              <w:t>Areas</w:t>
            </w:r>
          </w:p>
        </w:tc>
        <w:tc>
          <w:tcPr>
            <w:tcW w:w="1276" w:type="dxa"/>
            <w:vAlign w:val="center"/>
          </w:tcPr>
          <w:p w14:paraId="09D0F0F9" w14:textId="77777777" w:rsidR="00481E7B" w:rsidRPr="0056776B" w:rsidRDefault="00481E7B" w:rsidP="003E7AAE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56776B">
              <w:rPr>
                <w:rFonts w:ascii="Times New Roman" w:hAnsi="Times New Roman" w:cs="Times New Roman"/>
                <w:b/>
                <w:sz w:val="24"/>
                <w:szCs w:val="24"/>
              </w:rPr>
              <w:t>F.Model</w:t>
            </w:r>
            <w:proofErr w:type="spellEnd"/>
          </w:p>
        </w:tc>
        <w:tc>
          <w:tcPr>
            <w:tcW w:w="992" w:type="dxa"/>
            <w:vAlign w:val="center"/>
          </w:tcPr>
          <w:p w14:paraId="2FB93AD4" w14:textId="77777777" w:rsidR="00481E7B" w:rsidRPr="0056776B" w:rsidRDefault="00481E7B" w:rsidP="003E7AAE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6776B">
              <w:rPr>
                <w:rFonts w:ascii="Times New Roman" w:hAnsi="Times New Roman" w:cs="Times New Roman"/>
                <w:b/>
                <w:sz w:val="24"/>
                <w:szCs w:val="24"/>
              </w:rPr>
              <w:t>R</w:t>
            </w:r>
            <w:r w:rsidRPr="0056776B">
              <w:rPr>
                <w:rFonts w:ascii="Times New Roman" w:hAnsi="Times New Roman" w:cs="Times New Roman"/>
                <w:b/>
                <w:sz w:val="24"/>
                <w:szCs w:val="24"/>
                <w:vertAlign w:val="superscript"/>
              </w:rPr>
              <w:t>2</w:t>
            </w:r>
          </w:p>
        </w:tc>
        <w:tc>
          <w:tcPr>
            <w:tcW w:w="1417" w:type="dxa"/>
            <w:vAlign w:val="center"/>
          </w:tcPr>
          <w:p w14:paraId="70129D98" w14:textId="77777777" w:rsidR="00481E7B" w:rsidRPr="0056776B" w:rsidRDefault="00481E7B" w:rsidP="003E7AAE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6776B">
              <w:rPr>
                <w:rFonts w:ascii="Times New Roman" w:hAnsi="Times New Roman" w:cs="Times New Roman"/>
                <w:b/>
                <w:sz w:val="24"/>
                <w:szCs w:val="24"/>
              </w:rPr>
              <w:t>p-value</w:t>
            </w:r>
          </w:p>
        </w:tc>
      </w:tr>
      <w:tr w:rsidR="00481E7B" w:rsidRPr="0056776B" w14:paraId="3E3BADDB" w14:textId="77777777" w:rsidTr="00B222C1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9" w:type="dxa"/>
            <w:vAlign w:val="center"/>
          </w:tcPr>
          <w:p w14:paraId="26C7CA00" w14:textId="77777777" w:rsidR="00481E7B" w:rsidRPr="0056776B" w:rsidRDefault="00481E7B" w:rsidP="003E7AAE">
            <w:pPr>
              <w:spacing w:line="360" w:lineRule="auto"/>
              <w:jc w:val="center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  <w:tc>
          <w:tcPr>
            <w:tcW w:w="2695" w:type="dxa"/>
            <w:vAlign w:val="center"/>
          </w:tcPr>
          <w:p w14:paraId="599D23A3" w14:textId="77777777" w:rsidR="00481E7B" w:rsidRPr="00481E7B" w:rsidRDefault="00481E7B" w:rsidP="003E7AAE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proofErr w:type="spellStart"/>
            <w:r w:rsidRPr="00481E7B">
              <w:rPr>
                <w:rFonts w:ascii="Times New Roman" w:hAnsi="Times New Roman" w:cs="Times New Roman"/>
              </w:rPr>
              <w:t>Adr</w:t>
            </w:r>
            <w:proofErr w:type="spellEnd"/>
            <w:r w:rsidRPr="00481E7B">
              <w:rPr>
                <w:rFonts w:ascii="Times New Roman" w:hAnsi="Times New Roman" w:cs="Times New Roman"/>
              </w:rPr>
              <w:t xml:space="preserve"> vs </w:t>
            </w:r>
            <w:proofErr w:type="spellStart"/>
            <w:r w:rsidRPr="00481E7B">
              <w:rPr>
                <w:rFonts w:ascii="Times New Roman" w:hAnsi="Times New Roman" w:cs="Times New Roman"/>
              </w:rPr>
              <w:t>Sard</w:t>
            </w:r>
            <w:proofErr w:type="spellEnd"/>
          </w:p>
        </w:tc>
        <w:tc>
          <w:tcPr>
            <w:tcW w:w="1276" w:type="dxa"/>
            <w:vAlign w:val="center"/>
          </w:tcPr>
          <w:p w14:paraId="7C6D028C" w14:textId="77777777" w:rsidR="00481E7B" w:rsidRPr="00481E7B" w:rsidRDefault="00481E7B" w:rsidP="003E7AAE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481E7B">
              <w:rPr>
                <w:rFonts w:ascii="Times New Roman" w:hAnsi="Times New Roman" w:cs="Times New Roman"/>
              </w:rPr>
              <w:t>10.82</w:t>
            </w:r>
          </w:p>
        </w:tc>
        <w:tc>
          <w:tcPr>
            <w:tcW w:w="992" w:type="dxa"/>
            <w:vAlign w:val="center"/>
          </w:tcPr>
          <w:p w14:paraId="7D07A8FF" w14:textId="77777777" w:rsidR="00481E7B" w:rsidRPr="00481E7B" w:rsidRDefault="00481E7B" w:rsidP="003E7AAE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481E7B">
              <w:rPr>
                <w:rFonts w:ascii="Times New Roman" w:hAnsi="Times New Roman" w:cs="Times New Roman"/>
              </w:rPr>
              <w:t>0.28</w:t>
            </w:r>
          </w:p>
        </w:tc>
        <w:tc>
          <w:tcPr>
            <w:tcW w:w="1417" w:type="dxa"/>
            <w:vAlign w:val="center"/>
          </w:tcPr>
          <w:p w14:paraId="29EB2D75" w14:textId="77777777" w:rsidR="00481E7B" w:rsidRPr="00481E7B" w:rsidRDefault="00481E7B" w:rsidP="003E7AAE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481E7B">
              <w:rPr>
                <w:rFonts w:ascii="Times New Roman" w:hAnsi="Times New Roman" w:cs="Times New Roman"/>
              </w:rPr>
              <w:t>&lt; 0.05</w:t>
            </w:r>
          </w:p>
        </w:tc>
      </w:tr>
      <w:tr w:rsidR="00481E7B" w:rsidRPr="0056776B" w14:paraId="320397E9" w14:textId="77777777" w:rsidTr="00B222C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9" w:type="dxa"/>
            <w:vAlign w:val="center"/>
          </w:tcPr>
          <w:p w14:paraId="128987EC" w14:textId="77777777" w:rsidR="00481E7B" w:rsidRPr="0056776B" w:rsidRDefault="00481E7B" w:rsidP="003E7AAE">
            <w:pPr>
              <w:spacing w:line="360" w:lineRule="auto"/>
              <w:jc w:val="center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  <w:tc>
          <w:tcPr>
            <w:tcW w:w="2695" w:type="dxa"/>
            <w:vAlign w:val="center"/>
          </w:tcPr>
          <w:p w14:paraId="413028A6" w14:textId="77777777" w:rsidR="00481E7B" w:rsidRPr="00481E7B" w:rsidRDefault="00481E7B" w:rsidP="003E7AAE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proofErr w:type="spellStart"/>
            <w:r w:rsidRPr="00481E7B">
              <w:rPr>
                <w:rFonts w:ascii="Times New Roman" w:hAnsi="Times New Roman" w:cs="Times New Roman"/>
              </w:rPr>
              <w:t>Adr</w:t>
            </w:r>
            <w:proofErr w:type="spellEnd"/>
            <w:r w:rsidRPr="00481E7B">
              <w:rPr>
                <w:rFonts w:ascii="Times New Roman" w:hAnsi="Times New Roman" w:cs="Times New Roman"/>
              </w:rPr>
              <w:t xml:space="preserve"> vs </w:t>
            </w:r>
            <w:proofErr w:type="spellStart"/>
            <w:r w:rsidRPr="00481E7B">
              <w:rPr>
                <w:rFonts w:ascii="Times New Roman" w:hAnsi="Times New Roman" w:cs="Times New Roman"/>
              </w:rPr>
              <w:t>Tyrr</w:t>
            </w:r>
            <w:proofErr w:type="spellEnd"/>
          </w:p>
        </w:tc>
        <w:tc>
          <w:tcPr>
            <w:tcW w:w="1276" w:type="dxa"/>
            <w:vAlign w:val="center"/>
          </w:tcPr>
          <w:p w14:paraId="6F943FD1" w14:textId="77777777" w:rsidR="00481E7B" w:rsidRPr="00481E7B" w:rsidRDefault="00481E7B" w:rsidP="003E7AAE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481E7B">
              <w:rPr>
                <w:rFonts w:ascii="Times New Roman" w:hAnsi="Times New Roman" w:cs="Times New Roman"/>
              </w:rPr>
              <w:t>5.80</w:t>
            </w:r>
          </w:p>
        </w:tc>
        <w:tc>
          <w:tcPr>
            <w:tcW w:w="992" w:type="dxa"/>
            <w:vAlign w:val="center"/>
          </w:tcPr>
          <w:p w14:paraId="25613B20" w14:textId="77777777" w:rsidR="00481E7B" w:rsidRPr="00481E7B" w:rsidRDefault="00481E7B" w:rsidP="003E7AAE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481E7B">
              <w:rPr>
                <w:rFonts w:ascii="Times New Roman" w:hAnsi="Times New Roman" w:cs="Times New Roman"/>
              </w:rPr>
              <w:t>0.22</w:t>
            </w:r>
          </w:p>
        </w:tc>
        <w:tc>
          <w:tcPr>
            <w:tcW w:w="1417" w:type="dxa"/>
            <w:vAlign w:val="center"/>
          </w:tcPr>
          <w:p w14:paraId="1E25FA64" w14:textId="77777777" w:rsidR="00481E7B" w:rsidRPr="00481E7B" w:rsidRDefault="00481E7B" w:rsidP="003E7AAE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481E7B">
              <w:rPr>
                <w:rFonts w:ascii="Times New Roman" w:hAnsi="Times New Roman" w:cs="Times New Roman"/>
              </w:rPr>
              <w:t>&lt; 0.05</w:t>
            </w:r>
          </w:p>
        </w:tc>
      </w:tr>
      <w:tr w:rsidR="00481E7B" w:rsidRPr="0056776B" w14:paraId="549742BE" w14:textId="77777777" w:rsidTr="00B222C1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9" w:type="dxa"/>
            <w:vAlign w:val="center"/>
          </w:tcPr>
          <w:p w14:paraId="4EE7875B" w14:textId="77777777" w:rsidR="00481E7B" w:rsidRPr="0056776B" w:rsidRDefault="00481E7B" w:rsidP="003E7AAE">
            <w:pPr>
              <w:spacing w:line="360" w:lineRule="auto"/>
              <w:jc w:val="center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  <w:tc>
          <w:tcPr>
            <w:tcW w:w="2695" w:type="dxa"/>
            <w:vAlign w:val="center"/>
          </w:tcPr>
          <w:p w14:paraId="2340935D" w14:textId="77777777" w:rsidR="00481E7B" w:rsidRPr="00481E7B" w:rsidRDefault="00481E7B" w:rsidP="003E7AAE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proofErr w:type="spellStart"/>
            <w:r w:rsidRPr="00481E7B">
              <w:rPr>
                <w:rFonts w:ascii="Times New Roman" w:hAnsi="Times New Roman" w:cs="Times New Roman"/>
              </w:rPr>
              <w:t>Sard</w:t>
            </w:r>
            <w:proofErr w:type="spellEnd"/>
            <w:r w:rsidRPr="00481E7B">
              <w:rPr>
                <w:rFonts w:ascii="Times New Roman" w:hAnsi="Times New Roman" w:cs="Times New Roman"/>
              </w:rPr>
              <w:t xml:space="preserve"> vs </w:t>
            </w:r>
            <w:proofErr w:type="spellStart"/>
            <w:r w:rsidRPr="00481E7B">
              <w:rPr>
                <w:rFonts w:ascii="Times New Roman" w:hAnsi="Times New Roman" w:cs="Times New Roman"/>
              </w:rPr>
              <w:t>Tyrr</w:t>
            </w:r>
            <w:proofErr w:type="spellEnd"/>
          </w:p>
        </w:tc>
        <w:tc>
          <w:tcPr>
            <w:tcW w:w="1276" w:type="dxa"/>
            <w:vAlign w:val="center"/>
          </w:tcPr>
          <w:p w14:paraId="7F622070" w14:textId="77777777" w:rsidR="00481E7B" w:rsidRPr="00481E7B" w:rsidRDefault="00481E7B" w:rsidP="003E7AAE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481E7B">
              <w:rPr>
                <w:rFonts w:ascii="Times New Roman" w:hAnsi="Times New Roman" w:cs="Times New Roman"/>
              </w:rPr>
              <w:t>3.91</w:t>
            </w:r>
          </w:p>
        </w:tc>
        <w:tc>
          <w:tcPr>
            <w:tcW w:w="992" w:type="dxa"/>
            <w:vAlign w:val="center"/>
          </w:tcPr>
          <w:p w14:paraId="728357BA" w14:textId="77777777" w:rsidR="00481E7B" w:rsidRPr="00481E7B" w:rsidRDefault="00481E7B" w:rsidP="003E7AAE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481E7B">
              <w:rPr>
                <w:rFonts w:ascii="Times New Roman" w:hAnsi="Times New Roman" w:cs="Times New Roman"/>
              </w:rPr>
              <w:t>0.22</w:t>
            </w:r>
          </w:p>
        </w:tc>
        <w:tc>
          <w:tcPr>
            <w:tcW w:w="1417" w:type="dxa"/>
            <w:vAlign w:val="center"/>
          </w:tcPr>
          <w:p w14:paraId="33C98244" w14:textId="77777777" w:rsidR="00481E7B" w:rsidRPr="00481E7B" w:rsidRDefault="00481E7B" w:rsidP="003E7AAE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481E7B">
              <w:rPr>
                <w:rFonts w:ascii="Times New Roman" w:hAnsi="Times New Roman" w:cs="Times New Roman"/>
              </w:rPr>
              <w:t>&lt; 0.05</w:t>
            </w:r>
          </w:p>
        </w:tc>
      </w:tr>
      <w:tr w:rsidR="00B222C1" w:rsidRPr="0056776B" w14:paraId="2C8EA61D" w14:textId="77777777" w:rsidTr="00B222C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9" w:type="dxa"/>
            <w:vAlign w:val="center"/>
          </w:tcPr>
          <w:p w14:paraId="49E85D45" w14:textId="77777777" w:rsidR="00481E7B" w:rsidRPr="0056776B" w:rsidRDefault="00481E7B" w:rsidP="003E7AAE">
            <w:pPr>
              <w:spacing w:line="360" w:lineRule="auto"/>
              <w:jc w:val="center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  <w:tc>
          <w:tcPr>
            <w:tcW w:w="2695" w:type="dxa"/>
            <w:vAlign w:val="center"/>
          </w:tcPr>
          <w:p w14:paraId="724F0FA2" w14:textId="77777777" w:rsidR="00481E7B" w:rsidRPr="0056776B" w:rsidRDefault="00481E7B" w:rsidP="003E7AAE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5E17A572" w14:textId="77777777" w:rsidR="00481E7B" w:rsidRPr="0056776B" w:rsidRDefault="00481E7B" w:rsidP="003E7AAE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C330052" w14:textId="77777777" w:rsidR="00481E7B" w:rsidRPr="0056776B" w:rsidRDefault="00481E7B" w:rsidP="003E7AAE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14:paraId="5BA037EF" w14:textId="77777777" w:rsidR="00481E7B" w:rsidRPr="0056776B" w:rsidRDefault="00481E7B" w:rsidP="003E7AAE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81E7B" w:rsidRPr="0056776B" w14:paraId="5B7626FA" w14:textId="77777777" w:rsidTr="00B222C1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9" w:type="dxa"/>
            <w:vAlign w:val="center"/>
          </w:tcPr>
          <w:p w14:paraId="77877BA7" w14:textId="77777777" w:rsidR="00481E7B" w:rsidRPr="0056776B" w:rsidRDefault="00481E7B" w:rsidP="003E7AAE">
            <w:pPr>
              <w:spacing w:line="360" w:lineRule="auto"/>
              <w:jc w:val="center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56776B">
              <w:rPr>
                <w:rFonts w:ascii="Times New Roman" w:hAnsi="Times New Roman" w:cs="Times New Roman"/>
                <w:sz w:val="24"/>
                <w:szCs w:val="24"/>
              </w:rPr>
              <w:t>B</w:t>
            </w:r>
          </w:p>
        </w:tc>
        <w:tc>
          <w:tcPr>
            <w:tcW w:w="2695" w:type="dxa"/>
            <w:vAlign w:val="center"/>
          </w:tcPr>
          <w:p w14:paraId="239F9CB2" w14:textId="77777777" w:rsidR="00481E7B" w:rsidRPr="0056776B" w:rsidRDefault="00481E7B" w:rsidP="003E7AAE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3D4B2936" w14:textId="77777777" w:rsidR="00481E7B" w:rsidRPr="0056776B" w:rsidRDefault="00481E7B" w:rsidP="003E7AAE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0778E093" w14:textId="77777777" w:rsidR="00481E7B" w:rsidRPr="0056776B" w:rsidRDefault="00481E7B" w:rsidP="003E7AAE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14:paraId="434C26B8" w14:textId="77777777" w:rsidR="00481E7B" w:rsidRPr="0056776B" w:rsidRDefault="00481E7B" w:rsidP="003E7AAE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81E7B" w:rsidRPr="0056776B" w14:paraId="28A68AB7" w14:textId="77777777" w:rsidTr="00B222C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9" w:type="dxa"/>
            <w:vAlign w:val="center"/>
          </w:tcPr>
          <w:p w14:paraId="5EC21F42" w14:textId="77777777" w:rsidR="00481E7B" w:rsidRPr="0056776B" w:rsidRDefault="00481E7B" w:rsidP="003E7AAE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5" w:type="dxa"/>
            <w:vAlign w:val="center"/>
          </w:tcPr>
          <w:p w14:paraId="58360A08" w14:textId="77777777" w:rsidR="00481E7B" w:rsidRPr="0056776B" w:rsidRDefault="00481E7B" w:rsidP="003E7AAE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6776B">
              <w:rPr>
                <w:rFonts w:ascii="Times New Roman" w:hAnsi="Times New Roman" w:cs="Times New Roman"/>
                <w:b/>
                <w:sz w:val="24"/>
                <w:szCs w:val="24"/>
              </w:rPr>
              <w:t>Depth ranges</w:t>
            </w:r>
          </w:p>
        </w:tc>
        <w:tc>
          <w:tcPr>
            <w:tcW w:w="1276" w:type="dxa"/>
            <w:vAlign w:val="center"/>
          </w:tcPr>
          <w:p w14:paraId="2C2BB3B1" w14:textId="77777777" w:rsidR="00481E7B" w:rsidRPr="0056776B" w:rsidRDefault="00481E7B" w:rsidP="003E7AAE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56776B">
              <w:rPr>
                <w:rFonts w:ascii="Times New Roman" w:hAnsi="Times New Roman" w:cs="Times New Roman"/>
                <w:b/>
                <w:sz w:val="24"/>
                <w:szCs w:val="24"/>
              </w:rPr>
              <w:t>F.Model</w:t>
            </w:r>
            <w:proofErr w:type="spellEnd"/>
          </w:p>
        </w:tc>
        <w:tc>
          <w:tcPr>
            <w:tcW w:w="992" w:type="dxa"/>
            <w:vAlign w:val="center"/>
          </w:tcPr>
          <w:p w14:paraId="23995E86" w14:textId="77777777" w:rsidR="00481E7B" w:rsidRPr="0056776B" w:rsidRDefault="00481E7B" w:rsidP="003E7AAE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6776B">
              <w:rPr>
                <w:rFonts w:ascii="Times New Roman" w:hAnsi="Times New Roman" w:cs="Times New Roman"/>
                <w:b/>
                <w:sz w:val="24"/>
                <w:szCs w:val="24"/>
              </w:rPr>
              <w:t>R</w:t>
            </w:r>
            <w:r w:rsidRPr="0056776B">
              <w:rPr>
                <w:rFonts w:ascii="Times New Roman" w:hAnsi="Times New Roman" w:cs="Times New Roman"/>
                <w:b/>
                <w:sz w:val="24"/>
                <w:szCs w:val="24"/>
                <w:vertAlign w:val="superscript"/>
              </w:rPr>
              <w:t>2</w:t>
            </w:r>
          </w:p>
        </w:tc>
        <w:tc>
          <w:tcPr>
            <w:tcW w:w="1417" w:type="dxa"/>
            <w:vAlign w:val="center"/>
          </w:tcPr>
          <w:p w14:paraId="4DCC109F" w14:textId="77777777" w:rsidR="00481E7B" w:rsidRPr="0056776B" w:rsidRDefault="00481E7B" w:rsidP="003E7AAE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6776B">
              <w:rPr>
                <w:rFonts w:ascii="Times New Roman" w:hAnsi="Times New Roman" w:cs="Times New Roman"/>
                <w:b/>
                <w:sz w:val="24"/>
                <w:szCs w:val="24"/>
              </w:rPr>
              <w:t>p-value</w:t>
            </w:r>
          </w:p>
        </w:tc>
      </w:tr>
      <w:tr w:rsidR="00481E7B" w:rsidRPr="0056776B" w14:paraId="0653C752" w14:textId="77777777" w:rsidTr="00B222C1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9" w:type="dxa"/>
            <w:vAlign w:val="center"/>
          </w:tcPr>
          <w:p w14:paraId="182457FD" w14:textId="77777777" w:rsidR="00481E7B" w:rsidRPr="0056776B" w:rsidRDefault="00481E7B" w:rsidP="003E7AAE">
            <w:pPr>
              <w:spacing w:line="360" w:lineRule="auto"/>
              <w:jc w:val="center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  <w:tc>
          <w:tcPr>
            <w:tcW w:w="2695" w:type="dxa"/>
            <w:vAlign w:val="center"/>
          </w:tcPr>
          <w:p w14:paraId="45503FA7" w14:textId="77777777" w:rsidR="00481E7B" w:rsidRPr="00481E7B" w:rsidRDefault="00481E7B" w:rsidP="003E7AAE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481E7B">
              <w:rPr>
                <w:rFonts w:ascii="Times New Roman" w:hAnsi="Times New Roman" w:cs="Times New Roman"/>
              </w:rPr>
              <w:t>[0-100m) vs [100-200m)</w:t>
            </w:r>
          </w:p>
        </w:tc>
        <w:tc>
          <w:tcPr>
            <w:tcW w:w="1276" w:type="dxa"/>
            <w:vAlign w:val="center"/>
          </w:tcPr>
          <w:p w14:paraId="32A6D318" w14:textId="77777777" w:rsidR="00481E7B" w:rsidRPr="00481E7B" w:rsidRDefault="00481E7B" w:rsidP="003E7AAE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481E7B">
              <w:rPr>
                <w:rFonts w:ascii="Times New Roman" w:hAnsi="Times New Roman" w:cs="Times New Roman"/>
              </w:rPr>
              <w:t>5.56</w:t>
            </w:r>
          </w:p>
        </w:tc>
        <w:tc>
          <w:tcPr>
            <w:tcW w:w="992" w:type="dxa"/>
            <w:vAlign w:val="center"/>
          </w:tcPr>
          <w:p w14:paraId="44FD0900" w14:textId="77777777" w:rsidR="00481E7B" w:rsidRPr="00481E7B" w:rsidRDefault="00481E7B" w:rsidP="003E7AAE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481E7B">
              <w:rPr>
                <w:rFonts w:ascii="Times New Roman" w:hAnsi="Times New Roman" w:cs="Times New Roman"/>
              </w:rPr>
              <w:t>0.18</w:t>
            </w:r>
          </w:p>
        </w:tc>
        <w:tc>
          <w:tcPr>
            <w:tcW w:w="1417" w:type="dxa"/>
            <w:vAlign w:val="center"/>
          </w:tcPr>
          <w:p w14:paraId="3A4F1134" w14:textId="77777777" w:rsidR="00481E7B" w:rsidRPr="00481E7B" w:rsidRDefault="00481E7B" w:rsidP="003E7AAE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481E7B">
              <w:rPr>
                <w:rFonts w:ascii="Times New Roman" w:hAnsi="Times New Roman" w:cs="Times New Roman"/>
              </w:rPr>
              <w:t>&lt; 0.05</w:t>
            </w:r>
          </w:p>
        </w:tc>
      </w:tr>
      <w:tr w:rsidR="00481E7B" w:rsidRPr="0056776B" w14:paraId="789387ED" w14:textId="77777777" w:rsidTr="00B222C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9" w:type="dxa"/>
            <w:vAlign w:val="center"/>
          </w:tcPr>
          <w:p w14:paraId="57123695" w14:textId="77777777" w:rsidR="00481E7B" w:rsidRPr="0056776B" w:rsidRDefault="00481E7B" w:rsidP="003E7AAE">
            <w:pPr>
              <w:spacing w:line="360" w:lineRule="auto"/>
              <w:jc w:val="center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  <w:tc>
          <w:tcPr>
            <w:tcW w:w="2695" w:type="dxa"/>
            <w:vAlign w:val="center"/>
          </w:tcPr>
          <w:p w14:paraId="70C4C8E5" w14:textId="77777777" w:rsidR="00481E7B" w:rsidRPr="00481E7B" w:rsidRDefault="00481E7B" w:rsidP="003E7AAE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481E7B">
              <w:rPr>
                <w:rFonts w:ascii="Times New Roman" w:hAnsi="Times New Roman" w:cs="Times New Roman"/>
              </w:rPr>
              <w:t>[0-100m) vs [200-400m)</w:t>
            </w:r>
          </w:p>
        </w:tc>
        <w:tc>
          <w:tcPr>
            <w:tcW w:w="1276" w:type="dxa"/>
            <w:vAlign w:val="center"/>
          </w:tcPr>
          <w:p w14:paraId="485BE011" w14:textId="77777777" w:rsidR="00481E7B" w:rsidRPr="00481E7B" w:rsidRDefault="00481E7B" w:rsidP="003E7AAE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481E7B">
              <w:rPr>
                <w:rFonts w:ascii="Times New Roman" w:hAnsi="Times New Roman" w:cs="Times New Roman"/>
              </w:rPr>
              <w:t>6.71</w:t>
            </w:r>
          </w:p>
        </w:tc>
        <w:tc>
          <w:tcPr>
            <w:tcW w:w="992" w:type="dxa"/>
            <w:vAlign w:val="center"/>
          </w:tcPr>
          <w:p w14:paraId="07AFD527" w14:textId="77777777" w:rsidR="00481E7B" w:rsidRPr="00481E7B" w:rsidRDefault="00481E7B" w:rsidP="003E7AAE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481E7B">
              <w:rPr>
                <w:rFonts w:ascii="Times New Roman" w:hAnsi="Times New Roman" w:cs="Times New Roman"/>
              </w:rPr>
              <w:t>0.20</w:t>
            </w:r>
          </w:p>
        </w:tc>
        <w:tc>
          <w:tcPr>
            <w:tcW w:w="1417" w:type="dxa"/>
            <w:vAlign w:val="center"/>
          </w:tcPr>
          <w:p w14:paraId="7F90FEFF" w14:textId="77777777" w:rsidR="00481E7B" w:rsidRPr="00481E7B" w:rsidRDefault="00481E7B" w:rsidP="003E7AAE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481E7B">
              <w:rPr>
                <w:rFonts w:ascii="Times New Roman" w:hAnsi="Times New Roman" w:cs="Times New Roman"/>
              </w:rPr>
              <w:t>&lt; 0.05</w:t>
            </w:r>
          </w:p>
        </w:tc>
      </w:tr>
      <w:tr w:rsidR="00481E7B" w:rsidRPr="0056776B" w14:paraId="4AEEEE28" w14:textId="77777777" w:rsidTr="00B222C1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9" w:type="dxa"/>
            <w:vAlign w:val="center"/>
          </w:tcPr>
          <w:p w14:paraId="4ED282B6" w14:textId="77777777" w:rsidR="00481E7B" w:rsidRPr="0056776B" w:rsidRDefault="00481E7B" w:rsidP="003E7AAE">
            <w:pPr>
              <w:spacing w:line="360" w:lineRule="auto"/>
              <w:jc w:val="center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  <w:tc>
          <w:tcPr>
            <w:tcW w:w="2695" w:type="dxa"/>
            <w:vAlign w:val="center"/>
          </w:tcPr>
          <w:p w14:paraId="7CED6471" w14:textId="77777777" w:rsidR="00481E7B" w:rsidRPr="00481E7B" w:rsidRDefault="00481E7B" w:rsidP="003E7AAE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481E7B">
              <w:rPr>
                <w:rFonts w:ascii="Times New Roman" w:hAnsi="Times New Roman" w:cs="Times New Roman"/>
              </w:rPr>
              <w:t>[0-100m) vs &gt;400m</w:t>
            </w:r>
          </w:p>
        </w:tc>
        <w:tc>
          <w:tcPr>
            <w:tcW w:w="1276" w:type="dxa"/>
            <w:vAlign w:val="center"/>
          </w:tcPr>
          <w:p w14:paraId="3A334B92" w14:textId="77777777" w:rsidR="00481E7B" w:rsidRPr="00481E7B" w:rsidRDefault="00481E7B" w:rsidP="003E7AAE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481E7B">
              <w:rPr>
                <w:rFonts w:ascii="Times New Roman" w:hAnsi="Times New Roman" w:cs="Times New Roman"/>
              </w:rPr>
              <w:t>12.91</w:t>
            </w:r>
          </w:p>
        </w:tc>
        <w:tc>
          <w:tcPr>
            <w:tcW w:w="992" w:type="dxa"/>
            <w:vAlign w:val="center"/>
          </w:tcPr>
          <w:p w14:paraId="5CE6F814" w14:textId="77777777" w:rsidR="00481E7B" w:rsidRPr="00481E7B" w:rsidRDefault="00481E7B" w:rsidP="003E7AAE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481E7B">
              <w:rPr>
                <w:rFonts w:ascii="Times New Roman" w:hAnsi="Times New Roman" w:cs="Times New Roman"/>
              </w:rPr>
              <w:t>0.31</w:t>
            </w:r>
          </w:p>
        </w:tc>
        <w:tc>
          <w:tcPr>
            <w:tcW w:w="1417" w:type="dxa"/>
            <w:vAlign w:val="center"/>
          </w:tcPr>
          <w:p w14:paraId="23C80184" w14:textId="77777777" w:rsidR="00481E7B" w:rsidRPr="00481E7B" w:rsidRDefault="00481E7B" w:rsidP="003E7AAE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481E7B">
              <w:rPr>
                <w:rFonts w:ascii="Times New Roman" w:hAnsi="Times New Roman" w:cs="Times New Roman"/>
              </w:rPr>
              <w:t>&lt; 0.05</w:t>
            </w:r>
          </w:p>
        </w:tc>
      </w:tr>
      <w:tr w:rsidR="00481E7B" w:rsidRPr="0056776B" w14:paraId="13A737C9" w14:textId="77777777" w:rsidTr="00B222C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9" w:type="dxa"/>
            <w:vAlign w:val="center"/>
          </w:tcPr>
          <w:p w14:paraId="4B336021" w14:textId="77777777" w:rsidR="00481E7B" w:rsidRPr="0056776B" w:rsidRDefault="00481E7B" w:rsidP="003E7AAE">
            <w:pPr>
              <w:spacing w:line="360" w:lineRule="auto"/>
              <w:jc w:val="center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  <w:tc>
          <w:tcPr>
            <w:tcW w:w="2695" w:type="dxa"/>
            <w:vAlign w:val="center"/>
          </w:tcPr>
          <w:p w14:paraId="0CFBA589" w14:textId="77777777" w:rsidR="00481E7B" w:rsidRPr="00481E7B" w:rsidRDefault="00481E7B" w:rsidP="003E7AAE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481E7B">
              <w:rPr>
                <w:rFonts w:ascii="Times New Roman" w:hAnsi="Times New Roman" w:cs="Times New Roman"/>
              </w:rPr>
              <w:t>[100-200m) vs [200-400m)</w:t>
            </w:r>
          </w:p>
        </w:tc>
        <w:tc>
          <w:tcPr>
            <w:tcW w:w="1276" w:type="dxa"/>
            <w:vAlign w:val="center"/>
          </w:tcPr>
          <w:p w14:paraId="2D0A408D" w14:textId="77777777" w:rsidR="00481E7B" w:rsidRPr="00481E7B" w:rsidRDefault="00481E7B" w:rsidP="003E7AAE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481E7B">
              <w:rPr>
                <w:rFonts w:ascii="Times New Roman" w:hAnsi="Times New Roman" w:cs="Times New Roman"/>
              </w:rPr>
              <w:t>2.64</w:t>
            </w:r>
          </w:p>
        </w:tc>
        <w:tc>
          <w:tcPr>
            <w:tcW w:w="992" w:type="dxa"/>
            <w:vAlign w:val="center"/>
          </w:tcPr>
          <w:p w14:paraId="7D5B3B82" w14:textId="77777777" w:rsidR="00481E7B" w:rsidRPr="00481E7B" w:rsidRDefault="00481E7B" w:rsidP="003E7AAE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481E7B">
              <w:rPr>
                <w:rFonts w:ascii="Times New Roman" w:hAnsi="Times New Roman" w:cs="Times New Roman"/>
              </w:rPr>
              <w:t>0.21</w:t>
            </w:r>
          </w:p>
        </w:tc>
        <w:tc>
          <w:tcPr>
            <w:tcW w:w="1417" w:type="dxa"/>
            <w:vAlign w:val="center"/>
          </w:tcPr>
          <w:p w14:paraId="3006E5B6" w14:textId="77777777" w:rsidR="00481E7B" w:rsidRPr="00481E7B" w:rsidRDefault="00481E7B" w:rsidP="003E7AAE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481E7B">
              <w:rPr>
                <w:rFonts w:ascii="Times New Roman" w:hAnsi="Times New Roman" w:cs="Times New Roman"/>
              </w:rPr>
              <w:t>&lt; 0.05</w:t>
            </w:r>
          </w:p>
        </w:tc>
      </w:tr>
      <w:tr w:rsidR="00481E7B" w:rsidRPr="0056776B" w14:paraId="48FDCC46" w14:textId="77777777" w:rsidTr="00B222C1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9" w:type="dxa"/>
            <w:vAlign w:val="center"/>
          </w:tcPr>
          <w:p w14:paraId="1113C422" w14:textId="77777777" w:rsidR="00481E7B" w:rsidRPr="0056776B" w:rsidRDefault="00481E7B" w:rsidP="003E7AAE">
            <w:pPr>
              <w:spacing w:line="360" w:lineRule="auto"/>
              <w:jc w:val="center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  <w:tc>
          <w:tcPr>
            <w:tcW w:w="2695" w:type="dxa"/>
            <w:vAlign w:val="center"/>
          </w:tcPr>
          <w:p w14:paraId="3E5802FA" w14:textId="77777777" w:rsidR="00481E7B" w:rsidRPr="00481E7B" w:rsidRDefault="00481E7B" w:rsidP="003E7AAE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481E7B">
              <w:rPr>
                <w:rFonts w:ascii="Times New Roman" w:hAnsi="Times New Roman" w:cs="Times New Roman"/>
              </w:rPr>
              <w:t>[100-200m) vs &gt;400m</w:t>
            </w:r>
          </w:p>
        </w:tc>
        <w:tc>
          <w:tcPr>
            <w:tcW w:w="1276" w:type="dxa"/>
            <w:vAlign w:val="center"/>
          </w:tcPr>
          <w:p w14:paraId="5176F441" w14:textId="77777777" w:rsidR="00481E7B" w:rsidRPr="00481E7B" w:rsidRDefault="00481E7B" w:rsidP="003E7AAE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481E7B">
              <w:rPr>
                <w:rFonts w:ascii="Times New Roman" w:hAnsi="Times New Roman" w:cs="Times New Roman"/>
              </w:rPr>
              <w:t>10.28</w:t>
            </w:r>
          </w:p>
        </w:tc>
        <w:tc>
          <w:tcPr>
            <w:tcW w:w="992" w:type="dxa"/>
            <w:vAlign w:val="center"/>
          </w:tcPr>
          <w:p w14:paraId="5B854DBC" w14:textId="77777777" w:rsidR="00481E7B" w:rsidRPr="00481E7B" w:rsidRDefault="00481E7B" w:rsidP="003E7AAE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481E7B">
              <w:rPr>
                <w:rFonts w:ascii="Times New Roman" w:hAnsi="Times New Roman" w:cs="Times New Roman"/>
              </w:rPr>
              <w:t>0.46</w:t>
            </w:r>
          </w:p>
        </w:tc>
        <w:tc>
          <w:tcPr>
            <w:tcW w:w="1417" w:type="dxa"/>
            <w:vAlign w:val="center"/>
          </w:tcPr>
          <w:p w14:paraId="24040342" w14:textId="77777777" w:rsidR="00481E7B" w:rsidRPr="00481E7B" w:rsidRDefault="00481E7B" w:rsidP="003E7AAE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481E7B">
              <w:rPr>
                <w:rFonts w:ascii="Times New Roman" w:hAnsi="Times New Roman" w:cs="Times New Roman"/>
              </w:rPr>
              <w:t>&lt; 0.05</w:t>
            </w:r>
          </w:p>
        </w:tc>
      </w:tr>
      <w:tr w:rsidR="00481E7B" w:rsidRPr="0056776B" w14:paraId="56DE0F0C" w14:textId="77777777" w:rsidTr="00B222C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9" w:type="dxa"/>
            <w:vAlign w:val="center"/>
          </w:tcPr>
          <w:p w14:paraId="4B927657" w14:textId="77777777" w:rsidR="00481E7B" w:rsidRPr="0056776B" w:rsidRDefault="00481E7B" w:rsidP="003E7AAE">
            <w:pPr>
              <w:spacing w:line="360" w:lineRule="auto"/>
              <w:jc w:val="center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  <w:tc>
          <w:tcPr>
            <w:tcW w:w="2695" w:type="dxa"/>
            <w:vAlign w:val="center"/>
          </w:tcPr>
          <w:p w14:paraId="4CD2CA6F" w14:textId="77777777" w:rsidR="00481E7B" w:rsidRPr="00481E7B" w:rsidRDefault="00481E7B" w:rsidP="003E7AAE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481E7B">
              <w:rPr>
                <w:rFonts w:ascii="Times New Roman" w:hAnsi="Times New Roman" w:cs="Times New Roman"/>
              </w:rPr>
              <w:t>[200-400m) vs &gt;400m</w:t>
            </w:r>
          </w:p>
        </w:tc>
        <w:tc>
          <w:tcPr>
            <w:tcW w:w="1276" w:type="dxa"/>
            <w:vAlign w:val="center"/>
          </w:tcPr>
          <w:p w14:paraId="4DACF491" w14:textId="77777777" w:rsidR="00481E7B" w:rsidRPr="00481E7B" w:rsidRDefault="00481E7B" w:rsidP="003E7AAE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481E7B">
              <w:rPr>
                <w:rFonts w:ascii="Times New Roman" w:hAnsi="Times New Roman" w:cs="Times New Roman"/>
              </w:rPr>
              <w:t>6.95</w:t>
            </w:r>
          </w:p>
        </w:tc>
        <w:tc>
          <w:tcPr>
            <w:tcW w:w="992" w:type="dxa"/>
            <w:vAlign w:val="center"/>
          </w:tcPr>
          <w:p w14:paraId="7F2F3C42" w14:textId="77777777" w:rsidR="00481E7B" w:rsidRPr="00481E7B" w:rsidRDefault="00481E7B" w:rsidP="003E7AAE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481E7B">
              <w:rPr>
                <w:rFonts w:ascii="Times New Roman" w:hAnsi="Times New Roman" w:cs="Times New Roman"/>
              </w:rPr>
              <w:t>0.37</w:t>
            </w:r>
          </w:p>
        </w:tc>
        <w:tc>
          <w:tcPr>
            <w:tcW w:w="1417" w:type="dxa"/>
            <w:vAlign w:val="center"/>
          </w:tcPr>
          <w:p w14:paraId="5227AB28" w14:textId="77777777" w:rsidR="00481E7B" w:rsidRPr="00481E7B" w:rsidRDefault="00481E7B" w:rsidP="003E7AAE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481E7B">
              <w:rPr>
                <w:rFonts w:ascii="Times New Roman" w:hAnsi="Times New Roman" w:cs="Times New Roman"/>
              </w:rPr>
              <w:t>&lt; 0.05</w:t>
            </w:r>
          </w:p>
        </w:tc>
      </w:tr>
      <w:tr w:rsidR="00481E7B" w:rsidRPr="0056776B" w14:paraId="26759155" w14:textId="77777777" w:rsidTr="00B222C1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9" w:type="dxa"/>
            <w:vAlign w:val="center"/>
          </w:tcPr>
          <w:p w14:paraId="1FF42052" w14:textId="77777777" w:rsidR="00481E7B" w:rsidRPr="0056776B" w:rsidRDefault="00481E7B" w:rsidP="003E7AAE">
            <w:pPr>
              <w:spacing w:line="360" w:lineRule="auto"/>
              <w:jc w:val="center"/>
              <w:rPr>
                <w:rFonts w:ascii="Times New Roman" w:hAnsi="Times New Roman" w:cs="Times New Roman"/>
                <w:b w:val="0"/>
                <w:sz w:val="28"/>
                <w:szCs w:val="28"/>
              </w:rPr>
            </w:pPr>
          </w:p>
        </w:tc>
        <w:tc>
          <w:tcPr>
            <w:tcW w:w="2695" w:type="dxa"/>
            <w:vAlign w:val="center"/>
          </w:tcPr>
          <w:p w14:paraId="73889EE9" w14:textId="77777777" w:rsidR="00481E7B" w:rsidRPr="0056776B" w:rsidRDefault="00481E7B" w:rsidP="003E7AAE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5B454887" w14:textId="77777777" w:rsidR="00481E7B" w:rsidRPr="0056776B" w:rsidRDefault="00481E7B" w:rsidP="003E7AAE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0BFC54DD" w14:textId="77777777" w:rsidR="00481E7B" w:rsidRPr="0056776B" w:rsidRDefault="00481E7B" w:rsidP="003E7AAE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14:paraId="6A505263" w14:textId="77777777" w:rsidR="00481E7B" w:rsidRPr="0056776B" w:rsidRDefault="00481E7B" w:rsidP="003E7AAE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7553CE7" w14:textId="77777777" w:rsidR="00481E7B" w:rsidRPr="0056776B" w:rsidRDefault="00481E7B" w:rsidP="00481E7B">
      <w:pPr>
        <w:spacing w:line="480" w:lineRule="auto"/>
        <w:jc w:val="both"/>
        <w:rPr>
          <w:rFonts w:ascii="Times New Roman" w:hAnsi="Times New Roman" w:cs="Times New Roman"/>
          <w:b/>
          <w:lang w:val="en-GB"/>
        </w:rPr>
      </w:pPr>
    </w:p>
    <w:p w14:paraId="51C977D2" w14:textId="77777777" w:rsidR="00481E7B" w:rsidRDefault="00481E7B" w:rsidP="00C604E8">
      <w:pPr>
        <w:spacing w:line="480" w:lineRule="auto"/>
        <w:jc w:val="both"/>
        <w:rPr>
          <w:rFonts w:ascii="Times New Roman" w:hAnsi="Times New Roman" w:cs="Times New Roman"/>
          <w:b/>
          <w:lang w:val="en-GB"/>
        </w:rPr>
      </w:pPr>
    </w:p>
    <w:p w14:paraId="305E74E6" w14:textId="77777777" w:rsidR="00481E7B" w:rsidRDefault="00481E7B">
      <w:pPr>
        <w:rPr>
          <w:rFonts w:ascii="Times New Roman" w:hAnsi="Times New Roman" w:cs="Times New Roman"/>
          <w:b/>
          <w:lang w:val="en-GB"/>
        </w:rPr>
      </w:pPr>
      <w:r>
        <w:rPr>
          <w:rFonts w:ascii="Times New Roman" w:hAnsi="Times New Roman" w:cs="Times New Roman"/>
          <w:b/>
          <w:lang w:val="en-GB"/>
        </w:rPr>
        <w:br w:type="page"/>
      </w:r>
    </w:p>
    <w:p w14:paraId="2E574A24" w14:textId="49387B2C" w:rsidR="00C604E8" w:rsidRDefault="00C604E8" w:rsidP="00BE2C20">
      <w:pPr>
        <w:spacing w:line="276" w:lineRule="auto"/>
        <w:jc w:val="both"/>
        <w:rPr>
          <w:rFonts w:ascii="Times New Roman" w:hAnsi="Times New Roman" w:cs="Times New Roman"/>
          <w:lang w:val="en-GB"/>
        </w:rPr>
      </w:pPr>
      <w:r w:rsidRPr="0056776B">
        <w:rPr>
          <w:rFonts w:ascii="Times New Roman" w:hAnsi="Times New Roman" w:cs="Times New Roman"/>
          <w:b/>
          <w:lang w:val="en-GB"/>
        </w:rPr>
        <w:t xml:space="preserve">Table </w:t>
      </w:r>
      <w:r>
        <w:rPr>
          <w:rFonts w:ascii="Times New Roman" w:hAnsi="Times New Roman" w:cs="Times New Roman"/>
          <w:b/>
          <w:lang w:val="en-GB"/>
        </w:rPr>
        <w:t>S</w:t>
      </w:r>
      <w:r w:rsidR="00241206">
        <w:rPr>
          <w:rFonts w:ascii="Times New Roman" w:hAnsi="Times New Roman" w:cs="Times New Roman"/>
          <w:b/>
          <w:lang w:val="en-GB"/>
        </w:rPr>
        <w:t>5</w:t>
      </w:r>
      <w:r>
        <w:rPr>
          <w:rFonts w:ascii="Times New Roman" w:hAnsi="Times New Roman" w:cs="Times New Roman"/>
          <w:b/>
          <w:lang w:val="en-GB"/>
        </w:rPr>
        <w:t xml:space="preserve"> </w:t>
      </w:r>
      <w:r w:rsidR="001D4978">
        <w:rPr>
          <w:rFonts w:ascii="Times New Roman" w:hAnsi="Times New Roman" w:cs="Times New Roman"/>
          <w:b/>
          <w:lang w:val="en-GB"/>
        </w:rPr>
        <w:t xml:space="preserve">- </w:t>
      </w:r>
      <w:r w:rsidRPr="0056776B">
        <w:rPr>
          <w:rFonts w:ascii="Times New Roman" w:hAnsi="Times New Roman" w:cs="Times New Roman"/>
          <w:lang w:val="en-GB"/>
        </w:rPr>
        <w:t>Species identified by the indicator species analyses as significantly characteristic (significance at α= 0.05) for each sampling region (Area) and for each bathymetric layer (Depth range) respectively, sorted by relative influence from top to down</w:t>
      </w:r>
    </w:p>
    <w:p w14:paraId="0EEE9391" w14:textId="77777777" w:rsidR="00BE2C20" w:rsidRPr="0056776B" w:rsidRDefault="00BE2C20" w:rsidP="00BE2C20">
      <w:pPr>
        <w:spacing w:line="276" w:lineRule="auto"/>
        <w:jc w:val="both"/>
        <w:rPr>
          <w:rFonts w:ascii="Times New Roman" w:hAnsi="Times New Roman" w:cs="Times New Roman"/>
          <w:lang w:val="en-GB"/>
        </w:rPr>
      </w:pPr>
    </w:p>
    <w:tbl>
      <w:tblPr>
        <w:tblStyle w:val="PlainTable1"/>
        <w:tblW w:w="963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13"/>
        <w:gridCol w:w="1276"/>
        <w:gridCol w:w="1275"/>
        <w:gridCol w:w="1134"/>
        <w:gridCol w:w="1560"/>
        <w:gridCol w:w="1417"/>
        <w:gridCol w:w="1559"/>
      </w:tblGrid>
      <w:tr w:rsidR="00C604E8" w:rsidRPr="0056776B" w14:paraId="046627EA" w14:textId="77777777" w:rsidTr="00B222C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4" w:type="dxa"/>
            <w:gridSpan w:val="3"/>
            <w:vAlign w:val="bottom"/>
          </w:tcPr>
          <w:p w14:paraId="65C41646" w14:textId="77777777" w:rsidR="00C604E8" w:rsidRPr="0056776B" w:rsidRDefault="00C604E8" w:rsidP="001D4978">
            <w:pPr>
              <w:spacing w:line="480" w:lineRule="auto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 w:rsidRPr="0056776B">
              <w:rPr>
                <w:rFonts w:ascii="Times New Roman" w:hAnsi="Times New Roman" w:cs="Times New Roman"/>
                <w:sz w:val="32"/>
                <w:szCs w:val="32"/>
              </w:rPr>
              <w:t>Area</w:t>
            </w:r>
          </w:p>
        </w:tc>
        <w:tc>
          <w:tcPr>
            <w:tcW w:w="5670" w:type="dxa"/>
            <w:gridSpan w:val="4"/>
            <w:vAlign w:val="bottom"/>
          </w:tcPr>
          <w:p w14:paraId="2E977B69" w14:textId="77777777" w:rsidR="00C604E8" w:rsidRPr="0056776B" w:rsidRDefault="00C604E8" w:rsidP="001D4978">
            <w:pPr>
              <w:spacing w:line="48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32"/>
                <w:szCs w:val="32"/>
              </w:rPr>
            </w:pPr>
            <w:r w:rsidRPr="0056776B">
              <w:rPr>
                <w:rFonts w:ascii="Times New Roman" w:hAnsi="Times New Roman" w:cs="Times New Roman"/>
                <w:sz w:val="32"/>
                <w:szCs w:val="32"/>
              </w:rPr>
              <w:t>Depth range (m)</w:t>
            </w:r>
          </w:p>
        </w:tc>
      </w:tr>
      <w:tr w:rsidR="00C604E8" w:rsidRPr="0056776B" w14:paraId="0A5692A3" w14:textId="77777777" w:rsidTr="00B222C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3" w:type="dxa"/>
            <w:vAlign w:val="center"/>
          </w:tcPr>
          <w:p w14:paraId="5E15FB65" w14:textId="77777777" w:rsidR="00C604E8" w:rsidRPr="0056776B" w:rsidRDefault="00C604E8" w:rsidP="001D4978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6776B">
              <w:rPr>
                <w:rFonts w:ascii="Times New Roman" w:hAnsi="Times New Roman" w:cs="Times New Roman"/>
                <w:sz w:val="20"/>
                <w:szCs w:val="20"/>
              </w:rPr>
              <w:t>Adriatic</w:t>
            </w:r>
          </w:p>
          <w:p w14:paraId="0C5A4529" w14:textId="77777777" w:rsidR="00C604E8" w:rsidRPr="0056776B" w:rsidRDefault="00C604E8" w:rsidP="001D4978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6776B">
              <w:rPr>
                <w:rFonts w:ascii="Times New Roman" w:hAnsi="Times New Roman" w:cs="Times New Roman"/>
                <w:sz w:val="20"/>
                <w:szCs w:val="20"/>
              </w:rPr>
              <w:t>Sea</w:t>
            </w:r>
          </w:p>
        </w:tc>
        <w:tc>
          <w:tcPr>
            <w:tcW w:w="1276" w:type="dxa"/>
            <w:vAlign w:val="center"/>
          </w:tcPr>
          <w:p w14:paraId="7E1BE5D8" w14:textId="77777777" w:rsidR="00C604E8" w:rsidRPr="0056776B" w:rsidRDefault="00C604E8" w:rsidP="001D4978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56776B">
              <w:rPr>
                <w:rFonts w:ascii="Times New Roman" w:hAnsi="Times New Roman" w:cs="Times New Roman"/>
                <w:b/>
                <w:sz w:val="20"/>
                <w:szCs w:val="20"/>
              </w:rPr>
              <w:t>Sardinian Sea</w:t>
            </w:r>
          </w:p>
        </w:tc>
        <w:tc>
          <w:tcPr>
            <w:tcW w:w="1275" w:type="dxa"/>
            <w:vAlign w:val="center"/>
          </w:tcPr>
          <w:p w14:paraId="0F4D9944" w14:textId="77777777" w:rsidR="00C604E8" w:rsidRPr="0056776B" w:rsidRDefault="00C604E8" w:rsidP="001D4978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56776B">
              <w:rPr>
                <w:rFonts w:ascii="Times New Roman" w:hAnsi="Times New Roman" w:cs="Times New Roman"/>
                <w:b/>
                <w:sz w:val="20"/>
                <w:szCs w:val="20"/>
              </w:rPr>
              <w:t>Tyrrhenian Sea</w:t>
            </w:r>
          </w:p>
        </w:tc>
        <w:tc>
          <w:tcPr>
            <w:tcW w:w="1134" w:type="dxa"/>
            <w:vAlign w:val="center"/>
          </w:tcPr>
          <w:p w14:paraId="2EFD7AAE" w14:textId="77777777" w:rsidR="00C604E8" w:rsidRPr="0056776B" w:rsidRDefault="00C604E8" w:rsidP="001D4978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56776B">
              <w:rPr>
                <w:rFonts w:ascii="Times New Roman" w:hAnsi="Times New Roman" w:cs="Times New Roman"/>
                <w:b/>
                <w:sz w:val="20"/>
                <w:szCs w:val="20"/>
              </w:rPr>
              <w:t>[0-100)</w:t>
            </w:r>
          </w:p>
        </w:tc>
        <w:tc>
          <w:tcPr>
            <w:tcW w:w="1560" w:type="dxa"/>
            <w:vAlign w:val="center"/>
          </w:tcPr>
          <w:p w14:paraId="4D5828CC" w14:textId="77777777" w:rsidR="00C604E8" w:rsidRPr="0056776B" w:rsidRDefault="00C604E8" w:rsidP="001D4978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56776B">
              <w:rPr>
                <w:rFonts w:ascii="Times New Roman" w:hAnsi="Times New Roman" w:cs="Times New Roman"/>
                <w:b/>
                <w:sz w:val="20"/>
                <w:szCs w:val="20"/>
              </w:rPr>
              <w:t>[100-200)</w:t>
            </w:r>
          </w:p>
        </w:tc>
        <w:tc>
          <w:tcPr>
            <w:tcW w:w="1417" w:type="dxa"/>
            <w:vAlign w:val="center"/>
          </w:tcPr>
          <w:p w14:paraId="4A21EDCE" w14:textId="77777777" w:rsidR="00C604E8" w:rsidRPr="0056776B" w:rsidRDefault="00C604E8" w:rsidP="001D4978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56776B">
              <w:rPr>
                <w:rFonts w:ascii="Times New Roman" w:hAnsi="Times New Roman" w:cs="Times New Roman"/>
                <w:b/>
                <w:sz w:val="20"/>
                <w:szCs w:val="20"/>
              </w:rPr>
              <w:t>[200-400)</w:t>
            </w:r>
          </w:p>
        </w:tc>
        <w:tc>
          <w:tcPr>
            <w:tcW w:w="1559" w:type="dxa"/>
            <w:vAlign w:val="center"/>
          </w:tcPr>
          <w:p w14:paraId="12ACCD8F" w14:textId="77777777" w:rsidR="00C604E8" w:rsidRPr="0056776B" w:rsidRDefault="00C604E8" w:rsidP="001D4978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56776B">
              <w:rPr>
                <w:rFonts w:ascii="Times New Roman" w:hAnsi="Times New Roman" w:cs="Times New Roman"/>
                <w:b/>
                <w:sz w:val="20"/>
                <w:szCs w:val="20"/>
              </w:rPr>
              <w:t>&gt; 400</w:t>
            </w:r>
          </w:p>
        </w:tc>
      </w:tr>
      <w:tr w:rsidR="00C604E8" w:rsidRPr="0056776B" w14:paraId="54D502DC" w14:textId="77777777" w:rsidTr="00B222C1">
        <w:trPr>
          <w:trHeight w:val="45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3" w:type="dxa"/>
            <w:vAlign w:val="center"/>
          </w:tcPr>
          <w:p w14:paraId="364426B8" w14:textId="77777777" w:rsidR="00C604E8" w:rsidRPr="001D4978" w:rsidRDefault="00C604E8" w:rsidP="001D4978">
            <w:pPr>
              <w:spacing w:line="276" w:lineRule="auto"/>
              <w:jc w:val="cent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proofErr w:type="spellStart"/>
            <w:r w:rsidRPr="001D4978">
              <w:rPr>
                <w:rFonts w:ascii="Times New Roman" w:hAnsi="Times New Roman" w:cs="Times New Roman"/>
                <w:b w:val="0"/>
                <w:bCs w:val="0"/>
                <w:i/>
                <w:sz w:val="18"/>
                <w:szCs w:val="18"/>
              </w:rPr>
              <w:t>Sprattus</w:t>
            </w:r>
            <w:proofErr w:type="spellEnd"/>
            <w:r w:rsidRPr="001D4978">
              <w:rPr>
                <w:rFonts w:ascii="Times New Roman" w:hAnsi="Times New Roman" w:cs="Times New Roman"/>
                <w:b w:val="0"/>
                <w:bCs w:val="0"/>
                <w:i/>
                <w:sz w:val="18"/>
                <w:szCs w:val="18"/>
              </w:rPr>
              <w:t xml:space="preserve"> </w:t>
            </w:r>
            <w:proofErr w:type="spellStart"/>
            <w:r w:rsidRPr="001D4978">
              <w:rPr>
                <w:rFonts w:ascii="Times New Roman" w:hAnsi="Times New Roman" w:cs="Times New Roman"/>
                <w:b w:val="0"/>
                <w:bCs w:val="0"/>
                <w:i/>
                <w:sz w:val="18"/>
                <w:szCs w:val="18"/>
              </w:rPr>
              <w:t>sprattus</w:t>
            </w:r>
            <w:proofErr w:type="spellEnd"/>
          </w:p>
        </w:tc>
        <w:tc>
          <w:tcPr>
            <w:tcW w:w="1276" w:type="dxa"/>
            <w:vAlign w:val="center"/>
          </w:tcPr>
          <w:p w14:paraId="6F8E40D3" w14:textId="77777777" w:rsidR="00C604E8" w:rsidRPr="001D4978" w:rsidRDefault="00C604E8" w:rsidP="001D4978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proofErr w:type="spellStart"/>
            <w:r w:rsidRPr="001D4978">
              <w:rPr>
                <w:rFonts w:ascii="Times New Roman" w:hAnsi="Times New Roman" w:cs="Times New Roman"/>
                <w:i/>
                <w:sz w:val="18"/>
                <w:szCs w:val="18"/>
              </w:rPr>
              <w:t>Lepidotrigla</w:t>
            </w:r>
            <w:proofErr w:type="spellEnd"/>
          </w:p>
          <w:p w14:paraId="3F59D2A4" w14:textId="77777777" w:rsidR="00C604E8" w:rsidRPr="001D4978" w:rsidRDefault="00C604E8" w:rsidP="001D4978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Cs/>
                <w:sz w:val="18"/>
                <w:szCs w:val="18"/>
              </w:rPr>
            </w:pPr>
            <w:r w:rsidRPr="001D4978">
              <w:rPr>
                <w:rFonts w:ascii="Times New Roman" w:hAnsi="Times New Roman" w:cs="Times New Roman"/>
                <w:iCs/>
                <w:sz w:val="18"/>
                <w:szCs w:val="18"/>
              </w:rPr>
              <w:t>spp.</w:t>
            </w:r>
          </w:p>
        </w:tc>
        <w:tc>
          <w:tcPr>
            <w:tcW w:w="1275" w:type="dxa"/>
            <w:vAlign w:val="center"/>
          </w:tcPr>
          <w:p w14:paraId="73F2BE4F" w14:textId="77777777" w:rsidR="00C604E8" w:rsidRPr="001D4978" w:rsidRDefault="00C604E8" w:rsidP="001D4978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1D4978">
              <w:rPr>
                <w:rFonts w:ascii="Times New Roman" w:hAnsi="Times New Roman" w:cs="Times New Roman"/>
                <w:i/>
                <w:sz w:val="18"/>
                <w:szCs w:val="18"/>
              </w:rPr>
              <w:t>Stomias</w:t>
            </w:r>
            <w:proofErr w:type="spellEnd"/>
            <w:r w:rsidRPr="001D4978">
              <w:rPr>
                <w:rFonts w:ascii="Times New Roman" w:hAnsi="Times New Roman" w:cs="Times New Roman"/>
                <w:i/>
                <w:sz w:val="18"/>
                <w:szCs w:val="18"/>
              </w:rPr>
              <w:t xml:space="preserve"> boa</w:t>
            </w:r>
          </w:p>
        </w:tc>
        <w:tc>
          <w:tcPr>
            <w:tcW w:w="1134" w:type="dxa"/>
            <w:vAlign w:val="center"/>
          </w:tcPr>
          <w:p w14:paraId="427BC9A5" w14:textId="77777777" w:rsidR="00C604E8" w:rsidRPr="001D4978" w:rsidRDefault="00C604E8" w:rsidP="001D4978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proofErr w:type="spellStart"/>
            <w:r w:rsidRPr="001D4978">
              <w:rPr>
                <w:rFonts w:ascii="Times New Roman" w:hAnsi="Times New Roman" w:cs="Times New Roman"/>
                <w:i/>
                <w:sz w:val="18"/>
                <w:szCs w:val="18"/>
              </w:rPr>
              <w:t>Arnoglossus</w:t>
            </w:r>
            <w:proofErr w:type="spellEnd"/>
            <w:r w:rsidRPr="001D4978">
              <w:rPr>
                <w:rFonts w:ascii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Pr="001D4978">
              <w:rPr>
                <w:rFonts w:ascii="Times New Roman" w:hAnsi="Times New Roman" w:cs="Times New Roman"/>
                <w:i/>
                <w:sz w:val="18"/>
                <w:szCs w:val="18"/>
              </w:rPr>
              <w:t>laterna</w:t>
            </w:r>
            <w:proofErr w:type="spellEnd"/>
          </w:p>
        </w:tc>
        <w:tc>
          <w:tcPr>
            <w:tcW w:w="1560" w:type="dxa"/>
            <w:vAlign w:val="center"/>
          </w:tcPr>
          <w:p w14:paraId="21F39CFB" w14:textId="77777777" w:rsidR="00C604E8" w:rsidRPr="001D4978" w:rsidRDefault="00C604E8" w:rsidP="001D4978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1D4978">
              <w:rPr>
                <w:rFonts w:ascii="Times New Roman" w:hAnsi="Times New Roman" w:cs="Times New Roman"/>
                <w:i/>
                <w:sz w:val="18"/>
                <w:szCs w:val="18"/>
              </w:rPr>
              <w:t>Macroramphosus</w:t>
            </w:r>
            <w:proofErr w:type="spellEnd"/>
            <w:r w:rsidRPr="001D4978">
              <w:rPr>
                <w:rFonts w:ascii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Pr="001D4978">
              <w:rPr>
                <w:rFonts w:ascii="Times New Roman" w:hAnsi="Times New Roman" w:cs="Times New Roman"/>
                <w:i/>
                <w:sz w:val="18"/>
                <w:szCs w:val="18"/>
              </w:rPr>
              <w:t>scolopax</w:t>
            </w:r>
            <w:proofErr w:type="spellEnd"/>
          </w:p>
        </w:tc>
        <w:tc>
          <w:tcPr>
            <w:tcW w:w="1417" w:type="dxa"/>
            <w:vAlign w:val="center"/>
          </w:tcPr>
          <w:p w14:paraId="19D9FB17" w14:textId="77777777" w:rsidR="00C604E8" w:rsidRPr="001D4978" w:rsidRDefault="00C604E8" w:rsidP="001D4978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1D4978">
              <w:rPr>
                <w:rFonts w:ascii="Times New Roman" w:hAnsi="Times New Roman" w:cs="Times New Roman"/>
                <w:i/>
                <w:sz w:val="18"/>
                <w:szCs w:val="18"/>
              </w:rPr>
              <w:t>Maurolicus</w:t>
            </w:r>
            <w:proofErr w:type="spellEnd"/>
            <w:r w:rsidRPr="001D4978">
              <w:rPr>
                <w:rFonts w:ascii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Pr="001D4978">
              <w:rPr>
                <w:rFonts w:ascii="Times New Roman" w:hAnsi="Times New Roman" w:cs="Times New Roman"/>
                <w:i/>
                <w:sz w:val="18"/>
                <w:szCs w:val="18"/>
              </w:rPr>
              <w:t>muelleri</w:t>
            </w:r>
            <w:proofErr w:type="spellEnd"/>
          </w:p>
        </w:tc>
        <w:tc>
          <w:tcPr>
            <w:tcW w:w="1559" w:type="dxa"/>
            <w:vAlign w:val="center"/>
          </w:tcPr>
          <w:p w14:paraId="5A8253C8" w14:textId="77777777" w:rsidR="00C604E8" w:rsidRPr="001D4978" w:rsidRDefault="00C604E8" w:rsidP="001D4978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1D4978">
              <w:rPr>
                <w:rFonts w:ascii="Times New Roman" w:hAnsi="Times New Roman" w:cs="Times New Roman"/>
                <w:i/>
                <w:sz w:val="18"/>
                <w:szCs w:val="18"/>
              </w:rPr>
              <w:t>Hymenocephalus</w:t>
            </w:r>
            <w:proofErr w:type="spellEnd"/>
            <w:r w:rsidRPr="001D4978">
              <w:rPr>
                <w:rFonts w:ascii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Pr="001D4978">
              <w:rPr>
                <w:rFonts w:ascii="Times New Roman" w:hAnsi="Times New Roman" w:cs="Times New Roman"/>
                <w:i/>
                <w:sz w:val="18"/>
                <w:szCs w:val="18"/>
              </w:rPr>
              <w:t>italicus</w:t>
            </w:r>
            <w:proofErr w:type="spellEnd"/>
          </w:p>
        </w:tc>
      </w:tr>
      <w:tr w:rsidR="00C604E8" w:rsidRPr="0056776B" w14:paraId="562AAD24" w14:textId="77777777" w:rsidTr="00B222C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3" w:type="dxa"/>
            <w:vAlign w:val="center"/>
          </w:tcPr>
          <w:p w14:paraId="0ADB9EA5" w14:textId="77777777" w:rsidR="00C604E8" w:rsidRPr="001D4978" w:rsidRDefault="00C604E8" w:rsidP="001D4978">
            <w:pPr>
              <w:spacing w:line="276" w:lineRule="auto"/>
              <w:jc w:val="center"/>
              <w:rPr>
                <w:rFonts w:ascii="Times New Roman" w:hAnsi="Times New Roman" w:cs="Times New Roman"/>
                <w:b w:val="0"/>
                <w:bCs w:val="0"/>
                <w:i/>
                <w:sz w:val="18"/>
                <w:szCs w:val="18"/>
              </w:rPr>
            </w:pPr>
            <w:proofErr w:type="spellStart"/>
            <w:r w:rsidRPr="001D4978">
              <w:rPr>
                <w:rFonts w:ascii="Times New Roman" w:hAnsi="Times New Roman" w:cs="Times New Roman"/>
                <w:b w:val="0"/>
                <w:bCs w:val="0"/>
                <w:i/>
                <w:sz w:val="18"/>
                <w:szCs w:val="18"/>
              </w:rPr>
              <w:t>Arnoglossus</w:t>
            </w:r>
            <w:proofErr w:type="spellEnd"/>
            <w:r w:rsidRPr="001D4978">
              <w:rPr>
                <w:rFonts w:ascii="Times New Roman" w:hAnsi="Times New Roman" w:cs="Times New Roman"/>
                <w:b w:val="0"/>
                <w:bCs w:val="0"/>
                <w:i/>
                <w:sz w:val="18"/>
                <w:szCs w:val="18"/>
              </w:rPr>
              <w:t xml:space="preserve"> </w:t>
            </w:r>
            <w:proofErr w:type="spellStart"/>
            <w:r w:rsidRPr="001D4978">
              <w:rPr>
                <w:rFonts w:ascii="Times New Roman" w:hAnsi="Times New Roman" w:cs="Times New Roman"/>
                <w:b w:val="0"/>
                <w:bCs w:val="0"/>
                <w:i/>
                <w:sz w:val="18"/>
                <w:szCs w:val="18"/>
              </w:rPr>
              <w:t>laterna</w:t>
            </w:r>
            <w:proofErr w:type="spellEnd"/>
          </w:p>
        </w:tc>
        <w:tc>
          <w:tcPr>
            <w:tcW w:w="1276" w:type="dxa"/>
            <w:vAlign w:val="center"/>
          </w:tcPr>
          <w:p w14:paraId="2661E8EC" w14:textId="77777777" w:rsidR="00C604E8" w:rsidRPr="001D4978" w:rsidRDefault="00C604E8" w:rsidP="001D4978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proofErr w:type="spellStart"/>
            <w:r w:rsidRPr="001D4978">
              <w:rPr>
                <w:rFonts w:ascii="Times New Roman" w:hAnsi="Times New Roman" w:cs="Times New Roman"/>
                <w:i/>
                <w:sz w:val="18"/>
                <w:szCs w:val="18"/>
              </w:rPr>
              <w:t>Spicara</w:t>
            </w:r>
            <w:proofErr w:type="spellEnd"/>
          </w:p>
          <w:p w14:paraId="15317C6E" w14:textId="77777777" w:rsidR="00C604E8" w:rsidRPr="001D4978" w:rsidRDefault="00C604E8" w:rsidP="001D4978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Cs/>
                <w:sz w:val="18"/>
                <w:szCs w:val="18"/>
              </w:rPr>
            </w:pPr>
            <w:r w:rsidRPr="001D4978">
              <w:rPr>
                <w:rFonts w:ascii="Times New Roman" w:hAnsi="Times New Roman" w:cs="Times New Roman"/>
                <w:iCs/>
                <w:sz w:val="18"/>
                <w:szCs w:val="18"/>
              </w:rPr>
              <w:t>spp.</w:t>
            </w:r>
          </w:p>
        </w:tc>
        <w:tc>
          <w:tcPr>
            <w:tcW w:w="1275" w:type="dxa"/>
            <w:vAlign w:val="center"/>
          </w:tcPr>
          <w:p w14:paraId="267F4182" w14:textId="77777777" w:rsidR="00C604E8" w:rsidRPr="001D4978" w:rsidRDefault="00C604E8" w:rsidP="001D4978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proofErr w:type="spellStart"/>
            <w:r w:rsidRPr="001D4978">
              <w:rPr>
                <w:rFonts w:ascii="Times New Roman" w:hAnsi="Times New Roman" w:cs="Times New Roman"/>
                <w:i/>
                <w:sz w:val="18"/>
                <w:szCs w:val="18"/>
              </w:rPr>
              <w:t>Boops</w:t>
            </w:r>
            <w:proofErr w:type="spellEnd"/>
            <w:r w:rsidRPr="001D4978">
              <w:rPr>
                <w:rFonts w:ascii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Pr="001D4978">
              <w:rPr>
                <w:rFonts w:ascii="Times New Roman" w:hAnsi="Times New Roman" w:cs="Times New Roman"/>
                <w:i/>
                <w:sz w:val="18"/>
                <w:szCs w:val="18"/>
              </w:rPr>
              <w:t>boops</w:t>
            </w:r>
            <w:proofErr w:type="spellEnd"/>
          </w:p>
        </w:tc>
        <w:tc>
          <w:tcPr>
            <w:tcW w:w="1134" w:type="dxa"/>
            <w:vAlign w:val="center"/>
          </w:tcPr>
          <w:p w14:paraId="7B00DEE1" w14:textId="77777777" w:rsidR="00C604E8" w:rsidRPr="001D4978" w:rsidRDefault="00C604E8" w:rsidP="001D4978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proofErr w:type="spellStart"/>
            <w:r w:rsidRPr="001D4978">
              <w:rPr>
                <w:rFonts w:ascii="Times New Roman" w:hAnsi="Times New Roman" w:cs="Times New Roman"/>
                <w:i/>
                <w:sz w:val="18"/>
                <w:szCs w:val="18"/>
              </w:rPr>
              <w:t>Sardina</w:t>
            </w:r>
            <w:proofErr w:type="spellEnd"/>
            <w:r w:rsidRPr="001D4978">
              <w:rPr>
                <w:rFonts w:ascii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Pr="001D4978">
              <w:rPr>
                <w:rFonts w:ascii="Times New Roman" w:hAnsi="Times New Roman" w:cs="Times New Roman"/>
                <w:i/>
                <w:sz w:val="18"/>
                <w:szCs w:val="18"/>
              </w:rPr>
              <w:t>pilchardus</w:t>
            </w:r>
            <w:proofErr w:type="spellEnd"/>
          </w:p>
        </w:tc>
        <w:tc>
          <w:tcPr>
            <w:tcW w:w="1560" w:type="dxa"/>
            <w:vAlign w:val="center"/>
          </w:tcPr>
          <w:p w14:paraId="6B7368F4" w14:textId="77777777" w:rsidR="00C604E8" w:rsidRPr="001D4978" w:rsidRDefault="00C604E8" w:rsidP="001D4978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proofErr w:type="spellStart"/>
            <w:r w:rsidRPr="001D4978">
              <w:rPr>
                <w:rFonts w:ascii="Times New Roman" w:hAnsi="Times New Roman" w:cs="Times New Roman"/>
                <w:i/>
                <w:sz w:val="18"/>
                <w:szCs w:val="18"/>
              </w:rPr>
              <w:t>Trisopterus</w:t>
            </w:r>
            <w:proofErr w:type="spellEnd"/>
            <w:r w:rsidRPr="001D4978">
              <w:rPr>
                <w:rFonts w:ascii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Pr="001D4978">
              <w:rPr>
                <w:rFonts w:ascii="Times New Roman" w:hAnsi="Times New Roman" w:cs="Times New Roman"/>
                <w:i/>
                <w:sz w:val="18"/>
                <w:szCs w:val="18"/>
              </w:rPr>
              <w:t>capelanus</w:t>
            </w:r>
            <w:proofErr w:type="spellEnd"/>
          </w:p>
        </w:tc>
        <w:tc>
          <w:tcPr>
            <w:tcW w:w="1417" w:type="dxa"/>
            <w:vAlign w:val="center"/>
          </w:tcPr>
          <w:p w14:paraId="458E455D" w14:textId="77777777" w:rsidR="00C604E8" w:rsidRPr="001D4978" w:rsidRDefault="00C604E8" w:rsidP="001D4978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proofErr w:type="spellStart"/>
            <w:r w:rsidRPr="001D4978">
              <w:rPr>
                <w:rFonts w:ascii="Times New Roman" w:hAnsi="Times New Roman" w:cs="Times New Roman"/>
                <w:i/>
                <w:sz w:val="18"/>
                <w:szCs w:val="18"/>
              </w:rPr>
              <w:t>Chelidonichthys</w:t>
            </w:r>
            <w:proofErr w:type="spellEnd"/>
          </w:p>
          <w:p w14:paraId="7E07C9D6" w14:textId="77777777" w:rsidR="00C604E8" w:rsidRPr="001D4978" w:rsidRDefault="00C604E8" w:rsidP="001D4978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Cs/>
                <w:sz w:val="18"/>
                <w:szCs w:val="18"/>
              </w:rPr>
            </w:pPr>
            <w:r w:rsidRPr="001D4978">
              <w:rPr>
                <w:rFonts w:ascii="Times New Roman" w:hAnsi="Times New Roman" w:cs="Times New Roman"/>
                <w:iCs/>
                <w:sz w:val="18"/>
                <w:szCs w:val="18"/>
              </w:rPr>
              <w:t>spp.</w:t>
            </w:r>
          </w:p>
        </w:tc>
        <w:tc>
          <w:tcPr>
            <w:tcW w:w="1559" w:type="dxa"/>
            <w:vAlign w:val="center"/>
          </w:tcPr>
          <w:p w14:paraId="0BD71AC5" w14:textId="77777777" w:rsidR="00C604E8" w:rsidRPr="001D4978" w:rsidRDefault="00C604E8" w:rsidP="001D4978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proofErr w:type="spellStart"/>
            <w:r w:rsidRPr="001D4978">
              <w:rPr>
                <w:rFonts w:ascii="Times New Roman" w:hAnsi="Times New Roman" w:cs="Times New Roman"/>
                <w:i/>
                <w:sz w:val="18"/>
                <w:szCs w:val="18"/>
              </w:rPr>
              <w:t>Diaphus</w:t>
            </w:r>
            <w:proofErr w:type="spellEnd"/>
            <w:r w:rsidRPr="001D4978">
              <w:rPr>
                <w:rFonts w:ascii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Pr="001D4978">
              <w:rPr>
                <w:rFonts w:ascii="Times New Roman" w:hAnsi="Times New Roman" w:cs="Times New Roman"/>
                <w:i/>
                <w:sz w:val="18"/>
                <w:szCs w:val="18"/>
              </w:rPr>
              <w:t>rafinesquii</w:t>
            </w:r>
            <w:proofErr w:type="spellEnd"/>
          </w:p>
        </w:tc>
      </w:tr>
      <w:tr w:rsidR="00C604E8" w:rsidRPr="0056776B" w14:paraId="058C2841" w14:textId="77777777" w:rsidTr="00B222C1">
        <w:trPr>
          <w:trHeight w:val="45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3" w:type="dxa"/>
            <w:vAlign w:val="center"/>
          </w:tcPr>
          <w:p w14:paraId="3E41130C" w14:textId="77777777" w:rsidR="00C604E8" w:rsidRPr="001D4978" w:rsidRDefault="00C604E8" w:rsidP="001D4978">
            <w:pPr>
              <w:spacing w:line="276" w:lineRule="auto"/>
              <w:jc w:val="center"/>
              <w:rPr>
                <w:rFonts w:ascii="Times New Roman" w:hAnsi="Times New Roman" w:cs="Times New Roman"/>
                <w:b w:val="0"/>
                <w:bCs w:val="0"/>
                <w:i/>
                <w:sz w:val="18"/>
                <w:szCs w:val="18"/>
              </w:rPr>
            </w:pPr>
            <w:r w:rsidRPr="001D4978">
              <w:rPr>
                <w:rFonts w:ascii="Times New Roman" w:hAnsi="Times New Roman" w:cs="Times New Roman"/>
                <w:b w:val="0"/>
                <w:bCs w:val="0"/>
                <w:i/>
                <w:sz w:val="18"/>
                <w:szCs w:val="18"/>
              </w:rPr>
              <w:t xml:space="preserve">Squalus </w:t>
            </w:r>
            <w:proofErr w:type="spellStart"/>
            <w:r w:rsidRPr="001D4978">
              <w:rPr>
                <w:rFonts w:ascii="Times New Roman" w:hAnsi="Times New Roman" w:cs="Times New Roman"/>
                <w:b w:val="0"/>
                <w:bCs w:val="0"/>
                <w:i/>
                <w:sz w:val="18"/>
                <w:szCs w:val="18"/>
              </w:rPr>
              <w:t>acanthias</w:t>
            </w:r>
            <w:proofErr w:type="spellEnd"/>
          </w:p>
        </w:tc>
        <w:tc>
          <w:tcPr>
            <w:tcW w:w="1276" w:type="dxa"/>
            <w:vAlign w:val="center"/>
          </w:tcPr>
          <w:p w14:paraId="61848C73" w14:textId="77777777" w:rsidR="00C604E8" w:rsidRPr="001D4978" w:rsidRDefault="00C604E8" w:rsidP="001D4978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proofErr w:type="spellStart"/>
            <w:r w:rsidRPr="001D4978">
              <w:rPr>
                <w:rFonts w:ascii="Times New Roman" w:hAnsi="Times New Roman" w:cs="Times New Roman"/>
                <w:i/>
                <w:sz w:val="18"/>
                <w:szCs w:val="18"/>
              </w:rPr>
              <w:t>Glossanodon</w:t>
            </w:r>
            <w:proofErr w:type="spellEnd"/>
          </w:p>
          <w:p w14:paraId="350CF07E" w14:textId="77777777" w:rsidR="00C604E8" w:rsidRPr="001D4978" w:rsidRDefault="00C604E8" w:rsidP="001D4978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Cs/>
                <w:sz w:val="18"/>
                <w:szCs w:val="18"/>
              </w:rPr>
            </w:pPr>
            <w:r w:rsidRPr="001D4978">
              <w:rPr>
                <w:rFonts w:ascii="Times New Roman" w:hAnsi="Times New Roman" w:cs="Times New Roman"/>
                <w:iCs/>
                <w:sz w:val="18"/>
                <w:szCs w:val="18"/>
              </w:rPr>
              <w:t>spp.</w:t>
            </w:r>
          </w:p>
        </w:tc>
        <w:tc>
          <w:tcPr>
            <w:tcW w:w="1275" w:type="dxa"/>
            <w:vAlign w:val="center"/>
          </w:tcPr>
          <w:p w14:paraId="4C72EE02" w14:textId="77777777" w:rsidR="00C604E8" w:rsidRPr="001D4978" w:rsidRDefault="00C604E8" w:rsidP="001D4978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1D4978">
              <w:rPr>
                <w:rFonts w:ascii="Times New Roman" w:hAnsi="Times New Roman" w:cs="Times New Roman"/>
                <w:i/>
                <w:sz w:val="18"/>
                <w:szCs w:val="18"/>
              </w:rPr>
              <w:t xml:space="preserve">Chimaera </w:t>
            </w:r>
            <w:proofErr w:type="spellStart"/>
            <w:r w:rsidRPr="001D4978">
              <w:rPr>
                <w:rFonts w:ascii="Times New Roman" w:hAnsi="Times New Roman" w:cs="Times New Roman"/>
                <w:i/>
                <w:sz w:val="18"/>
                <w:szCs w:val="18"/>
              </w:rPr>
              <w:t>monstrosa</w:t>
            </w:r>
            <w:proofErr w:type="spellEnd"/>
          </w:p>
        </w:tc>
        <w:tc>
          <w:tcPr>
            <w:tcW w:w="1134" w:type="dxa"/>
            <w:vAlign w:val="center"/>
          </w:tcPr>
          <w:p w14:paraId="7021B391" w14:textId="77777777" w:rsidR="00C604E8" w:rsidRPr="001D4978" w:rsidRDefault="00C604E8" w:rsidP="001D4978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1D4978">
              <w:rPr>
                <w:rFonts w:ascii="Times New Roman" w:hAnsi="Times New Roman" w:cs="Times New Roman"/>
                <w:i/>
                <w:sz w:val="18"/>
                <w:szCs w:val="18"/>
              </w:rPr>
              <w:t>Serranus cabrilla</w:t>
            </w:r>
          </w:p>
        </w:tc>
        <w:tc>
          <w:tcPr>
            <w:tcW w:w="1560" w:type="dxa"/>
            <w:vAlign w:val="center"/>
          </w:tcPr>
          <w:p w14:paraId="57F2B0A5" w14:textId="77777777" w:rsidR="00C604E8" w:rsidRPr="001D4978" w:rsidRDefault="00C604E8" w:rsidP="001D4978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46F843C" w14:textId="77777777" w:rsidR="00C604E8" w:rsidRPr="001D4978" w:rsidRDefault="00C604E8" w:rsidP="001D4978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proofErr w:type="spellStart"/>
            <w:r w:rsidRPr="001D4978">
              <w:rPr>
                <w:rFonts w:ascii="Times New Roman" w:hAnsi="Times New Roman" w:cs="Times New Roman"/>
                <w:i/>
                <w:sz w:val="18"/>
                <w:szCs w:val="18"/>
              </w:rPr>
              <w:t>Scyliorhinus</w:t>
            </w:r>
            <w:proofErr w:type="spellEnd"/>
            <w:r w:rsidRPr="001D4978">
              <w:rPr>
                <w:rFonts w:ascii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Pr="001D4978">
              <w:rPr>
                <w:rFonts w:ascii="Times New Roman" w:hAnsi="Times New Roman" w:cs="Times New Roman"/>
                <w:i/>
                <w:sz w:val="18"/>
                <w:szCs w:val="18"/>
              </w:rPr>
              <w:t>canicula</w:t>
            </w:r>
            <w:proofErr w:type="spellEnd"/>
          </w:p>
        </w:tc>
        <w:tc>
          <w:tcPr>
            <w:tcW w:w="1559" w:type="dxa"/>
            <w:vAlign w:val="center"/>
          </w:tcPr>
          <w:p w14:paraId="1530A08E" w14:textId="77777777" w:rsidR="00C604E8" w:rsidRPr="001D4978" w:rsidRDefault="00C604E8" w:rsidP="001D4978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proofErr w:type="spellStart"/>
            <w:r w:rsidRPr="001D4978">
              <w:rPr>
                <w:rFonts w:ascii="Times New Roman" w:hAnsi="Times New Roman" w:cs="Times New Roman"/>
                <w:i/>
                <w:sz w:val="18"/>
                <w:szCs w:val="18"/>
              </w:rPr>
              <w:t>Nettastoma</w:t>
            </w:r>
            <w:proofErr w:type="spellEnd"/>
            <w:r w:rsidRPr="001D4978">
              <w:rPr>
                <w:rFonts w:ascii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Pr="001D4978">
              <w:rPr>
                <w:rFonts w:ascii="Times New Roman" w:hAnsi="Times New Roman" w:cs="Times New Roman"/>
                <w:i/>
                <w:sz w:val="18"/>
                <w:szCs w:val="18"/>
              </w:rPr>
              <w:t>melanurum</w:t>
            </w:r>
            <w:proofErr w:type="spellEnd"/>
          </w:p>
        </w:tc>
      </w:tr>
      <w:tr w:rsidR="00C604E8" w:rsidRPr="0056776B" w14:paraId="03E661F7" w14:textId="77777777" w:rsidTr="00B222C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3" w:type="dxa"/>
            <w:vAlign w:val="center"/>
          </w:tcPr>
          <w:p w14:paraId="6CF0EFB8" w14:textId="77777777" w:rsidR="00C604E8" w:rsidRPr="001D4978" w:rsidRDefault="00C604E8" w:rsidP="001D4978">
            <w:pPr>
              <w:spacing w:line="276" w:lineRule="auto"/>
              <w:jc w:val="center"/>
              <w:rPr>
                <w:rFonts w:ascii="Times New Roman" w:hAnsi="Times New Roman" w:cs="Times New Roman"/>
                <w:b w:val="0"/>
                <w:bCs w:val="0"/>
                <w:i/>
                <w:sz w:val="18"/>
                <w:szCs w:val="18"/>
              </w:rPr>
            </w:pPr>
            <w:proofErr w:type="spellStart"/>
            <w:r w:rsidRPr="001D4978">
              <w:rPr>
                <w:rFonts w:ascii="Times New Roman" w:hAnsi="Times New Roman" w:cs="Times New Roman"/>
                <w:b w:val="0"/>
                <w:bCs w:val="0"/>
                <w:i/>
                <w:sz w:val="18"/>
                <w:szCs w:val="18"/>
              </w:rPr>
              <w:t>Scomber</w:t>
            </w:r>
            <w:proofErr w:type="spellEnd"/>
            <w:r w:rsidRPr="001D4978">
              <w:rPr>
                <w:rFonts w:ascii="Times New Roman" w:hAnsi="Times New Roman" w:cs="Times New Roman"/>
                <w:b w:val="0"/>
                <w:bCs w:val="0"/>
                <w:i/>
                <w:sz w:val="18"/>
                <w:szCs w:val="18"/>
              </w:rPr>
              <w:t xml:space="preserve"> </w:t>
            </w:r>
            <w:proofErr w:type="spellStart"/>
            <w:r w:rsidRPr="001D4978">
              <w:rPr>
                <w:rFonts w:ascii="Times New Roman" w:hAnsi="Times New Roman" w:cs="Times New Roman"/>
                <w:b w:val="0"/>
                <w:bCs w:val="0"/>
                <w:i/>
                <w:sz w:val="18"/>
                <w:szCs w:val="18"/>
              </w:rPr>
              <w:t>scombrus</w:t>
            </w:r>
            <w:proofErr w:type="spellEnd"/>
          </w:p>
        </w:tc>
        <w:tc>
          <w:tcPr>
            <w:tcW w:w="1276" w:type="dxa"/>
            <w:vAlign w:val="center"/>
          </w:tcPr>
          <w:p w14:paraId="72296931" w14:textId="77777777" w:rsidR="00C604E8" w:rsidRPr="001D4978" w:rsidRDefault="00C604E8" w:rsidP="001D4978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proofErr w:type="spellStart"/>
            <w:r w:rsidRPr="001D4978">
              <w:rPr>
                <w:rFonts w:ascii="Times New Roman" w:hAnsi="Times New Roman" w:cs="Times New Roman"/>
                <w:i/>
                <w:sz w:val="18"/>
                <w:szCs w:val="18"/>
              </w:rPr>
              <w:t>Mullus</w:t>
            </w:r>
            <w:proofErr w:type="spellEnd"/>
            <w:r w:rsidRPr="001D4978">
              <w:rPr>
                <w:rFonts w:ascii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Pr="001D4978">
              <w:rPr>
                <w:rFonts w:ascii="Times New Roman" w:hAnsi="Times New Roman" w:cs="Times New Roman"/>
                <w:i/>
                <w:sz w:val="18"/>
                <w:szCs w:val="18"/>
              </w:rPr>
              <w:t>surmuletus</w:t>
            </w:r>
            <w:proofErr w:type="spellEnd"/>
          </w:p>
        </w:tc>
        <w:tc>
          <w:tcPr>
            <w:tcW w:w="1275" w:type="dxa"/>
            <w:vAlign w:val="center"/>
          </w:tcPr>
          <w:p w14:paraId="39B566AD" w14:textId="77777777" w:rsidR="00C604E8" w:rsidRPr="001D4978" w:rsidRDefault="00C604E8" w:rsidP="001D4978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F30C7A5" w14:textId="77777777" w:rsidR="00C604E8" w:rsidRPr="001D4978" w:rsidRDefault="00C604E8" w:rsidP="001D4978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1D4978">
              <w:rPr>
                <w:rFonts w:ascii="Times New Roman" w:hAnsi="Times New Roman" w:cs="Times New Roman"/>
                <w:i/>
                <w:sz w:val="18"/>
                <w:szCs w:val="18"/>
              </w:rPr>
              <w:t>Serranus</w:t>
            </w:r>
          </w:p>
          <w:p w14:paraId="0D680C1E" w14:textId="77777777" w:rsidR="00C604E8" w:rsidRPr="001D4978" w:rsidRDefault="00C604E8" w:rsidP="001D4978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iCs/>
                <w:sz w:val="18"/>
                <w:szCs w:val="18"/>
              </w:rPr>
            </w:pPr>
            <w:r w:rsidRPr="001D4978">
              <w:rPr>
                <w:rFonts w:ascii="Times New Roman" w:hAnsi="Times New Roman" w:cs="Times New Roman"/>
                <w:iCs/>
                <w:sz w:val="18"/>
                <w:szCs w:val="18"/>
              </w:rPr>
              <w:t>spp.</w:t>
            </w:r>
          </w:p>
        </w:tc>
        <w:tc>
          <w:tcPr>
            <w:tcW w:w="1560" w:type="dxa"/>
            <w:vAlign w:val="center"/>
          </w:tcPr>
          <w:p w14:paraId="6BA58215" w14:textId="77777777" w:rsidR="00C604E8" w:rsidRPr="001D4978" w:rsidRDefault="00C604E8" w:rsidP="001D4978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77C5FC2" w14:textId="77777777" w:rsidR="00C604E8" w:rsidRPr="001D4978" w:rsidRDefault="00C604E8" w:rsidP="001D4978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proofErr w:type="spellStart"/>
            <w:r w:rsidRPr="001D4978">
              <w:rPr>
                <w:rFonts w:ascii="Times New Roman" w:hAnsi="Times New Roman" w:cs="Times New Roman"/>
                <w:i/>
                <w:sz w:val="18"/>
                <w:szCs w:val="18"/>
              </w:rPr>
              <w:t>Peristedion</w:t>
            </w:r>
            <w:proofErr w:type="spellEnd"/>
          </w:p>
        </w:tc>
        <w:tc>
          <w:tcPr>
            <w:tcW w:w="1559" w:type="dxa"/>
            <w:vAlign w:val="center"/>
          </w:tcPr>
          <w:p w14:paraId="09726055" w14:textId="77777777" w:rsidR="00C604E8" w:rsidRPr="001D4978" w:rsidRDefault="00C604E8" w:rsidP="001D4978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proofErr w:type="spellStart"/>
            <w:r w:rsidRPr="001D4978">
              <w:rPr>
                <w:rFonts w:ascii="Times New Roman" w:hAnsi="Times New Roman" w:cs="Times New Roman"/>
                <w:i/>
                <w:sz w:val="18"/>
                <w:szCs w:val="18"/>
              </w:rPr>
              <w:t>Lampanyctus</w:t>
            </w:r>
            <w:proofErr w:type="spellEnd"/>
            <w:r w:rsidRPr="001D4978">
              <w:rPr>
                <w:rFonts w:ascii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Pr="001D4978">
              <w:rPr>
                <w:rFonts w:ascii="Times New Roman" w:hAnsi="Times New Roman" w:cs="Times New Roman"/>
                <w:i/>
                <w:sz w:val="18"/>
                <w:szCs w:val="18"/>
              </w:rPr>
              <w:t>crocodilus</w:t>
            </w:r>
            <w:proofErr w:type="spellEnd"/>
          </w:p>
        </w:tc>
      </w:tr>
      <w:tr w:rsidR="00C604E8" w:rsidRPr="0056776B" w14:paraId="079A0839" w14:textId="77777777" w:rsidTr="00B222C1">
        <w:trPr>
          <w:trHeight w:val="45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3" w:type="dxa"/>
            <w:vAlign w:val="center"/>
          </w:tcPr>
          <w:p w14:paraId="38490657" w14:textId="77777777" w:rsidR="00C604E8" w:rsidRPr="001D4978" w:rsidRDefault="00C604E8" w:rsidP="001D4978">
            <w:pPr>
              <w:spacing w:line="276" w:lineRule="auto"/>
              <w:jc w:val="center"/>
              <w:rPr>
                <w:rFonts w:ascii="Times New Roman" w:hAnsi="Times New Roman" w:cs="Times New Roman"/>
                <w:b w:val="0"/>
                <w:bCs w:val="0"/>
                <w:i/>
                <w:sz w:val="18"/>
                <w:szCs w:val="18"/>
              </w:rPr>
            </w:pPr>
            <w:proofErr w:type="spellStart"/>
            <w:r w:rsidRPr="001D4978">
              <w:rPr>
                <w:rFonts w:ascii="Times New Roman" w:hAnsi="Times New Roman" w:cs="Times New Roman"/>
                <w:b w:val="0"/>
                <w:bCs w:val="0"/>
                <w:i/>
                <w:sz w:val="18"/>
                <w:szCs w:val="18"/>
              </w:rPr>
              <w:t>Engraulis</w:t>
            </w:r>
            <w:proofErr w:type="spellEnd"/>
            <w:r w:rsidRPr="001D4978">
              <w:rPr>
                <w:rFonts w:ascii="Times New Roman" w:hAnsi="Times New Roman" w:cs="Times New Roman"/>
                <w:b w:val="0"/>
                <w:bCs w:val="0"/>
                <w:i/>
                <w:sz w:val="18"/>
                <w:szCs w:val="18"/>
              </w:rPr>
              <w:t xml:space="preserve"> </w:t>
            </w:r>
            <w:proofErr w:type="spellStart"/>
            <w:r w:rsidRPr="001D4978">
              <w:rPr>
                <w:rFonts w:ascii="Times New Roman" w:hAnsi="Times New Roman" w:cs="Times New Roman"/>
                <w:b w:val="0"/>
                <w:bCs w:val="0"/>
                <w:i/>
                <w:sz w:val="18"/>
                <w:szCs w:val="18"/>
              </w:rPr>
              <w:t>encrasicolus</w:t>
            </w:r>
            <w:proofErr w:type="spellEnd"/>
          </w:p>
        </w:tc>
        <w:tc>
          <w:tcPr>
            <w:tcW w:w="1276" w:type="dxa"/>
            <w:vAlign w:val="center"/>
          </w:tcPr>
          <w:p w14:paraId="648507A1" w14:textId="77777777" w:rsidR="00C604E8" w:rsidRPr="001D4978" w:rsidRDefault="00C604E8" w:rsidP="001D4978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E828507" w14:textId="77777777" w:rsidR="00C604E8" w:rsidRPr="001D4978" w:rsidRDefault="00C604E8" w:rsidP="001D4978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03639B4" w14:textId="77777777" w:rsidR="00C604E8" w:rsidRPr="001D4978" w:rsidRDefault="00C604E8" w:rsidP="001D4978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4B509844" w14:textId="77777777" w:rsidR="00C604E8" w:rsidRPr="001D4978" w:rsidRDefault="00C604E8" w:rsidP="001D4978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DEE356D" w14:textId="77777777" w:rsidR="00C604E8" w:rsidRPr="001D4978" w:rsidRDefault="00C604E8" w:rsidP="001D4978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68496CC" w14:textId="77777777" w:rsidR="00C604E8" w:rsidRPr="001D4978" w:rsidRDefault="00C604E8" w:rsidP="001D4978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proofErr w:type="spellStart"/>
            <w:r w:rsidRPr="001D4978">
              <w:rPr>
                <w:rFonts w:ascii="Times New Roman" w:hAnsi="Times New Roman" w:cs="Times New Roman"/>
                <w:i/>
                <w:sz w:val="18"/>
                <w:szCs w:val="18"/>
              </w:rPr>
              <w:t>Phycis</w:t>
            </w:r>
            <w:proofErr w:type="spellEnd"/>
            <w:r w:rsidRPr="001D4978">
              <w:rPr>
                <w:rFonts w:ascii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Pr="001D4978">
              <w:rPr>
                <w:rFonts w:ascii="Times New Roman" w:hAnsi="Times New Roman" w:cs="Times New Roman"/>
                <w:i/>
                <w:sz w:val="18"/>
                <w:szCs w:val="18"/>
              </w:rPr>
              <w:t>blennoides</w:t>
            </w:r>
            <w:proofErr w:type="spellEnd"/>
          </w:p>
        </w:tc>
      </w:tr>
      <w:tr w:rsidR="00C604E8" w:rsidRPr="0056776B" w14:paraId="48519492" w14:textId="77777777" w:rsidTr="00B222C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3" w:type="dxa"/>
            <w:vAlign w:val="center"/>
          </w:tcPr>
          <w:p w14:paraId="3B3A2CB4" w14:textId="77777777" w:rsidR="00C604E8" w:rsidRPr="001D4978" w:rsidRDefault="00C604E8" w:rsidP="001D4978">
            <w:pPr>
              <w:spacing w:line="276" w:lineRule="auto"/>
              <w:jc w:val="center"/>
              <w:rPr>
                <w:rFonts w:ascii="Times New Roman" w:hAnsi="Times New Roman" w:cs="Times New Roman"/>
                <w:b w:val="0"/>
                <w:bCs w:val="0"/>
                <w:i/>
                <w:sz w:val="18"/>
                <w:szCs w:val="18"/>
              </w:rPr>
            </w:pPr>
            <w:proofErr w:type="spellStart"/>
            <w:r w:rsidRPr="001D4978">
              <w:rPr>
                <w:rFonts w:ascii="Times New Roman" w:hAnsi="Times New Roman" w:cs="Times New Roman"/>
                <w:b w:val="0"/>
                <w:bCs w:val="0"/>
                <w:i/>
                <w:sz w:val="18"/>
                <w:szCs w:val="18"/>
              </w:rPr>
              <w:t>Merlangius</w:t>
            </w:r>
            <w:proofErr w:type="spellEnd"/>
            <w:r w:rsidRPr="001D4978">
              <w:rPr>
                <w:rFonts w:ascii="Times New Roman" w:hAnsi="Times New Roman" w:cs="Times New Roman"/>
                <w:b w:val="0"/>
                <w:bCs w:val="0"/>
                <w:i/>
                <w:sz w:val="18"/>
                <w:szCs w:val="18"/>
              </w:rPr>
              <w:t xml:space="preserve"> </w:t>
            </w:r>
            <w:proofErr w:type="spellStart"/>
            <w:r w:rsidRPr="001D4978">
              <w:rPr>
                <w:rFonts w:ascii="Times New Roman" w:hAnsi="Times New Roman" w:cs="Times New Roman"/>
                <w:b w:val="0"/>
                <w:bCs w:val="0"/>
                <w:i/>
                <w:sz w:val="18"/>
                <w:szCs w:val="18"/>
              </w:rPr>
              <w:t>merlangus</w:t>
            </w:r>
            <w:proofErr w:type="spellEnd"/>
          </w:p>
        </w:tc>
        <w:tc>
          <w:tcPr>
            <w:tcW w:w="1276" w:type="dxa"/>
            <w:vAlign w:val="center"/>
          </w:tcPr>
          <w:p w14:paraId="41D1BF7F" w14:textId="77777777" w:rsidR="00C604E8" w:rsidRPr="001D4978" w:rsidRDefault="00C604E8" w:rsidP="001D4978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6AC3744" w14:textId="77777777" w:rsidR="00C604E8" w:rsidRPr="001D4978" w:rsidRDefault="00C604E8" w:rsidP="001D4978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7D0F429" w14:textId="77777777" w:rsidR="00C604E8" w:rsidRPr="001D4978" w:rsidRDefault="00C604E8" w:rsidP="001D4978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6633952B" w14:textId="77777777" w:rsidR="00C604E8" w:rsidRPr="001D4978" w:rsidRDefault="00C604E8" w:rsidP="001D4978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3EE8F60" w14:textId="77777777" w:rsidR="00C604E8" w:rsidRPr="001D4978" w:rsidRDefault="00C604E8" w:rsidP="001D4978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1FF4046" w14:textId="77777777" w:rsidR="00C604E8" w:rsidRPr="001D4978" w:rsidRDefault="00C604E8" w:rsidP="001D4978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proofErr w:type="spellStart"/>
            <w:r w:rsidRPr="001D4978">
              <w:rPr>
                <w:rFonts w:ascii="Times New Roman" w:hAnsi="Times New Roman" w:cs="Times New Roman"/>
                <w:i/>
                <w:sz w:val="18"/>
                <w:szCs w:val="18"/>
              </w:rPr>
              <w:t>Hoplostethus</w:t>
            </w:r>
            <w:proofErr w:type="spellEnd"/>
            <w:r w:rsidRPr="001D4978">
              <w:rPr>
                <w:rFonts w:ascii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Pr="001D4978">
              <w:rPr>
                <w:rFonts w:ascii="Times New Roman" w:hAnsi="Times New Roman" w:cs="Times New Roman"/>
                <w:i/>
                <w:sz w:val="18"/>
                <w:szCs w:val="18"/>
              </w:rPr>
              <w:t>mediterraneus</w:t>
            </w:r>
            <w:proofErr w:type="spellEnd"/>
          </w:p>
        </w:tc>
      </w:tr>
      <w:tr w:rsidR="00C604E8" w:rsidRPr="0056776B" w14:paraId="0E501102" w14:textId="77777777" w:rsidTr="00B222C1">
        <w:trPr>
          <w:trHeight w:val="45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3" w:type="dxa"/>
            <w:vAlign w:val="center"/>
          </w:tcPr>
          <w:p w14:paraId="7CBD8864" w14:textId="77777777" w:rsidR="00C604E8" w:rsidRPr="001D4978" w:rsidRDefault="00C604E8" w:rsidP="001D4978">
            <w:pPr>
              <w:spacing w:line="276" w:lineRule="auto"/>
              <w:jc w:val="center"/>
              <w:rPr>
                <w:rFonts w:ascii="Times New Roman" w:hAnsi="Times New Roman" w:cs="Times New Roman"/>
                <w:b w:val="0"/>
                <w:bCs w:val="0"/>
                <w:i/>
                <w:sz w:val="18"/>
                <w:szCs w:val="18"/>
              </w:rPr>
            </w:pPr>
            <w:proofErr w:type="spellStart"/>
            <w:r w:rsidRPr="001D4978">
              <w:rPr>
                <w:rFonts w:ascii="Times New Roman" w:hAnsi="Times New Roman" w:cs="Times New Roman"/>
                <w:b w:val="0"/>
                <w:bCs w:val="0"/>
                <w:i/>
                <w:sz w:val="18"/>
                <w:szCs w:val="18"/>
              </w:rPr>
              <w:t>Scomber</w:t>
            </w:r>
            <w:proofErr w:type="spellEnd"/>
            <w:r w:rsidRPr="001D4978">
              <w:rPr>
                <w:rFonts w:ascii="Times New Roman" w:hAnsi="Times New Roman" w:cs="Times New Roman"/>
                <w:b w:val="0"/>
                <w:bCs w:val="0"/>
                <w:i/>
                <w:sz w:val="18"/>
                <w:szCs w:val="18"/>
              </w:rPr>
              <w:t xml:space="preserve"> </w:t>
            </w:r>
            <w:proofErr w:type="spellStart"/>
            <w:r w:rsidRPr="001D4978">
              <w:rPr>
                <w:rFonts w:ascii="Times New Roman" w:hAnsi="Times New Roman" w:cs="Times New Roman"/>
                <w:b w:val="0"/>
                <w:bCs w:val="0"/>
                <w:i/>
                <w:sz w:val="18"/>
                <w:szCs w:val="18"/>
              </w:rPr>
              <w:t>colias</w:t>
            </w:r>
            <w:proofErr w:type="spellEnd"/>
          </w:p>
        </w:tc>
        <w:tc>
          <w:tcPr>
            <w:tcW w:w="1276" w:type="dxa"/>
            <w:vAlign w:val="center"/>
          </w:tcPr>
          <w:p w14:paraId="0E265EFD" w14:textId="77777777" w:rsidR="00C604E8" w:rsidRPr="001D4978" w:rsidRDefault="00C604E8" w:rsidP="001D4978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116D0B8" w14:textId="77777777" w:rsidR="00C604E8" w:rsidRPr="001D4978" w:rsidRDefault="00C604E8" w:rsidP="001D4978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352279F" w14:textId="77777777" w:rsidR="00C604E8" w:rsidRPr="001D4978" w:rsidRDefault="00C604E8" w:rsidP="001D4978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51C6AD24" w14:textId="77777777" w:rsidR="00C604E8" w:rsidRPr="001D4978" w:rsidRDefault="00C604E8" w:rsidP="001D4978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DED28A0" w14:textId="77777777" w:rsidR="00C604E8" w:rsidRPr="001D4978" w:rsidRDefault="00C604E8" w:rsidP="001D4978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E3C6735" w14:textId="77777777" w:rsidR="00C604E8" w:rsidRPr="001D4978" w:rsidRDefault="00C604E8" w:rsidP="001D4978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proofErr w:type="spellStart"/>
            <w:r w:rsidRPr="001D4978">
              <w:rPr>
                <w:rFonts w:ascii="Times New Roman" w:hAnsi="Times New Roman" w:cs="Times New Roman"/>
                <w:i/>
                <w:sz w:val="18"/>
                <w:szCs w:val="18"/>
              </w:rPr>
              <w:t>Epigonus</w:t>
            </w:r>
            <w:proofErr w:type="spellEnd"/>
            <w:r w:rsidRPr="001D4978">
              <w:rPr>
                <w:rFonts w:ascii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Pr="001D4978">
              <w:rPr>
                <w:rFonts w:ascii="Times New Roman" w:hAnsi="Times New Roman" w:cs="Times New Roman"/>
                <w:i/>
                <w:sz w:val="18"/>
                <w:szCs w:val="18"/>
              </w:rPr>
              <w:t>denticulatus</w:t>
            </w:r>
            <w:proofErr w:type="spellEnd"/>
          </w:p>
        </w:tc>
      </w:tr>
      <w:tr w:rsidR="00C604E8" w:rsidRPr="0056776B" w14:paraId="36D8B3AB" w14:textId="77777777" w:rsidTr="00B222C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3" w:type="dxa"/>
            <w:vAlign w:val="center"/>
          </w:tcPr>
          <w:p w14:paraId="30A92868" w14:textId="77777777" w:rsidR="00C604E8" w:rsidRPr="001D4978" w:rsidRDefault="00C604E8" w:rsidP="001D4978">
            <w:pPr>
              <w:spacing w:line="276" w:lineRule="auto"/>
              <w:jc w:val="center"/>
              <w:rPr>
                <w:rFonts w:ascii="Times New Roman" w:hAnsi="Times New Roman" w:cs="Times New Roman"/>
                <w:b w:val="0"/>
                <w:bCs w:val="0"/>
                <w:i/>
                <w:sz w:val="18"/>
                <w:szCs w:val="18"/>
              </w:rPr>
            </w:pPr>
            <w:proofErr w:type="spellStart"/>
            <w:r w:rsidRPr="001D4978">
              <w:rPr>
                <w:rFonts w:ascii="Times New Roman" w:hAnsi="Times New Roman" w:cs="Times New Roman"/>
                <w:b w:val="0"/>
                <w:bCs w:val="0"/>
                <w:i/>
                <w:sz w:val="18"/>
                <w:szCs w:val="18"/>
              </w:rPr>
              <w:t>Myliobatis</w:t>
            </w:r>
            <w:proofErr w:type="spellEnd"/>
            <w:r w:rsidRPr="001D4978">
              <w:rPr>
                <w:rFonts w:ascii="Times New Roman" w:hAnsi="Times New Roman" w:cs="Times New Roman"/>
                <w:b w:val="0"/>
                <w:bCs w:val="0"/>
                <w:i/>
                <w:sz w:val="18"/>
                <w:szCs w:val="18"/>
              </w:rPr>
              <w:t xml:space="preserve"> </w:t>
            </w:r>
            <w:proofErr w:type="spellStart"/>
            <w:r w:rsidRPr="001D4978">
              <w:rPr>
                <w:rFonts w:ascii="Times New Roman" w:hAnsi="Times New Roman" w:cs="Times New Roman"/>
                <w:b w:val="0"/>
                <w:bCs w:val="0"/>
                <w:i/>
                <w:sz w:val="18"/>
                <w:szCs w:val="18"/>
              </w:rPr>
              <w:t>aquila</w:t>
            </w:r>
            <w:proofErr w:type="spellEnd"/>
          </w:p>
        </w:tc>
        <w:tc>
          <w:tcPr>
            <w:tcW w:w="1276" w:type="dxa"/>
            <w:vAlign w:val="center"/>
          </w:tcPr>
          <w:p w14:paraId="647FFDD6" w14:textId="77777777" w:rsidR="00C604E8" w:rsidRPr="001D4978" w:rsidRDefault="00C604E8" w:rsidP="001D4978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D39F5B4" w14:textId="77777777" w:rsidR="00C604E8" w:rsidRPr="001D4978" w:rsidRDefault="00C604E8" w:rsidP="001D4978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393B0A3" w14:textId="77777777" w:rsidR="00C604E8" w:rsidRPr="001D4978" w:rsidRDefault="00C604E8" w:rsidP="001D4978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63EC4A89" w14:textId="77777777" w:rsidR="00C604E8" w:rsidRPr="001D4978" w:rsidRDefault="00C604E8" w:rsidP="001D4978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AF44421" w14:textId="77777777" w:rsidR="00C604E8" w:rsidRPr="001D4978" w:rsidRDefault="00C604E8" w:rsidP="001D4978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7E6A871" w14:textId="77777777" w:rsidR="00C604E8" w:rsidRPr="001D4978" w:rsidRDefault="00C604E8" w:rsidP="001D4978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proofErr w:type="spellStart"/>
            <w:r w:rsidRPr="001D4978">
              <w:rPr>
                <w:rFonts w:ascii="Times New Roman" w:hAnsi="Times New Roman" w:cs="Times New Roman"/>
                <w:i/>
                <w:sz w:val="18"/>
                <w:szCs w:val="18"/>
              </w:rPr>
              <w:t>Etmopterus</w:t>
            </w:r>
            <w:proofErr w:type="spellEnd"/>
            <w:r w:rsidRPr="001D4978">
              <w:rPr>
                <w:rFonts w:ascii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Pr="001D4978">
              <w:rPr>
                <w:rFonts w:ascii="Times New Roman" w:hAnsi="Times New Roman" w:cs="Times New Roman"/>
                <w:i/>
                <w:sz w:val="18"/>
                <w:szCs w:val="18"/>
              </w:rPr>
              <w:t>spinax</w:t>
            </w:r>
            <w:proofErr w:type="spellEnd"/>
          </w:p>
        </w:tc>
      </w:tr>
      <w:tr w:rsidR="00C604E8" w:rsidRPr="0056776B" w14:paraId="7A674E87" w14:textId="77777777" w:rsidTr="00B222C1">
        <w:trPr>
          <w:trHeight w:val="45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3" w:type="dxa"/>
            <w:vAlign w:val="center"/>
          </w:tcPr>
          <w:p w14:paraId="32717EF0" w14:textId="77777777" w:rsidR="00C604E8" w:rsidRPr="001D4978" w:rsidRDefault="00C604E8" w:rsidP="001D4978">
            <w:pPr>
              <w:spacing w:line="276" w:lineRule="auto"/>
              <w:jc w:val="center"/>
              <w:rPr>
                <w:rFonts w:ascii="Times New Roman" w:hAnsi="Times New Roman" w:cs="Times New Roman"/>
                <w:b w:val="0"/>
                <w:bCs w:val="0"/>
                <w:i/>
                <w:sz w:val="18"/>
                <w:szCs w:val="18"/>
              </w:rPr>
            </w:pPr>
            <w:proofErr w:type="spellStart"/>
            <w:r w:rsidRPr="001D4978">
              <w:rPr>
                <w:rFonts w:ascii="Times New Roman" w:hAnsi="Times New Roman" w:cs="Times New Roman"/>
                <w:b w:val="0"/>
                <w:bCs w:val="0"/>
                <w:i/>
                <w:sz w:val="18"/>
                <w:szCs w:val="18"/>
              </w:rPr>
              <w:t>Trachinus</w:t>
            </w:r>
            <w:proofErr w:type="spellEnd"/>
            <w:r w:rsidRPr="001D4978">
              <w:rPr>
                <w:rFonts w:ascii="Times New Roman" w:hAnsi="Times New Roman" w:cs="Times New Roman"/>
                <w:b w:val="0"/>
                <w:bCs w:val="0"/>
                <w:i/>
                <w:sz w:val="18"/>
                <w:szCs w:val="18"/>
              </w:rPr>
              <w:t xml:space="preserve"> </w:t>
            </w:r>
            <w:proofErr w:type="spellStart"/>
            <w:r w:rsidRPr="001D4978">
              <w:rPr>
                <w:rFonts w:ascii="Times New Roman" w:hAnsi="Times New Roman" w:cs="Times New Roman"/>
                <w:b w:val="0"/>
                <w:bCs w:val="0"/>
                <w:i/>
                <w:sz w:val="18"/>
                <w:szCs w:val="18"/>
              </w:rPr>
              <w:t>draco</w:t>
            </w:r>
            <w:proofErr w:type="spellEnd"/>
          </w:p>
        </w:tc>
        <w:tc>
          <w:tcPr>
            <w:tcW w:w="1276" w:type="dxa"/>
            <w:vAlign w:val="center"/>
          </w:tcPr>
          <w:p w14:paraId="471F9288" w14:textId="77777777" w:rsidR="00C604E8" w:rsidRPr="001D4978" w:rsidRDefault="00C604E8" w:rsidP="001D4978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14540FA" w14:textId="77777777" w:rsidR="00C604E8" w:rsidRPr="001D4978" w:rsidRDefault="00C604E8" w:rsidP="001D4978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8DA7AED" w14:textId="77777777" w:rsidR="00C604E8" w:rsidRPr="001D4978" w:rsidRDefault="00C604E8" w:rsidP="001D4978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70AADA91" w14:textId="77777777" w:rsidR="00C604E8" w:rsidRPr="001D4978" w:rsidRDefault="00C604E8" w:rsidP="001D4978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58FF245" w14:textId="77777777" w:rsidR="00C604E8" w:rsidRPr="001D4978" w:rsidRDefault="00C604E8" w:rsidP="001D4978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E4E3C2C" w14:textId="77777777" w:rsidR="00C604E8" w:rsidRPr="001D4978" w:rsidRDefault="00C604E8" w:rsidP="001D4978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proofErr w:type="spellStart"/>
            <w:r w:rsidRPr="001D4978">
              <w:rPr>
                <w:rFonts w:ascii="Times New Roman" w:hAnsi="Times New Roman" w:cs="Times New Roman"/>
                <w:i/>
                <w:sz w:val="18"/>
                <w:szCs w:val="18"/>
              </w:rPr>
              <w:t>Galeus</w:t>
            </w:r>
            <w:proofErr w:type="spellEnd"/>
            <w:r w:rsidRPr="001D4978">
              <w:rPr>
                <w:rFonts w:ascii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Pr="001D4978">
              <w:rPr>
                <w:rFonts w:ascii="Times New Roman" w:hAnsi="Times New Roman" w:cs="Times New Roman"/>
                <w:i/>
                <w:sz w:val="18"/>
                <w:szCs w:val="18"/>
              </w:rPr>
              <w:t>melastomus</w:t>
            </w:r>
            <w:proofErr w:type="spellEnd"/>
          </w:p>
        </w:tc>
      </w:tr>
      <w:tr w:rsidR="00C604E8" w:rsidRPr="0056776B" w14:paraId="447E9B32" w14:textId="77777777" w:rsidTr="00B222C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3" w:type="dxa"/>
            <w:vAlign w:val="center"/>
          </w:tcPr>
          <w:p w14:paraId="683C9C7B" w14:textId="77777777" w:rsidR="00C604E8" w:rsidRPr="001D4978" w:rsidRDefault="00C604E8" w:rsidP="001D4978">
            <w:pPr>
              <w:spacing w:line="276" w:lineRule="auto"/>
              <w:jc w:val="center"/>
              <w:rPr>
                <w:rFonts w:ascii="Times New Roman" w:hAnsi="Times New Roman" w:cs="Times New Roman"/>
                <w:b w:val="0"/>
                <w:bCs w:val="0"/>
                <w:i/>
                <w:sz w:val="18"/>
                <w:szCs w:val="18"/>
              </w:rPr>
            </w:pPr>
            <w:proofErr w:type="spellStart"/>
            <w:r w:rsidRPr="001D4978">
              <w:rPr>
                <w:rFonts w:ascii="Times New Roman" w:hAnsi="Times New Roman" w:cs="Times New Roman"/>
                <w:b w:val="0"/>
                <w:bCs w:val="0"/>
                <w:i/>
                <w:sz w:val="18"/>
                <w:szCs w:val="18"/>
              </w:rPr>
              <w:t>Pomatoschistus</w:t>
            </w:r>
            <w:proofErr w:type="spellEnd"/>
            <w:r w:rsidRPr="001D4978">
              <w:rPr>
                <w:rFonts w:ascii="Times New Roman" w:hAnsi="Times New Roman" w:cs="Times New Roman"/>
                <w:b w:val="0"/>
                <w:bCs w:val="0"/>
                <w:i/>
                <w:sz w:val="18"/>
                <w:szCs w:val="18"/>
              </w:rPr>
              <w:t xml:space="preserve"> </w:t>
            </w:r>
            <w:proofErr w:type="spellStart"/>
            <w:r w:rsidRPr="001D4978">
              <w:rPr>
                <w:rFonts w:ascii="Times New Roman" w:hAnsi="Times New Roman" w:cs="Times New Roman"/>
                <w:b w:val="0"/>
                <w:bCs w:val="0"/>
                <w:i/>
                <w:sz w:val="18"/>
                <w:szCs w:val="18"/>
              </w:rPr>
              <w:t>minutus</w:t>
            </w:r>
            <w:proofErr w:type="spellEnd"/>
          </w:p>
        </w:tc>
        <w:tc>
          <w:tcPr>
            <w:tcW w:w="1276" w:type="dxa"/>
            <w:vAlign w:val="center"/>
          </w:tcPr>
          <w:p w14:paraId="784C1C3B" w14:textId="77777777" w:rsidR="00C604E8" w:rsidRPr="001D4978" w:rsidRDefault="00C604E8" w:rsidP="001D4978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AE405D0" w14:textId="77777777" w:rsidR="00C604E8" w:rsidRPr="001D4978" w:rsidRDefault="00C604E8" w:rsidP="001D4978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8BFB223" w14:textId="77777777" w:rsidR="00C604E8" w:rsidRPr="001D4978" w:rsidRDefault="00C604E8" w:rsidP="001D4978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2D21BDAF" w14:textId="77777777" w:rsidR="00C604E8" w:rsidRPr="001D4978" w:rsidRDefault="00C604E8" w:rsidP="001D4978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276BBAB" w14:textId="77777777" w:rsidR="00C604E8" w:rsidRPr="001D4978" w:rsidRDefault="00C604E8" w:rsidP="001D4978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00A417A" w14:textId="77777777" w:rsidR="00C604E8" w:rsidRPr="001D4978" w:rsidRDefault="00C604E8" w:rsidP="001D4978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proofErr w:type="spellStart"/>
            <w:r w:rsidRPr="001D4978">
              <w:rPr>
                <w:rFonts w:ascii="Times New Roman" w:hAnsi="Times New Roman" w:cs="Times New Roman"/>
                <w:i/>
                <w:sz w:val="18"/>
                <w:szCs w:val="18"/>
              </w:rPr>
              <w:t>Arctozenus</w:t>
            </w:r>
            <w:proofErr w:type="spellEnd"/>
            <w:r w:rsidRPr="001D4978">
              <w:rPr>
                <w:rFonts w:ascii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Pr="001D4978">
              <w:rPr>
                <w:rFonts w:ascii="Times New Roman" w:hAnsi="Times New Roman" w:cs="Times New Roman"/>
                <w:i/>
                <w:sz w:val="18"/>
                <w:szCs w:val="18"/>
              </w:rPr>
              <w:t>risso</w:t>
            </w:r>
            <w:proofErr w:type="spellEnd"/>
          </w:p>
        </w:tc>
      </w:tr>
      <w:tr w:rsidR="00C604E8" w:rsidRPr="0056776B" w14:paraId="34EA15A5" w14:textId="77777777" w:rsidTr="00B222C1">
        <w:trPr>
          <w:trHeight w:val="45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3" w:type="dxa"/>
            <w:vAlign w:val="center"/>
          </w:tcPr>
          <w:p w14:paraId="4814AEA5" w14:textId="77777777" w:rsidR="00C604E8" w:rsidRPr="001D4978" w:rsidRDefault="00C604E8" w:rsidP="001D4978">
            <w:pPr>
              <w:spacing w:line="276" w:lineRule="auto"/>
              <w:jc w:val="center"/>
              <w:rPr>
                <w:rFonts w:ascii="Times New Roman" w:hAnsi="Times New Roman" w:cs="Times New Roman"/>
                <w:b w:val="0"/>
                <w:bCs w:val="0"/>
                <w:i/>
                <w:sz w:val="18"/>
                <w:szCs w:val="18"/>
              </w:rPr>
            </w:pPr>
            <w:proofErr w:type="spellStart"/>
            <w:r w:rsidRPr="001D4978">
              <w:rPr>
                <w:rFonts w:ascii="Times New Roman" w:hAnsi="Times New Roman" w:cs="Times New Roman"/>
                <w:b w:val="0"/>
                <w:bCs w:val="0"/>
                <w:i/>
                <w:sz w:val="18"/>
                <w:szCs w:val="18"/>
              </w:rPr>
              <w:t>Sardina</w:t>
            </w:r>
            <w:proofErr w:type="spellEnd"/>
            <w:r w:rsidRPr="001D4978">
              <w:rPr>
                <w:rFonts w:ascii="Times New Roman" w:hAnsi="Times New Roman" w:cs="Times New Roman"/>
                <w:b w:val="0"/>
                <w:bCs w:val="0"/>
                <w:i/>
                <w:sz w:val="18"/>
                <w:szCs w:val="18"/>
              </w:rPr>
              <w:t xml:space="preserve"> </w:t>
            </w:r>
            <w:proofErr w:type="spellStart"/>
            <w:r w:rsidRPr="001D4978">
              <w:rPr>
                <w:rFonts w:ascii="Times New Roman" w:hAnsi="Times New Roman" w:cs="Times New Roman"/>
                <w:b w:val="0"/>
                <w:bCs w:val="0"/>
                <w:i/>
                <w:sz w:val="18"/>
                <w:szCs w:val="18"/>
              </w:rPr>
              <w:t>pilchardus</w:t>
            </w:r>
            <w:proofErr w:type="spellEnd"/>
          </w:p>
        </w:tc>
        <w:tc>
          <w:tcPr>
            <w:tcW w:w="1276" w:type="dxa"/>
            <w:vAlign w:val="center"/>
          </w:tcPr>
          <w:p w14:paraId="5C7CD5D8" w14:textId="77777777" w:rsidR="00C604E8" w:rsidRPr="001D4978" w:rsidRDefault="00C604E8" w:rsidP="001D4978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C249A82" w14:textId="77777777" w:rsidR="00C604E8" w:rsidRPr="001D4978" w:rsidRDefault="00C604E8" w:rsidP="001D4978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3483B4D" w14:textId="77777777" w:rsidR="00C604E8" w:rsidRPr="001D4978" w:rsidRDefault="00C604E8" w:rsidP="001D4978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6517DD26" w14:textId="77777777" w:rsidR="00C604E8" w:rsidRPr="001D4978" w:rsidRDefault="00C604E8" w:rsidP="001D4978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F8BF563" w14:textId="77777777" w:rsidR="00C604E8" w:rsidRPr="001D4978" w:rsidRDefault="00C604E8" w:rsidP="001D4978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751B71A" w14:textId="77777777" w:rsidR="00C604E8" w:rsidRPr="001D4978" w:rsidRDefault="00C604E8" w:rsidP="001D4978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proofErr w:type="spellStart"/>
            <w:r w:rsidRPr="001D4978">
              <w:rPr>
                <w:rFonts w:ascii="Times New Roman" w:hAnsi="Times New Roman" w:cs="Times New Roman"/>
                <w:i/>
                <w:sz w:val="18"/>
                <w:szCs w:val="18"/>
              </w:rPr>
              <w:t>Hygophum</w:t>
            </w:r>
            <w:proofErr w:type="spellEnd"/>
            <w:r w:rsidRPr="001D4978">
              <w:rPr>
                <w:rFonts w:ascii="Times New Roman" w:hAnsi="Times New Roman" w:cs="Times New Roman"/>
                <w:i/>
                <w:sz w:val="18"/>
                <w:szCs w:val="18"/>
              </w:rPr>
              <w:t xml:space="preserve"> </w:t>
            </w:r>
            <w:proofErr w:type="spellStart"/>
            <w:r w:rsidRPr="001D4978">
              <w:rPr>
                <w:rFonts w:ascii="Times New Roman" w:hAnsi="Times New Roman" w:cs="Times New Roman"/>
                <w:i/>
                <w:sz w:val="18"/>
                <w:szCs w:val="18"/>
              </w:rPr>
              <w:t>hygomii</w:t>
            </w:r>
            <w:proofErr w:type="spellEnd"/>
          </w:p>
        </w:tc>
      </w:tr>
      <w:tr w:rsidR="00C604E8" w:rsidRPr="0056776B" w14:paraId="3D94C389" w14:textId="77777777" w:rsidTr="00B222C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3" w:type="dxa"/>
            <w:vAlign w:val="center"/>
          </w:tcPr>
          <w:p w14:paraId="134D336F" w14:textId="77777777" w:rsidR="00C604E8" w:rsidRPr="001D4978" w:rsidRDefault="00C604E8" w:rsidP="001D4978">
            <w:pPr>
              <w:spacing w:line="276" w:lineRule="auto"/>
              <w:jc w:val="center"/>
              <w:rPr>
                <w:rFonts w:ascii="Times New Roman" w:hAnsi="Times New Roman" w:cs="Times New Roman"/>
                <w:b w:val="0"/>
                <w:bCs w:val="0"/>
                <w:i/>
                <w:sz w:val="18"/>
                <w:szCs w:val="18"/>
              </w:rPr>
            </w:pPr>
            <w:r w:rsidRPr="001D4978">
              <w:rPr>
                <w:rFonts w:ascii="Times New Roman" w:hAnsi="Times New Roman" w:cs="Times New Roman"/>
                <w:b w:val="0"/>
                <w:bCs w:val="0"/>
                <w:i/>
                <w:sz w:val="18"/>
                <w:szCs w:val="18"/>
              </w:rPr>
              <w:t>Serranus</w:t>
            </w:r>
          </w:p>
          <w:p w14:paraId="13BAF0A9" w14:textId="77777777" w:rsidR="00C604E8" w:rsidRPr="001D4978" w:rsidRDefault="00C604E8" w:rsidP="001D4978">
            <w:pPr>
              <w:spacing w:line="276" w:lineRule="auto"/>
              <w:jc w:val="center"/>
              <w:rPr>
                <w:rFonts w:ascii="Times New Roman" w:hAnsi="Times New Roman" w:cs="Times New Roman"/>
                <w:b w:val="0"/>
                <w:bCs w:val="0"/>
                <w:iCs/>
                <w:sz w:val="18"/>
                <w:szCs w:val="18"/>
              </w:rPr>
            </w:pPr>
            <w:r w:rsidRPr="001D4978">
              <w:rPr>
                <w:rFonts w:ascii="Times New Roman" w:hAnsi="Times New Roman" w:cs="Times New Roman"/>
                <w:b w:val="0"/>
                <w:bCs w:val="0"/>
                <w:iCs/>
                <w:sz w:val="18"/>
                <w:szCs w:val="18"/>
              </w:rPr>
              <w:t>spp.</w:t>
            </w:r>
          </w:p>
        </w:tc>
        <w:tc>
          <w:tcPr>
            <w:tcW w:w="1276" w:type="dxa"/>
            <w:vAlign w:val="center"/>
          </w:tcPr>
          <w:p w14:paraId="05AF33E1" w14:textId="77777777" w:rsidR="00C604E8" w:rsidRPr="001D4978" w:rsidRDefault="00C604E8" w:rsidP="001D4978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D65DFDC" w14:textId="77777777" w:rsidR="00C604E8" w:rsidRPr="001D4978" w:rsidRDefault="00C604E8" w:rsidP="001D4978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849B957" w14:textId="77777777" w:rsidR="00C604E8" w:rsidRPr="001D4978" w:rsidRDefault="00C604E8" w:rsidP="001D4978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7F57FDD7" w14:textId="77777777" w:rsidR="00C604E8" w:rsidRPr="001D4978" w:rsidRDefault="00C604E8" w:rsidP="001D4978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DB22CFE" w14:textId="77777777" w:rsidR="00C604E8" w:rsidRPr="001D4978" w:rsidRDefault="00C604E8" w:rsidP="001D4978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7751145" w14:textId="77777777" w:rsidR="00C604E8" w:rsidRPr="001D4978" w:rsidRDefault="00C604E8" w:rsidP="001D4978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proofErr w:type="spellStart"/>
            <w:r w:rsidRPr="001D4978">
              <w:rPr>
                <w:rFonts w:ascii="Times New Roman" w:hAnsi="Times New Roman" w:cs="Times New Roman"/>
                <w:i/>
                <w:sz w:val="18"/>
                <w:szCs w:val="18"/>
              </w:rPr>
              <w:t>Nezumia</w:t>
            </w:r>
            <w:proofErr w:type="spellEnd"/>
          </w:p>
          <w:p w14:paraId="11246DCB" w14:textId="77777777" w:rsidR="00C604E8" w:rsidRPr="001D4978" w:rsidRDefault="00C604E8" w:rsidP="001D4978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Cs/>
                <w:sz w:val="18"/>
                <w:szCs w:val="18"/>
              </w:rPr>
            </w:pPr>
            <w:r w:rsidRPr="001D4978">
              <w:rPr>
                <w:rFonts w:ascii="Times New Roman" w:hAnsi="Times New Roman" w:cs="Times New Roman"/>
                <w:iCs/>
                <w:sz w:val="18"/>
                <w:szCs w:val="18"/>
              </w:rPr>
              <w:t>spp.</w:t>
            </w:r>
          </w:p>
        </w:tc>
      </w:tr>
      <w:tr w:rsidR="00C604E8" w:rsidRPr="0056776B" w14:paraId="79F6BC4B" w14:textId="77777777" w:rsidTr="00B222C1">
        <w:trPr>
          <w:trHeight w:val="45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3" w:type="dxa"/>
            <w:vAlign w:val="center"/>
          </w:tcPr>
          <w:p w14:paraId="0F1E40DB" w14:textId="77777777" w:rsidR="00C604E8" w:rsidRPr="001D4978" w:rsidRDefault="00C604E8" w:rsidP="001D4978">
            <w:pPr>
              <w:spacing w:line="276" w:lineRule="auto"/>
              <w:jc w:val="center"/>
              <w:rPr>
                <w:rFonts w:ascii="Times New Roman" w:hAnsi="Times New Roman" w:cs="Times New Roman"/>
                <w:b w:val="0"/>
                <w:bCs w:val="0"/>
                <w:i/>
                <w:sz w:val="18"/>
                <w:szCs w:val="18"/>
              </w:rPr>
            </w:pPr>
            <w:r w:rsidRPr="001D4978">
              <w:rPr>
                <w:rFonts w:ascii="Times New Roman" w:hAnsi="Times New Roman" w:cs="Times New Roman"/>
                <w:b w:val="0"/>
                <w:bCs w:val="0"/>
                <w:i/>
                <w:sz w:val="18"/>
                <w:szCs w:val="18"/>
              </w:rPr>
              <w:t>Scorpaena</w:t>
            </w:r>
          </w:p>
          <w:p w14:paraId="16AABC1F" w14:textId="77777777" w:rsidR="00C604E8" w:rsidRPr="001D4978" w:rsidRDefault="00C604E8" w:rsidP="001D4978">
            <w:pPr>
              <w:spacing w:line="276" w:lineRule="auto"/>
              <w:jc w:val="center"/>
              <w:rPr>
                <w:rFonts w:ascii="Times New Roman" w:hAnsi="Times New Roman" w:cs="Times New Roman"/>
                <w:b w:val="0"/>
                <w:bCs w:val="0"/>
                <w:iCs/>
                <w:sz w:val="18"/>
                <w:szCs w:val="18"/>
              </w:rPr>
            </w:pPr>
            <w:r w:rsidRPr="001D4978">
              <w:rPr>
                <w:rFonts w:ascii="Times New Roman" w:hAnsi="Times New Roman" w:cs="Times New Roman"/>
                <w:b w:val="0"/>
                <w:bCs w:val="0"/>
                <w:iCs/>
                <w:sz w:val="18"/>
                <w:szCs w:val="18"/>
              </w:rPr>
              <w:t>spp.</w:t>
            </w:r>
          </w:p>
        </w:tc>
        <w:tc>
          <w:tcPr>
            <w:tcW w:w="1276" w:type="dxa"/>
            <w:vAlign w:val="center"/>
          </w:tcPr>
          <w:p w14:paraId="2EFFAB55" w14:textId="77777777" w:rsidR="00C604E8" w:rsidRPr="001D4978" w:rsidRDefault="00C604E8" w:rsidP="001D4978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15CACF4" w14:textId="77777777" w:rsidR="00C604E8" w:rsidRPr="001D4978" w:rsidRDefault="00C604E8" w:rsidP="001D4978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B63D4A5" w14:textId="77777777" w:rsidR="00C604E8" w:rsidRPr="001D4978" w:rsidRDefault="00C604E8" w:rsidP="001D4978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3FE1AD23" w14:textId="77777777" w:rsidR="00C604E8" w:rsidRPr="001D4978" w:rsidRDefault="00C604E8" w:rsidP="001D4978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FBBE078" w14:textId="77777777" w:rsidR="00C604E8" w:rsidRPr="001D4978" w:rsidRDefault="00C604E8" w:rsidP="001D4978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59F43BE" w14:textId="77777777" w:rsidR="00C604E8" w:rsidRPr="001D4978" w:rsidRDefault="00C604E8" w:rsidP="001D4978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18"/>
                <w:szCs w:val="18"/>
              </w:rPr>
            </w:pPr>
          </w:p>
        </w:tc>
      </w:tr>
      <w:tr w:rsidR="00C604E8" w:rsidRPr="0056776B" w14:paraId="41BC4FC2" w14:textId="77777777" w:rsidTr="00B222C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3" w:type="dxa"/>
            <w:vAlign w:val="center"/>
          </w:tcPr>
          <w:p w14:paraId="09A27539" w14:textId="77777777" w:rsidR="00C604E8" w:rsidRPr="001D4978" w:rsidRDefault="00C604E8" w:rsidP="001D4978">
            <w:pPr>
              <w:spacing w:line="276" w:lineRule="auto"/>
              <w:jc w:val="center"/>
              <w:rPr>
                <w:rFonts w:ascii="Times New Roman" w:hAnsi="Times New Roman" w:cs="Times New Roman"/>
                <w:b w:val="0"/>
                <w:bCs w:val="0"/>
                <w:i/>
                <w:sz w:val="18"/>
                <w:szCs w:val="18"/>
              </w:rPr>
            </w:pPr>
            <w:proofErr w:type="spellStart"/>
            <w:r w:rsidRPr="001D4978">
              <w:rPr>
                <w:rFonts w:ascii="Times New Roman" w:hAnsi="Times New Roman" w:cs="Times New Roman"/>
                <w:b w:val="0"/>
                <w:bCs w:val="0"/>
                <w:i/>
                <w:sz w:val="18"/>
                <w:szCs w:val="18"/>
              </w:rPr>
              <w:t>Cepola</w:t>
            </w:r>
            <w:proofErr w:type="spellEnd"/>
            <w:r w:rsidRPr="001D4978">
              <w:rPr>
                <w:rFonts w:ascii="Times New Roman" w:hAnsi="Times New Roman" w:cs="Times New Roman"/>
                <w:b w:val="0"/>
                <w:bCs w:val="0"/>
                <w:i/>
                <w:sz w:val="18"/>
                <w:szCs w:val="18"/>
              </w:rPr>
              <w:t xml:space="preserve"> </w:t>
            </w:r>
            <w:proofErr w:type="spellStart"/>
            <w:r w:rsidRPr="001D4978">
              <w:rPr>
                <w:rFonts w:ascii="Times New Roman" w:hAnsi="Times New Roman" w:cs="Times New Roman"/>
                <w:b w:val="0"/>
                <w:bCs w:val="0"/>
                <w:i/>
                <w:sz w:val="18"/>
                <w:szCs w:val="18"/>
              </w:rPr>
              <w:t>macrophthalma</w:t>
            </w:r>
            <w:proofErr w:type="spellEnd"/>
          </w:p>
        </w:tc>
        <w:tc>
          <w:tcPr>
            <w:tcW w:w="1276" w:type="dxa"/>
            <w:vAlign w:val="center"/>
          </w:tcPr>
          <w:p w14:paraId="3877B571" w14:textId="77777777" w:rsidR="00C604E8" w:rsidRPr="001D4978" w:rsidRDefault="00C604E8" w:rsidP="001D4978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378908E" w14:textId="77777777" w:rsidR="00C604E8" w:rsidRPr="001D4978" w:rsidRDefault="00C604E8" w:rsidP="001D4978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34E95FE" w14:textId="77777777" w:rsidR="00C604E8" w:rsidRPr="001D4978" w:rsidRDefault="00C604E8" w:rsidP="001D4978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8DCF529" w14:textId="77777777" w:rsidR="00C604E8" w:rsidRPr="001D4978" w:rsidRDefault="00C604E8" w:rsidP="001D4978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FB5EF19" w14:textId="77777777" w:rsidR="00C604E8" w:rsidRPr="001D4978" w:rsidRDefault="00C604E8" w:rsidP="001D4978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1A27DAE" w14:textId="77777777" w:rsidR="00C604E8" w:rsidRPr="001D4978" w:rsidRDefault="00C604E8" w:rsidP="001D4978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18"/>
                <w:szCs w:val="18"/>
              </w:rPr>
            </w:pPr>
          </w:p>
        </w:tc>
      </w:tr>
      <w:tr w:rsidR="00C604E8" w:rsidRPr="0056776B" w14:paraId="758D763A" w14:textId="77777777" w:rsidTr="00B222C1">
        <w:trPr>
          <w:trHeight w:val="45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3" w:type="dxa"/>
            <w:vAlign w:val="center"/>
          </w:tcPr>
          <w:p w14:paraId="704C8D41" w14:textId="77777777" w:rsidR="00C604E8" w:rsidRPr="001D4978" w:rsidRDefault="00C604E8" w:rsidP="001D4978">
            <w:pPr>
              <w:spacing w:line="276" w:lineRule="auto"/>
              <w:jc w:val="center"/>
              <w:rPr>
                <w:rFonts w:ascii="Times New Roman" w:hAnsi="Times New Roman" w:cs="Times New Roman"/>
                <w:b w:val="0"/>
                <w:bCs w:val="0"/>
                <w:i/>
                <w:sz w:val="18"/>
                <w:szCs w:val="18"/>
              </w:rPr>
            </w:pPr>
            <w:r w:rsidRPr="001D4978">
              <w:rPr>
                <w:rFonts w:ascii="Times New Roman" w:hAnsi="Times New Roman" w:cs="Times New Roman"/>
                <w:b w:val="0"/>
                <w:bCs w:val="0"/>
                <w:i/>
                <w:sz w:val="18"/>
                <w:szCs w:val="18"/>
              </w:rPr>
              <w:t>Scorpaena scrofa</w:t>
            </w:r>
          </w:p>
        </w:tc>
        <w:tc>
          <w:tcPr>
            <w:tcW w:w="1276" w:type="dxa"/>
            <w:vAlign w:val="center"/>
          </w:tcPr>
          <w:p w14:paraId="43D3F744" w14:textId="77777777" w:rsidR="00C604E8" w:rsidRPr="001D4978" w:rsidRDefault="00C604E8" w:rsidP="001D4978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5C1C0E6" w14:textId="77777777" w:rsidR="00C604E8" w:rsidRPr="001D4978" w:rsidRDefault="00C604E8" w:rsidP="001D4978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511FF2F" w14:textId="77777777" w:rsidR="00C604E8" w:rsidRPr="001D4978" w:rsidRDefault="00C604E8" w:rsidP="001D4978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7E77A0C9" w14:textId="77777777" w:rsidR="00C604E8" w:rsidRPr="001D4978" w:rsidRDefault="00C604E8" w:rsidP="001D4978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E6042BE" w14:textId="77777777" w:rsidR="00C604E8" w:rsidRPr="001D4978" w:rsidRDefault="00C604E8" w:rsidP="001D4978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DED5973" w14:textId="77777777" w:rsidR="00C604E8" w:rsidRPr="001D4978" w:rsidRDefault="00C604E8" w:rsidP="001D4978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i/>
                <w:sz w:val="18"/>
                <w:szCs w:val="18"/>
              </w:rPr>
            </w:pPr>
          </w:p>
        </w:tc>
      </w:tr>
    </w:tbl>
    <w:p w14:paraId="218DD59C" w14:textId="066853A2" w:rsidR="001D4978" w:rsidRDefault="001D4978" w:rsidP="00986B20">
      <w:pPr>
        <w:jc w:val="both"/>
        <w:rPr>
          <w:rFonts w:ascii="Times New Roman" w:hAnsi="Times New Roman" w:cs="Times New Roman"/>
          <w:lang w:val="en-GB"/>
        </w:rPr>
      </w:pPr>
    </w:p>
    <w:p w14:paraId="6B5D2239" w14:textId="77777777" w:rsidR="001D4978" w:rsidRDefault="001D4978">
      <w:pPr>
        <w:rPr>
          <w:rFonts w:ascii="Times New Roman" w:hAnsi="Times New Roman" w:cs="Times New Roman"/>
          <w:lang w:val="en-GB"/>
        </w:rPr>
      </w:pPr>
      <w:r>
        <w:rPr>
          <w:rFonts w:ascii="Times New Roman" w:hAnsi="Times New Roman" w:cs="Times New Roman"/>
          <w:lang w:val="en-GB"/>
        </w:rPr>
        <w:br w:type="page"/>
      </w:r>
    </w:p>
    <w:p w14:paraId="2235EAF8" w14:textId="49552E62" w:rsidR="00C65E9E" w:rsidRPr="000136C4" w:rsidRDefault="00C65E9E" w:rsidP="0065743B">
      <w:pPr>
        <w:spacing w:line="276" w:lineRule="auto"/>
        <w:jc w:val="both"/>
        <w:rPr>
          <w:rFonts w:ascii="Times New Roman" w:hAnsi="Times New Roman" w:cs="Times New Roman"/>
          <w:lang w:val="en-GB"/>
        </w:rPr>
      </w:pPr>
      <w:r w:rsidRPr="000136C4">
        <w:rPr>
          <w:rFonts w:ascii="Times New Roman" w:hAnsi="Times New Roman" w:cs="Times New Roman"/>
          <w:b/>
          <w:lang w:val="en-GB"/>
        </w:rPr>
        <w:t>Table S</w:t>
      </w:r>
      <w:r w:rsidR="00241206">
        <w:rPr>
          <w:rFonts w:ascii="Times New Roman" w:hAnsi="Times New Roman" w:cs="Times New Roman"/>
          <w:b/>
          <w:lang w:val="en-GB"/>
        </w:rPr>
        <w:t>6</w:t>
      </w:r>
      <w:r w:rsidRPr="000136C4">
        <w:rPr>
          <w:rFonts w:ascii="Times New Roman" w:hAnsi="Times New Roman" w:cs="Times New Roman"/>
          <w:b/>
          <w:lang w:val="en-GB"/>
        </w:rPr>
        <w:t xml:space="preserve"> - </w:t>
      </w:r>
      <w:r w:rsidR="00CF6E75" w:rsidRPr="000136C4">
        <w:rPr>
          <w:rFonts w:ascii="Times New Roman" w:hAnsi="Times New Roman" w:cs="Times New Roman"/>
          <w:lang w:val="en-GB"/>
        </w:rPr>
        <w:t>List of the taxa detected by visual sorting (Catch) and metabarcoding for Tele02 and Elas02 separately</w:t>
      </w:r>
    </w:p>
    <w:p w14:paraId="0983EBA3" w14:textId="77777777" w:rsidR="00405781" w:rsidRPr="000136C4" w:rsidRDefault="00405781" w:rsidP="00CF6E75">
      <w:pPr>
        <w:jc w:val="both"/>
        <w:rPr>
          <w:rFonts w:ascii="Times New Roman" w:hAnsi="Times New Roman" w:cs="Times New Roman"/>
          <w:lang w:val="en-GB"/>
        </w:rPr>
      </w:pPr>
    </w:p>
    <w:tbl>
      <w:tblPr>
        <w:tblStyle w:val="GridTable1Light-Accent5"/>
        <w:tblW w:w="0" w:type="auto"/>
        <w:jc w:val="center"/>
        <w:tblLook w:val="04A0" w:firstRow="1" w:lastRow="0" w:firstColumn="1" w:lastColumn="0" w:noHBand="0" w:noVBand="1"/>
      </w:tblPr>
      <w:tblGrid>
        <w:gridCol w:w="2960"/>
        <w:gridCol w:w="1610"/>
        <w:gridCol w:w="1237"/>
        <w:gridCol w:w="1237"/>
        <w:gridCol w:w="779"/>
      </w:tblGrid>
      <w:tr w:rsidR="00C65E9E" w:rsidRPr="000136C4" w14:paraId="2641565F" w14:textId="77777777" w:rsidTr="00A80D7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6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F380E4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136C4">
              <w:rPr>
                <w:rFonts w:ascii="Times New Roman" w:hAnsi="Times New Roman" w:cs="Times New Roman"/>
                <w:color w:val="000000"/>
              </w:rPr>
              <w:t>Scientific name</w:t>
            </w:r>
          </w:p>
        </w:tc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14:paraId="2CA478E8" w14:textId="77777777" w:rsidR="00C65E9E" w:rsidRPr="000136C4" w:rsidRDefault="00C65E9E" w:rsidP="00C65E9E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Class</w:t>
            </w:r>
          </w:p>
        </w:tc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14:paraId="3CBF1A19" w14:textId="77777777" w:rsidR="00C65E9E" w:rsidRPr="000136C4" w:rsidRDefault="00C65E9E" w:rsidP="00C65E9E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Tele02 12S</w:t>
            </w:r>
          </w:p>
        </w:tc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14:paraId="0A59054E" w14:textId="77777777" w:rsidR="00C65E9E" w:rsidRPr="000136C4" w:rsidRDefault="00C65E9E" w:rsidP="00C65E9E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Elas02 12S</w:t>
            </w:r>
          </w:p>
        </w:tc>
        <w:tc>
          <w:tcPr>
            <w:tcW w:w="0" w:type="auto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2D3B1C" w14:textId="77777777" w:rsidR="00C65E9E" w:rsidRPr="000136C4" w:rsidRDefault="00C65E9E" w:rsidP="00C65E9E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Catch</w:t>
            </w:r>
          </w:p>
        </w:tc>
      </w:tr>
      <w:tr w:rsidR="00C65E9E" w:rsidRPr="000136C4" w14:paraId="4E1C2FC0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339B5301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 xml:space="preserve">Alepocephalus </w:t>
            </w:r>
            <w:r w:rsidRPr="00941E0D">
              <w:rPr>
                <w:rFonts w:ascii="Times New Roman" w:hAnsi="Times New Roman" w:cs="Times New Roman"/>
                <w:b w:val="0"/>
                <w:iCs/>
                <w:color w:val="000000"/>
              </w:rPr>
              <w:t>spp</w:t>
            </w: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.</w:t>
            </w:r>
          </w:p>
        </w:tc>
        <w:tc>
          <w:tcPr>
            <w:tcW w:w="0" w:type="auto"/>
            <w:vAlign w:val="center"/>
          </w:tcPr>
          <w:p w14:paraId="68CC14B1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7842C781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vAlign w:val="center"/>
          </w:tcPr>
          <w:p w14:paraId="34EC8DB6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72053DAE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C65E9E" w:rsidRPr="000136C4" w14:paraId="68D6BA4E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2A60B630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Alosa fallax</w:t>
            </w:r>
          </w:p>
        </w:tc>
        <w:tc>
          <w:tcPr>
            <w:tcW w:w="0" w:type="auto"/>
            <w:vAlign w:val="center"/>
          </w:tcPr>
          <w:p w14:paraId="5B3A1651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5E771B2F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vAlign w:val="center"/>
          </w:tcPr>
          <w:p w14:paraId="1A5ABA49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25A93EB0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</w:tr>
      <w:tr w:rsidR="00C65E9E" w:rsidRPr="000136C4" w14:paraId="0215A768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10B63069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Aphia minuta</w:t>
            </w:r>
          </w:p>
        </w:tc>
        <w:tc>
          <w:tcPr>
            <w:tcW w:w="0" w:type="auto"/>
            <w:vAlign w:val="center"/>
          </w:tcPr>
          <w:p w14:paraId="386BD91A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1C7493B0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vAlign w:val="center"/>
          </w:tcPr>
          <w:p w14:paraId="3F52873A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5C1A9010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C65E9E" w:rsidRPr="000136C4" w14:paraId="779EDEC3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13C40259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Arctozenus risso</w:t>
            </w:r>
          </w:p>
        </w:tc>
        <w:tc>
          <w:tcPr>
            <w:tcW w:w="0" w:type="auto"/>
            <w:vAlign w:val="center"/>
          </w:tcPr>
          <w:p w14:paraId="619AC156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08F7E925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vAlign w:val="center"/>
          </w:tcPr>
          <w:p w14:paraId="29B7EF4F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10646C63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C65E9E" w:rsidRPr="000136C4" w14:paraId="7BDAD47C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24D4E603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Argentina sphyraena</w:t>
            </w:r>
          </w:p>
        </w:tc>
        <w:tc>
          <w:tcPr>
            <w:tcW w:w="0" w:type="auto"/>
            <w:vAlign w:val="center"/>
          </w:tcPr>
          <w:p w14:paraId="1688CEA5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196C4358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vAlign w:val="center"/>
          </w:tcPr>
          <w:p w14:paraId="696051AC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2F2A10FF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</w:tr>
      <w:tr w:rsidR="00C65E9E" w:rsidRPr="000136C4" w14:paraId="12448A0F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15168EB0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Argyropelecus hemigymnus</w:t>
            </w:r>
          </w:p>
        </w:tc>
        <w:tc>
          <w:tcPr>
            <w:tcW w:w="0" w:type="auto"/>
            <w:vAlign w:val="center"/>
          </w:tcPr>
          <w:p w14:paraId="1D6CB04F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6DB48D47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vAlign w:val="center"/>
          </w:tcPr>
          <w:p w14:paraId="429CE10B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17722D67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</w:tr>
      <w:tr w:rsidR="00C65E9E" w:rsidRPr="000136C4" w14:paraId="51780ECD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6A71196B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Arnoglossus laterna</w:t>
            </w:r>
          </w:p>
        </w:tc>
        <w:tc>
          <w:tcPr>
            <w:tcW w:w="0" w:type="auto"/>
            <w:vAlign w:val="center"/>
          </w:tcPr>
          <w:p w14:paraId="0FE91203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7B64C564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vAlign w:val="center"/>
          </w:tcPr>
          <w:p w14:paraId="63F59865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5FE43953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</w:tr>
      <w:tr w:rsidR="00C65E9E" w:rsidRPr="000136C4" w14:paraId="6212F966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05DCACA9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Arnoglossus rueppelii</w:t>
            </w:r>
          </w:p>
        </w:tc>
        <w:tc>
          <w:tcPr>
            <w:tcW w:w="0" w:type="auto"/>
            <w:vAlign w:val="center"/>
          </w:tcPr>
          <w:p w14:paraId="7DD88F3B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77FBC157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vAlign w:val="center"/>
          </w:tcPr>
          <w:p w14:paraId="10353100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63A5935B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</w:tr>
      <w:tr w:rsidR="00C65E9E" w:rsidRPr="000136C4" w14:paraId="31DDFFED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0CF6BB1D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Arnoglossus thori</w:t>
            </w:r>
          </w:p>
        </w:tc>
        <w:tc>
          <w:tcPr>
            <w:tcW w:w="0" w:type="auto"/>
            <w:vAlign w:val="center"/>
          </w:tcPr>
          <w:p w14:paraId="70750114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53B74949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vAlign w:val="center"/>
          </w:tcPr>
          <w:p w14:paraId="39835A73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7F31BAF3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</w:tr>
      <w:tr w:rsidR="00C65E9E" w:rsidRPr="000136C4" w14:paraId="6BF2D428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2CB0067C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Blennius ocellaris</w:t>
            </w:r>
          </w:p>
        </w:tc>
        <w:tc>
          <w:tcPr>
            <w:tcW w:w="0" w:type="auto"/>
            <w:vAlign w:val="center"/>
          </w:tcPr>
          <w:p w14:paraId="77F57F49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20211539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vAlign w:val="center"/>
          </w:tcPr>
          <w:p w14:paraId="3037EF5E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6CE6C3CF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</w:tr>
      <w:tr w:rsidR="00C65E9E" w:rsidRPr="000136C4" w14:paraId="0B3DC7BE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5DC1FB64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Boops boops</w:t>
            </w:r>
          </w:p>
        </w:tc>
        <w:tc>
          <w:tcPr>
            <w:tcW w:w="0" w:type="auto"/>
            <w:vAlign w:val="center"/>
          </w:tcPr>
          <w:p w14:paraId="75D604B7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2E7FD512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vAlign w:val="center"/>
          </w:tcPr>
          <w:p w14:paraId="791DDF4A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0A0C0C3A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</w:tr>
      <w:tr w:rsidR="00C65E9E" w:rsidRPr="000136C4" w14:paraId="31D0A4BF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5C24801D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Callionymus maculatus</w:t>
            </w:r>
          </w:p>
        </w:tc>
        <w:tc>
          <w:tcPr>
            <w:tcW w:w="0" w:type="auto"/>
            <w:vAlign w:val="center"/>
          </w:tcPr>
          <w:p w14:paraId="7F53CC4C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4CD171CD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vAlign w:val="center"/>
          </w:tcPr>
          <w:p w14:paraId="1A07986C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306F1DA2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</w:tr>
      <w:tr w:rsidR="00C65E9E" w:rsidRPr="000136C4" w14:paraId="0CAEE057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2C4D0582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Capros aper</w:t>
            </w:r>
          </w:p>
        </w:tc>
        <w:tc>
          <w:tcPr>
            <w:tcW w:w="0" w:type="auto"/>
            <w:vAlign w:val="center"/>
          </w:tcPr>
          <w:p w14:paraId="21D92911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230926AD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vAlign w:val="center"/>
          </w:tcPr>
          <w:p w14:paraId="311D88D9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5517CA0B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</w:tr>
      <w:tr w:rsidR="00C65E9E" w:rsidRPr="000136C4" w14:paraId="3EF3F30E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2BE12301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Cepola macrophthalma</w:t>
            </w:r>
          </w:p>
        </w:tc>
        <w:tc>
          <w:tcPr>
            <w:tcW w:w="0" w:type="auto"/>
            <w:vAlign w:val="center"/>
          </w:tcPr>
          <w:p w14:paraId="77089615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1F7290BA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vAlign w:val="center"/>
          </w:tcPr>
          <w:p w14:paraId="0926F508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3692F5FE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</w:tr>
      <w:tr w:rsidR="00C65E9E" w:rsidRPr="000136C4" w14:paraId="15E1F23C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2FC03B80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Ceratoscopelus maderensis</w:t>
            </w:r>
          </w:p>
        </w:tc>
        <w:tc>
          <w:tcPr>
            <w:tcW w:w="0" w:type="auto"/>
            <w:vAlign w:val="center"/>
          </w:tcPr>
          <w:p w14:paraId="7CB7680D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231FB0A9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vAlign w:val="center"/>
          </w:tcPr>
          <w:p w14:paraId="11C919A4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6AE95EAD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C65E9E" w:rsidRPr="000136C4" w14:paraId="730DB382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1816A41E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Chauliodus sloani</w:t>
            </w:r>
          </w:p>
        </w:tc>
        <w:tc>
          <w:tcPr>
            <w:tcW w:w="0" w:type="auto"/>
            <w:vAlign w:val="center"/>
          </w:tcPr>
          <w:p w14:paraId="37A2CED8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7BE5F3EE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vAlign w:val="center"/>
          </w:tcPr>
          <w:p w14:paraId="3FCBEBE5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0D25828B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</w:tr>
      <w:tr w:rsidR="00C65E9E" w:rsidRPr="000136C4" w14:paraId="076A9354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6FAC7816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Chelidonichthys cuculus</w:t>
            </w:r>
          </w:p>
        </w:tc>
        <w:tc>
          <w:tcPr>
            <w:tcW w:w="0" w:type="auto"/>
            <w:vAlign w:val="center"/>
          </w:tcPr>
          <w:p w14:paraId="4687D98E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64B1F646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vAlign w:val="center"/>
          </w:tcPr>
          <w:p w14:paraId="1A41C588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6843ADAC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</w:tr>
      <w:tr w:rsidR="00C65E9E" w:rsidRPr="000136C4" w14:paraId="690BC6F2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1EA2A9F3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Chelidonichthys lastoviza</w:t>
            </w:r>
          </w:p>
        </w:tc>
        <w:tc>
          <w:tcPr>
            <w:tcW w:w="0" w:type="auto"/>
            <w:vAlign w:val="center"/>
          </w:tcPr>
          <w:p w14:paraId="615E9E1A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05E42896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vAlign w:val="center"/>
          </w:tcPr>
          <w:p w14:paraId="1CF5AD81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180DEB62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</w:tr>
      <w:tr w:rsidR="00C65E9E" w:rsidRPr="000136C4" w14:paraId="00520651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03DC2289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Chelidonichthys lucerna</w:t>
            </w:r>
          </w:p>
        </w:tc>
        <w:tc>
          <w:tcPr>
            <w:tcW w:w="0" w:type="auto"/>
            <w:vAlign w:val="center"/>
          </w:tcPr>
          <w:p w14:paraId="2F259579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4FE4032C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vAlign w:val="center"/>
          </w:tcPr>
          <w:p w14:paraId="795A7C02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1F544E71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</w:tr>
      <w:tr w:rsidR="00C65E9E" w:rsidRPr="000136C4" w14:paraId="700E20A6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65C90CEB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 xml:space="preserve">Chelidonichthys </w:t>
            </w:r>
            <w:r w:rsidRPr="00941E0D">
              <w:rPr>
                <w:rFonts w:ascii="Times New Roman" w:hAnsi="Times New Roman" w:cs="Times New Roman"/>
                <w:b w:val="0"/>
                <w:iCs/>
                <w:color w:val="000000"/>
              </w:rPr>
              <w:t>spp.</w:t>
            </w:r>
          </w:p>
        </w:tc>
        <w:tc>
          <w:tcPr>
            <w:tcW w:w="0" w:type="auto"/>
            <w:vAlign w:val="center"/>
          </w:tcPr>
          <w:p w14:paraId="6D0175C0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6C0F41EE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vAlign w:val="center"/>
          </w:tcPr>
          <w:p w14:paraId="206138FB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4CD3AFDA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C65E9E" w:rsidRPr="000136C4" w14:paraId="0A5ADA42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69077411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Chimaera monstrosa</w:t>
            </w:r>
          </w:p>
        </w:tc>
        <w:tc>
          <w:tcPr>
            <w:tcW w:w="0" w:type="auto"/>
            <w:vAlign w:val="center"/>
          </w:tcPr>
          <w:p w14:paraId="5DFCA271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Chondrichthyes</w:t>
            </w:r>
          </w:p>
        </w:tc>
        <w:tc>
          <w:tcPr>
            <w:tcW w:w="0" w:type="auto"/>
            <w:vAlign w:val="center"/>
          </w:tcPr>
          <w:p w14:paraId="3FF0A2F7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vAlign w:val="center"/>
          </w:tcPr>
          <w:p w14:paraId="0DA8B660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1C692FC8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</w:tr>
      <w:tr w:rsidR="00C65E9E" w:rsidRPr="000136C4" w14:paraId="59FD0A7A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5A73DE35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Chlorophthalmus agassizi</w:t>
            </w:r>
          </w:p>
        </w:tc>
        <w:tc>
          <w:tcPr>
            <w:tcW w:w="0" w:type="auto"/>
            <w:vAlign w:val="center"/>
          </w:tcPr>
          <w:p w14:paraId="2A2074FE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3A34F0AB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vAlign w:val="center"/>
          </w:tcPr>
          <w:p w14:paraId="1C019309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03727B9E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</w:tr>
      <w:tr w:rsidR="00C65E9E" w:rsidRPr="000136C4" w14:paraId="33FC69F2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5B87DF5B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Citharus linguatula</w:t>
            </w:r>
          </w:p>
        </w:tc>
        <w:tc>
          <w:tcPr>
            <w:tcW w:w="0" w:type="auto"/>
            <w:vAlign w:val="center"/>
          </w:tcPr>
          <w:p w14:paraId="06909BA0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74AEFC60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vAlign w:val="center"/>
          </w:tcPr>
          <w:p w14:paraId="7814D201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51C95631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</w:tr>
      <w:tr w:rsidR="00C65E9E" w:rsidRPr="000136C4" w14:paraId="038673BB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75794213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Coelorinchus caelorhincus</w:t>
            </w:r>
          </w:p>
        </w:tc>
        <w:tc>
          <w:tcPr>
            <w:tcW w:w="0" w:type="auto"/>
            <w:vAlign w:val="center"/>
          </w:tcPr>
          <w:p w14:paraId="47E8D8F3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4AD7BA78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vAlign w:val="center"/>
          </w:tcPr>
          <w:p w14:paraId="51195F6A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556E4CD5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</w:tr>
      <w:tr w:rsidR="00C65E9E" w:rsidRPr="000136C4" w14:paraId="160D6CF1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58127312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Conger conger</w:t>
            </w:r>
          </w:p>
        </w:tc>
        <w:tc>
          <w:tcPr>
            <w:tcW w:w="0" w:type="auto"/>
            <w:vAlign w:val="center"/>
          </w:tcPr>
          <w:p w14:paraId="56D564D6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538A43C7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vAlign w:val="center"/>
          </w:tcPr>
          <w:p w14:paraId="7A57018E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76E3A3BC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</w:tr>
      <w:tr w:rsidR="00C65E9E" w:rsidRPr="000136C4" w14:paraId="42169630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1C1926F4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Crystallogobius linearis</w:t>
            </w:r>
          </w:p>
        </w:tc>
        <w:tc>
          <w:tcPr>
            <w:tcW w:w="0" w:type="auto"/>
            <w:vAlign w:val="center"/>
          </w:tcPr>
          <w:p w14:paraId="0BF82A79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4A82108A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vAlign w:val="center"/>
          </w:tcPr>
          <w:p w14:paraId="7AC15AE4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66C8D815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C65E9E" w:rsidRPr="000136C4" w14:paraId="34F6427F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778C933D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Cyclothone microdon</w:t>
            </w:r>
          </w:p>
        </w:tc>
        <w:tc>
          <w:tcPr>
            <w:tcW w:w="0" w:type="auto"/>
            <w:vAlign w:val="center"/>
          </w:tcPr>
          <w:p w14:paraId="66F98943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0E13C428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vAlign w:val="center"/>
          </w:tcPr>
          <w:p w14:paraId="2758ECD4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198240A2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C65E9E" w:rsidRPr="000136C4" w14:paraId="0CBCCB4A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6661CC17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Dactylopterus volitans</w:t>
            </w:r>
          </w:p>
        </w:tc>
        <w:tc>
          <w:tcPr>
            <w:tcW w:w="0" w:type="auto"/>
            <w:vAlign w:val="center"/>
          </w:tcPr>
          <w:p w14:paraId="50DF72E9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27482558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vAlign w:val="center"/>
          </w:tcPr>
          <w:p w14:paraId="15CD6C80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04C82194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</w:tr>
      <w:tr w:rsidR="00C65E9E" w:rsidRPr="000136C4" w14:paraId="1990F4F7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41CF82EA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Dasyatis pastinaca</w:t>
            </w:r>
          </w:p>
        </w:tc>
        <w:tc>
          <w:tcPr>
            <w:tcW w:w="0" w:type="auto"/>
            <w:vAlign w:val="center"/>
          </w:tcPr>
          <w:p w14:paraId="50DE2B37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Chondrichthyes</w:t>
            </w:r>
          </w:p>
        </w:tc>
        <w:tc>
          <w:tcPr>
            <w:tcW w:w="0" w:type="auto"/>
            <w:vAlign w:val="center"/>
          </w:tcPr>
          <w:p w14:paraId="762CBF82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vAlign w:val="center"/>
          </w:tcPr>
          <w:p w14:paraId="2DBBD8F6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1A7F1D3A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C65E9E" w:rsidRPr="000136C4" w14:paraId="7EBE4A48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691278BA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Deltentosteus quadrimaculatus</w:t>
            </w:r>
          </w:p>
        </w:tc>
        <w:tc>
          <w:tcPr>
            <w:tcW w:w="0" w:type="auto"/>
            <w:vAlign w:val="center"/>
          </w:tcPr>
          <w:p w14:paraId="04AE5EFA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307E4369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vAlign w:val="center"/>
          </w:tcPr>
          <w:p w14:paraId="76ECDB86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77AE8F59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</w:tr>
      <w:tr w:rsidR="00C65E9E" w:rsidRPr="000136C4" w14:paraId="262B2272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65349D39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 xml:space="preserve">Dentex </w:t>
            </w:r>
            <w:r w:rsidRPr="00941E0D">
              <w:rPr>
                <w:rFonts w:ascii="Times New Roman" w:hAnsi="Times New Roman" w:cs="Times New Roman"/>
                <w:b w:val="0"/>
                <w:iCs/>
                <w:color w:val="000000"/>
              </w:rPr>
              <w:t>spp.</w:t>
            </w:r>
          </w:p>
        </w:tc>
        <w:tc>
          <w:tcPr>
            <w:tcW w:w="0" w:type="auto"/>
            <w:vAlign w:val="center"/>
          </w:tcPr>
          <w:p w14:paraId="2E80714B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10871F11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vAlign w:val="center"/>
          </w:tcPr>
          <w:p w14:paraId="2ABF9A55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1390697A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C65E9E" w:rsidRPr="000136C4" w14:paraId="1E737F91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5FD540EF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 xml:space="preserve">Diaphus </w:t>
            </w:r>
            <w:r w:rsidRPr="00941E0D">
              <w:rPr>
                <w:rFonts w:ascii="Times New Roman" w:hAnsi="Times New Roman" w:cs="Times New Roman"/>
                <w:b w:val="0"/>
                <w:iCs/>
                <w:color w:val="000000"/>
              </w:rPr>
              <w:t>spp</w:t>
            </w: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.</w:t>
            </w:r>
          </w:p>
        </w:tc>
        <w:tc>
          <w:tcPr>
            <w:tcW w:w="0" w:type="auto"/>
            <w:vAlign w:val="center"/>
          </w:tcPr>
          <w:p w14:paraId="132902A5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2757240C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vAlign w:val="center"/>
          </w:tcPr>
          <w:p w14:paraId="550EAB5D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2ED0E1CF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C65E9E" w:rsidRPr="000136C4" w14:paraId="6A4D0A66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4FF1AE73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Diaphus metopoclampus</w:t>
            </w:r>
          </w:p>
        </w:tc>
        <w:tc>
          <w:tcPr>
            <w:tcW w:w="0" w:type="auto"/>
            <w:vAlign w:val="center"/>
          </w:tcPr>
          <w:p w14:paraId="05BE4447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6F4E0ABE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vAlign w:val="center"/>
          </w:tcPr>
          <w:p w14:paraId="1FFF08A5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15FB71E5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</w:tr>
      <w:tr w:rsidR="00C65E9E" w:rsidRPr="000136C4" w14:paraId="68F82CCC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2894CB57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Diaphus rafinesquii</w:t>
            </w:r>
          </w:p>
        </w:tc>
        <w:tc>
          <w:tcPr>
            <w:tcW w:w="0" w:type="auto"/>
            <w:vAlign w:val="center"/>
          </w:tcPr>
          <w:p w14:paraId="6F498BBD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7382C845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vAlign w:val="center"/>
          </w:tcPr>
          <w:p w14:paraId="7B49ED95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5E2C6A55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C65E9E" w:rsidRPr="000136C4" w14:paraId="51741B9C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13DB79DC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Diplodus annularis</w:t>
            </w:r>
          </w:p>
        </w:tc>
        <w:tc>
          <w:tcPr>
            <w:tcW w:w="0" w:type="auto"/>
            <w:vAlign w:val="center"/>
          </w:tcPr>
          <w:p w14:paraId="65DEA80A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29E16D89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vAlign w:val="center"/>
          </w:tcPr>
          <w:p w14:paraId="4833FBCF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0D500247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</w:tr>
      <w:tr w:rsidR="00C65E9E" w:rsidRPr="000136C4" w14:paraId="3F85AD81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6E5403E4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Dipturus oxyrinchus</w:t>
            </w:r>
          </w:p>
        </w:tc>
        <w:tc>
          <w:tcPr>
            <w:tcW w:w="0" w:type="auto"/>
            <w:vAlign w:val="center"/>
          </w:tcPr>
          <w:p w14:paraId="282621F7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Chondrichthyes</w:t>
            </w:r>
          </w:p>
        </w:tc>
        <w:tc>
          <w:tcPr>
            <w:tcW w:w="0" w:type="auto"/>
            <w:vAlign w:val="center"/>
          </w:tcPr>
          <w:p w14:paraId="59F1B601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vAlign w:val="center"/>
          </w:tcPr>
          <w:p w14:paraId="28E023D3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39CB18DD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</w:tr>
      <w:tr w:rsidR="00C65E9E" w:rsidRPr="000136C4" w14:paraId="2BC4F60B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065DF1D4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 xml:space="preserve">Echiodon </w:t>
            </w:r>
            <w:r w:rsidRPr="00941E0D">
              <w:rPr>
                <w:rFonts w:ascii="Times New Roman" w:hAnsi="Times New Roman" w:cs="Times New Roman"/>
                <w:b w:val="0"/>
                <w:iCs/>
                <w:color w:val="000000"/>
              </w:rPr>
              <w:t>spp</w:t>
            </w: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.</w:t>
            </w:r>
          </w:p>
        </w:tc>
        <w:tc>
          <w:tcPr>
            <w:tcW w:w="0" w:type="auto"/>
            <w:vAlign w:val="center"/>
          </w:tcPr>
          <w:p w14:paraId="5D12FBD3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3C53B521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vAlign w:val="center"/>
          </w:tcPr>
          <w:p w14:paraId="725886E8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493C5CE7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C65E9E" w:rsidRPr="000136C4" w14:paraId="26AEEBD3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3E1FBB98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Engraulis encrasicolus</w:t>
            </w:r>
          </w:p>
        </w:tc>
        <w:tc>
          <w:tcPr>
            <w:tcW w:w="0" w:type="auto"/>
            <w:vAlign w:val="center"/>
          </w:tcPr>
          <w:p w14:paraId="626C8784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7897AFDC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vAlign w:val="center"/>
          </w:tcPr>
          <w:p w14:paraId="6E42941D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0B390CDB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</w:tr>
      <w:tr w:rsidR="00C65E9E" w:rsidRPr="000136C4" w14:paraId="5B1A483C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1F99D552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Epigonus denticulatus</w:t>
            </w:r>
          </w:p>
        </w:tc>
        <w:tc>
          <w:tcPr>
            <w:tcW w:w="0" w:type="auto"/>
            <w:vAlign w:val="center"/>
          </w:tcPr>
          <w:p w14:paraId="6B997232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78BEC5F9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vAlign w:val="center"/>
          </w:tcPr>
          <w:p w14:paraId="49BDCB2E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112888F1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</w:tr>
      <w:tr w:rsidR="00C65E9E" w:rsidRPr="000136C4" w14:paraId="2DCFA949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1A5218F7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Epigonus telescopus</w:t>
            </w:r>
          </w:p>
        </w:tc>
        <w:tc>
          <w:tcPr>
            <w:tcW w:w="0" w:type="auto"/>
            <w:vAlign w:val="center"/>
          </w:tcPr>
          <w:p w14:paraId="5A94762C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0C8669E7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vAlign w:val="center"/>
          </w:tcPr>
          <w:p w14:paraId="1B997652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695CF27E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</w:tr>
      <w:tr w:rsidR="00C65E9E" w:rsidRPr="000136C4" w14:paraId="11338C26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129E2360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Etmopterus spinax</w:t>
            </w:r>
          </w:p>
        </w:tc>
        <w:tc>
          <w:tcPr>
            <w:tcW w:w="0" w:type="auto"/>
            <w:vAlign w:val="center"/>
          </w:tcPr>
          <w:p w14:paraId="57BFC2C9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Chondrichthyes</w:t>
            </w:r>
          </w:p>
        </w:tc>
        <w:tc>
          <w:tcPr>
            <w:tcW w:w="0" w:type="auto"/>
            <w:vAlign w:val="center"/>
          </w:tcPr>
          <w:p w14:paraId="72A07999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vAlign w:val="center"/>
          </w:tcPr>
          <w:p w14:paraId="1165E7F5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0D8061C5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</w:tr>
      <w:tr w:rsidR="00C65E9E" w:rsidRPr="000136C4" w14:paraId="359CDB0A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01944F85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Eutrigla gurnardus</w:t>
            </w:r>
          </w:p>
        </w:tc>
        <w:tc>
          <w:tcPr>
            <w:tcW w:w="0" w:type="auto"/>
            <w:vAlign w:val="center"/>
          </w:tcPr>
          <w:p w14:paraId="31BB6042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7C688DA1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vAlign w:val="center"/>
          </w:tcPr>
          <w:p w14:paraId="520E5408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0ABAA6C7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</w:tr>
      <w:tr w:rsidR="00C65E9E" w:rsidRPr="000136C4" w14:paraId="78699577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5D8BD1B1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Facciolella oxyrhyncha</w:t>
            </w:r>
          </w:p>
        </w:tc>
        <w:tc>
          <w:tcPr>
            <w:tcW w:w="0" w:type="auto"/>
            <w:vAlign w:val="center"/>
          </w:tcPr>
          <w:p w14:paraId="57F862F1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6EF8AA1D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vAlign w:val="center"/>
          </w:tcPr>
          <w:p w14:paraId="54A31052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0EB60850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C65E9E" w:rsidRPr="000136C4" w14:paraId="42131EC2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0597DD1C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Gadiculus argenteus</w:t>
            </w:r>
          </w:p>
        </w:tc>
        <w:tc>
          <w:tcPr>
            <w:tcW w:w="0" w:type="auto"/>
            <w:vAlign w:val="center"/>
          </w:tcPr>
          <w:p w14:paraId="2E0A3DC9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59F10DDA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vAlign w:val="center"/>
          </w:tcPr>
          <w:p w14:paraId="0FAD4921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05DB1DCE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</w:tr>
      <w:tr w:rsidR="00C65E9E" w:rsidRPr="000136C4" w14:paraId="37788A5E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728FD7C8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Gaidropsarus mediterraneus</w:t>
            </w:r>
          </w:p>
        </w:tc>
        <w:tc>
          <w:tcPr>
            <w:tcW w:w="0" w:type="auto"/>
            <w:vAlign w:val="center"/>
          </w:tcPr>
          <w:p w14:paraId="135615A9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6889AD90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vAlign w:val="center"/>
          </w:tcPr>
          <w:p w14:paraId="04D45DDC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62216DA7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</w:tr>
      <w:tr w:rsidR="00C65E9E" w:rsidRPr="000136C4" w14:paraId="4D5DD295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266104CD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Galeus melastomus</w:t>
            </w:r>
          </w:p>
        </w:tc>
        <w:tc>
          <w:tcPr>
            <w:tcW w:w="0" w:type="auto"/>
            <w:vAlign w:val="center"/>
          </w:tcPr>
          <w:p w14:paraId="7301FF57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Chondrichthyes</w:t>
            </w:r>
          </w:p>
        </w:tc>
        <w:tc>
          <w:tcPr>
            <w:tcW w:w="0" w:type="auto"/>
            <w:vAlign w:val="center"/>
          </w:tcPr>
          <w:p w14:paraId="2EADA8C3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vAlign w:val="center"/>
          </w:tcPr>
          <w:p w14:paraId="573019EE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6B5F982C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</w:tr>
      <w:tr w:rsidR="00C65E9E" w:rsidRPr="000136C4" w14:paraId="0711A4DC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23648F0C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Glossanodon leioglossus</w:t>
            </w:r>
          </w:p>
        </w:tc>
        <w:tc>
          <w:tcPr>
            <w:tcW w:w="0" w:type="auto"/>
            <w:vAlign w:val="center"/>
          </w:tcPr>
          <w:p w14:paraId="63D08EEE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53083CEA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vAlign w:val="center"/>
          </w:tcPr>
          <w:p w14:paraId="7E15D1E4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262225D2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</w:tr>
      <w:tr w:rsidR="00C65E9E" w:rsidRPr="000136C4" w14:paraId="3A7FA811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4AEE4EE8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 xml:space="preserve">Glossanodon </w:t>
            </w:r>
            <w:r w:rsidRPr="00B07862">
              <w:rPr>
                <w:rFonts w:ascii="Times New Roman" w:hAnsi="Times New Roman" w:cs="Times New Roman"/>
                <w:b w:val="0"/>
                <w:iCs/>
                <w:color w:val="000000"/>
              </w:rPr>
              <w:t>spp.</w:t>
            </w:r>
          </w:p>
        </w:tc>
        <w:tc>
          <w:tcPr>
            <w:tcW w:w="0" w:type="auto"/>
            <w:vAlign w:val="center"/>
          </w:tcPr>
          <w:p w14:paraId="335602F5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05BC4155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vAlign w:val="center"/>
          </w:tcPr>
          <w:p w14:paraId="22230291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3426405B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C65E9E" w:rsidRPr="000136C4" w14:paraId="6EBCAFC4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4E5F792E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 xml:space="preserve">Gnathophis </w:t>
            </w:r>
            <w:r w:rsidRPr="00B07862">
              <w:rPr>
                <w:rFonts w:ascii="Times New Roman" w:hAnsi="Times New Roman" w:cs="Times New Roman"/>
                <w:b w:val="0"/>
                <w:iCs/>
                <w:color w:val="000000"/>
              </w:rPr>
              <w:t>spp.</w:t>
            </w:r>
          </w:p>
        </w:tc>
        <w:tc>
          <w:tcPr>
            <w:tcW w:w="0" w:type="auto"/>
            <w:vAlign w:val="center"/>
          </w:tcPr>
          <w:p w14:paraId="3FB8ADDB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2AF283BA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vAlign w:val="center"/>
          </w:tcPr>
          <w:p w14:paraId="34B42FE4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7F9E15F1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C65E9E" w:rsidRPr="000136C4" w14:paraId="6454747A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57AFDDB9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Gobius niger</w:t>
            </w:r>
          </w:p>
        </w:tc>
        <w:tc>
          <w:tcPr>
            <w:tcW w:w="0" w:type="auto"/>
            <w:vAlign w:val="center"/>
          </w:tcPr>
          <w:p w14:paraId="10D9F53A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14A15E95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vAlign w:val="center"/>
          </w:tcPr>
          <w:p w14:paraId="0DB62990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20652BF7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</w:tr>
      <w:tr w:rsidR="00C65E9E" w:rsidRPr="000136C4" w14:paraId="4065A1B1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17054CAE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 xml:space="preserve">Gymnammodytes </w:t>
            </w:r>
            <w:r w:rsidRPr="00B07862">
              <w:rPr>
                <w:rFonts w:ascii="Times New Roman" w:hAnsi="Times New Roman" w:cs="Times New Roman"/>
                <w:b w:val="0"/>
                <w:iCs/>
                <w:color w:val="000000"/>
              </w:rPr>
              <w:t>spp.</w:t>
            </w:r>
          </w:p>
        </w:tc>
        <w:tc>
          <w:tcPr>
            <w:tcW w:w="0" w:type="auto"/>
            <w:vAlign w:val="center"/>
          </w:tcPr>
          <w:p w14:paraId="415B7951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6D49E48D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vAlign w:val="center"/>
          </w:tcPr>
          <w:p w14:paraId="46D1E40B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7D264658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C65E9E" w:rsidRPr="000136C4" w14:paraId="6CBB079D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15F8E9BB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Helicolenus dactylopterus</w:t>
            </w:r>
          </w:p>
        </w:tc>
        <w:tc>
          <w:tcPr>
            <w:tcW w:w="0" w:type="auto"/>
            <w:vAlign w:val="center"/>
          </w:tcPr>
          <w:p w14:paraId="092B6A07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618F3FC5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vAlign w:val="center"/>
          </w:tcPr>
          <w:p w14:paraId="4F8E4F5E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2187AB15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</w:tr>
      <w:tr w:rsidR="00C65E9E" w:rsidRPr="000136C4" w14:paraId="2A1D4A19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5E1FFAB5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Hoplostethus mediterraneus</w:t>
            </w:r>
          </w:p>
        </w:tc>
        <w:tc>
          <w:tcPr>
            <w:tcW w:w="0" w:type="auto"/>
            <w:vAlign w:val="center"/>
          </w:tcPr>
          <w:p w14:paraId="0BE1E885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74A1E5F8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vAlign w:val="center"/>
          </w:tcPr>
          <w:p w14:paraId="02004905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5FFDE3E9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</w:tr>
      <w:tr w:rsidR="00C65E9E" w:rsidRPr="000136C4" w14:paraId="53DF31C0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40B07381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Hygophum benoiti</w:t>
            </w:r>
          </w:p>
        </w:tc>
        <w:tc>
          <w:tcPr>
            <w:tcW w:w="0" w:type="auto"/>
            <w:vAlign w:val="center"/>
          </w:tcPr>
          <w:p w14:paraId="4C4BEE36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17FE58FF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vAlign w:val="center"/>
          </w:tcPr>
          <w:p w14:paraId="13A8FE23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552A53D7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C65E9E" w:rsidRPr="000136C4" w14:paraId="00D6290E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34847A01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Hygophum hygomii</w:t>
            </w:r>
          </w:p>
        </w:tc>
        <w:tc>
          <w:tcPr>
            <w:tcW w:w="0" w:type="auto"/>
            <w:vAlign w:val="center"/>
          </w:tcPr>
          <w:p w14:paraId="59493760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68DE54DC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vAlign w:val="center"/>
          </w:tcPr>
          <w:p w14:paraId="346A66D8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70F84E06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C65E9E" w:rsidRPr="000136C4" w14:paraId="65E0DED5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32F1AEB7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Hymenocephalus italicus</w:t>
            </w:r>
          </w:p>
        </w:tc>
        <w:tc>
          <w:tcPr>
            <w:tcW w:w="0" w:type="auto"/>
            <w:vAlign w:val="center"/>
          </w:tcPr>
          <w:p w14:paraId="7CC877E6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31AC9A98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vAlign w:val="center"/>
          </w:tcPr>
          <w:p w14:paraId="45B387F8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13740B44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</w:tr>
      <w:tr w:rsidR="00C65E9E" w:rsidRPr="000136C4" w14:paraId="26DD5EFC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7ED174E1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Isurus oxyrinchus</w:t>
            </w:r>
          </w:p>
        </w:tc>
        <w:tc>
          <w:tcPr>
            <w:tcW w:w="0" w:type="auto"/>
            <w:vAlign w:val="center"/>
          </w:tcPr>
          <w:p w14:paraId="447DE455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Chondrichthyes</w:t>
            </w:r>
          </w:p>
        </w:tc>
        <w:tc>
          <w:tcPr>
            <w:tcW w:w="0" w:type="auto"/>
            <w:vAlign w:val="center"/>
          </w:tcPr>
          <w:p w14:paraId="2CAD6FD1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vAlign w:val="center"/>
          </w:tcPr>
          <w:p w14:paraId="14A75DB9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73C34FE8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C65E9E" w:rsidRPr="000136C4" w14:paraId="147300DA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1591AC03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Lampanyctus crocodilus</w:t>
            </w:r>
          </w:p>
        </w:tc>
        <w:tc>
          <w:tcPr>
            <w:tcW w:w="0" w:type="auto"/>
            <w:vAlign w:val="center"/>
          </w:tcPr>
          <w:p w14:paraId="1080A6FD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3292FEB8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vAlign w:val="center"/>
          </w:tcPr>
          <w:p w14:paraId="4C42A545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33CB2C65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</w:tr>
      <w:tr w:rsidR="00C65E9E" w:rsidRPr="000136C4" w14:paraId="71A31EAB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1AF45CBA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Lepidion lepidion</w:t>
            </w:r>
          </w:p>
        </w:tc>
        <w:tc>
          <w:tcPr>
            <w:tcW w:w="0" w:type="auto"/>
            <w:vAlign w:val="center"/>
          </w:tcPr>
          <w:p w14:paraId="2B960185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34C51CC4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vAlign w:val="center"/>
          </w:tcPr>
          <w:p w14:paraId="08ED4FB1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1316ED87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C65E9E" w:rsidRPr="000136C4" w14:paraId="35A09B55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19DC8307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Lepidopus caudatus</w:t>
            </w:r>
          </w:p>
        </w:tc>
        <w:tc>
          <w:tcPr>
            <w:tcW w:w="0" w:type="auto"/>
            <w:vAlign w:val="center"/>
          </w:tcPr>
          <w:p w14:paraId="3B9B7597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55FAF7B9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vAlign w:val="center"/>
          </w:tcPr>
          <w:p w14:paraId="17FE5431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12F0A96E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</w:tr>
      <w:tr w:rsidR="00C65E9E" w:rsidRPr="000136C4" w14:paraId="7E0DE598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6D73D275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Lepidorhombus boscii</w:t>
            </w:r>
          </w:p>
        </w:tc>
        <w:tc>
          <w:tcPr>
            <w:tcW w:w="0" w:type="auto"/>
            <w:vAlign w:val="center"/>
          </w:tcPr>
          <w:p w14:paraId="0F5DD6C1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1E047485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vAlign w:val="center"/>
          </w:tcPr>
          <w:p w14:paraId="2BF6D3F5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372E15FA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</w:tr>
      <w:tr w:rsidR="00C65E9E" w:rsidRPr="000136C4" w14:paraId="2A364075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762DE6E3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Lepidorhombus whiffiagonis</w:t>
            </w:r>
          </w:p>
        </w:tc>
        <w:tc>
          <w:tcPr>
            <w:tcW w:w="0" w:type="auto"/>
            <w:vAlign w:val="center"/>
          </w:tcPr>
          <w:p w14:paraId="59FF773E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388E6B34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vAlign w:val="center"/>
          </w:tcPr>
          <w:p w14:paraId="4AB37006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60DD709E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</w:tr>
      <w:tr w:rsidR="00C65E9E" w:rsidRPr="000136C4" w14:paraId="49AF0FF1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7E5380EC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Lepidotrigla cavillone</w:t>
            </w:r>
          </w:p>
        </w:tc>
        <w:tc>
          <w:tcPr>
            <w:tcW w:w="0" w:type="auto"/>
            <w:vAlign w:val="center"/>
          </w:tcPr>
          <w:p w14:paraId="6485D551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7D5580BA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vAlign w:val="center"/>
          </w:tcPr>
          <w:p w14:paraId="54386CE2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13B60A1F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</w:tr>
      <w:tr w:rsidR="00C65E9E" w:rsidRPr="000136C4" w14:paraId="79C4807C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5C0371BB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Lepidotrigla dieuzeidei</w:t>
            </w:r>
          </w:p>
        </w:tc>
        <w:tc>
          <w:tcPr>
            <w:tcW w:w="0" w:type="auto"/>
            <w:vAlign w:val="center"/>
          </w:tcPr>
          <w:p w14:paraId="0B2F0354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259F72AD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vAlign w:val="center"/>
          </w:tcPr>
          <w:p w14:paraId="70FF236C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06FED881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</w:tr>
      <w:tr w:rsidR="00C65E9E" w:rsidRPr="000136C4" w14:paraId="6E17BD7B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02821B06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 xml:space="preserve">Lepidotrigla </w:t>
            </w:r>
            <w:r w:rsidRPr="00B07862">
              <w:rPr>
                <w:rFonts w:ascii="Times New Roman" w:hAnsi="Times New Roman" w:cs="Times New Roman"/>
                <w:b w:val="0"/>
                <w:iCs/>
                <w:color w:val="000000"/>
              </w:rPr>
              <w:t>spp.</w:t>
            </w:r>
          </w:p>
        </w:tc>
        <w:tc>
          <w:tcPr>
            <w:tcW w:w="0" w:type="auto"/>
            <w:vAlign w:val="center"/>
          </w:tcPr>
          <w:p w14:paraId="54535FF6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1D9555B6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vAlign w:val="center"/>
          </w:tcPr>
          <w:p w14:paraId="0505DC78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4CE7A7A8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C65E9E" w:rsidRPr="000136C4" w14:paraId="55B4C655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1FCD15A4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Lesueurigobius friesii</w:t>
            </w:r>
          </w:p>
        </w:tc>
        <w:tc>
          <w:tcPr>
            <w:tcW w:w="0" w:type="auto"/>
            <w:vAlign w:val="center"/>
          </w:tcPr>
          <w:p w14:paraId="19C3F518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0D9E5C42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vAlign w:val="center"/>
          </w:tcPr>
          <w:p w14:paraId="0F460ED8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0DB43729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</w:tr>
      <w:tr w:rsidR="00C65E9E" w:rsidRPr="000136C4" w14:paraId="527941A6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13298BB0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Lesueurigobius suerii</w:t>
            </w:r>
          </w:p>
        </w:tc>
        <w:tc>
          <w:tcPr>
            <w:tcW w:w="0" w:type="auto"/>
            <w:vAlign w:val="center"/>
          </w:tcPr>
          <w:p w14:paraId="3BE0AC7D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3546112D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vAlign w:val="center"/>
          </w:tcPr>
          <w:p w14:paraId="5C0DB60D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150DEE3C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C65E9E" w:rsidRPr="000136C4" w14:paraId="1576F49A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10D84C95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Leucoraja circularis</w:t>
            </w:r>
          </w:p>
        </w:tc>
        <w:tc>
          <w:tcPr>
            <w:tcW w:w="0" w:type="auto"/>
            <w:vAlign w:val="center"/>
          </w:tcPr>
          <w:p w14:paraId="54FEAA59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Chondrichthyes</w:t>
            </w:r>
          </w:p>
        </w:tc>
        <w:tc>
          <w:tcPr>
            <w:tcW w:w="0" w:type="auto"/>
            <w:vAlign w:val="center"/>
          </w:tcPr>
          <w:p w14:paraId="48D9F757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vAlign w:val="center"/>
          </w:tcPr>
          <w:p w14:paraId="6CF2AABB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348CB7E1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C65E9E" w:rsidRPr="000136C4" w14:paraId="2111C993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0F9284D3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Lophius budegassa</w:t>
            </w:r>
          </w:p>
        </w:tc>
        <w:tc>
          <w:tcPr>
            <w:tcW w:w="0" w:type="auto"/>
            <w:vAlign w:val="center"/>
          </w:tcPr>
          <w:p w14:paraId="02FE5412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71EBD99A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vAlign w:val="center"/>
          </w:tcPr>
          <w:p w14:paraId="0007E974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4A93BEF6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</w:tr>
      <w:tr w:rsidR="00C65E9E" w:rsidRPr="000136C4" w14:paraId="25E5FCE2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426EC439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Lophius piscatorius</w:t>
            </w:r>
          </w:p>
        </w:tc>
        <w:tc>
          <w:tcPr>
            <w:tcW w:w="0" w:type="auto"/>
            <w:vAlign w:val="center"/>
          </w:tcPr>
          <w:p w14:paraId="2E6AA4E9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4C454F31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vAlign w:val="center"/>
          </w:tcPr>
          <w:p w14:paraId="19FBEEC2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710347CA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C65E9E" w:rsidRPr="000136C4" w14:paraId="3ED21AB5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03231E2E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Macroramphosus scolopax</w:t>
            </w:r>
          </w:p>
        </w:tc>
        <w:tc>
          <w:tcPr>
            <w:tcW w:w="0" w:type="auto"/>
            <w:vAlign w:val="center"/>
          </w:tcPr>
          <w:p w14:paraId="75498766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20DC5935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vAlign w:val="center"/>
          </w:tcPr>
          <w:p w14:paraId="4057081E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65DF33C6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</w:tr>
      <w:tr w:rsidR="00C65E9E" w:rsidRPr="000136C4" w14:paraId="0422F438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1D575B30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Maurolicus muelleri</w:t>
            </w:r>
          </w:p>
        </w:tc>
        <w:tc>
          <w:tcPr>
            <w:tcW w:w="0" w:type="auto"/>
            <w:vAlign w:val="center"/>
          </w:tcPr>
          <w:p w14:paraId="3B51F437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5212A929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vAlign w:val="center"/>
          </w:tcPr>
          <w:p w14:paraId="30F0792A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14650FFC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</w:tr>
      <w:tr w:rsidR="00C65E9E" w:rsidRPr="000136C4" w14:paraId="3184D7D7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4BFFA843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Merlangius merlangus</w:t>
            </w:r>
          </w:p>
        </w:tc>
        <w:tc>
          <w:tcPr>
            <w:tcW w:w="0" w:type="auto"/>
            <w:vAlign w:val="center"/>
          </w:tcPr>
          <w:p w14:paraId="29E6FAB7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1D2D194C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vAlign w:val="center"/>
          </w:tcPr>
          <w:p w14:paraId="663031C7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61F28FD5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</w:tr>
      <w:tr w:rsidR="00C65E9E" w:rsidRPr="000136C4" w14:paraId="10C346E6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50591770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Merluccius merluccius</w:t>
            </w:r>
          </w:p>
        </w:tc>
        <w:tc>
          <w:tcPr>
            <w:tcW w:w="0" w:type="auto"/>
            <w:vAlign w:val="center"/>
          </w:tcPr>
          <w:p w14:paraId="04E516B5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63A4CA42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vAlign w:val="center"/>
          </w:tcPr>
          <w:p w14:paraId="43F04222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7325EB5D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</w:tr>
      <w:tr w:rsidR="00C65E9E" w:rsidRPr="000136C4" w14:paraId="0029812F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2E839FA0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Microchirus variegatus</w:t>
            </w:r>
          </w:p>
        </w:tc>
        <w:tc>
          <w:tcPr>
            <w:tcW w:w="0" w:type="auto"/>
            <w:vAlign w:val="center"/>
          </w:tcPr>
          <w:p w14:paraId="0A8F8E33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404F0289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vAlign w:val="center"/>
          </w:tcPr>
          <w:p w14:paraId="32210A9A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38A07EB4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</w:tr>
      <w:tr w:rsidR="00C65E9E" w:rsidRPr="000136C4" w14:paraId="4041246F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534D879E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Micromesistius poutassou</w:t>
            </w:r>
          </w:p>
        </w:tc>
        <w:tc>
          <w:tcPr>
            <w:tcW w:w="0" w:type="auto"/>
            <w:vAlign w:val="center"/>
          </w:tcPr>
          <w:p w14:paraId="6058A44C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43A3CF0D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vAlign w:val="center"/>
          </w:tcPr>
          <w:p w14:paraId="7E4AFE96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1E15AAAB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</w:tr>
      <w:tr w:rsidR="00C65E9E" w:rsidRPr="000136C4" w14:paraId="2A46F2A4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1E1F86A6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Molva dypterygia</w:t>
            </w:r>
          </w:p>
        </w:tc>
        <w:tc>
          <w:tcPr>
            <w:tcW w:w="0" w:type="auto"/>
            <w:vAlign w:val="center"/>
          </w:tcPr>
          <w:p w14:paraId="3A7D5D5B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767337BC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vAlign w:val="center"/>
          </w:tcPr>
          <w:p w14:paraId="3D2E12AB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2B8F0F33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</w:tr>
      <w:tr w:rsidR="00C65E9E" w:rsidRPr="000136C4" w14:paraId="71AC5D74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7ED7529E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Mullus barbatus</w:t>
            </w:r>
          </w:p>
        </w:tc>
        <w:tc>
          <w:tcPr>
            <w:tcW w:w="0" w:type="auto"/>
            <w:vAlign w:val="center"/>
          </w:tcPr>
          <w:p w14:paraId="25897DD2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26ACB609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vAlign w:val="center"/>
          </w:tcPr>
          <w:p w14:paraId="4AD03B74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3185B638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</w:tr>
      <w:tr w:rsidR="00C65E9E" w:rsidRPr="000136C4" w14:paraId="5F472308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7C8A268B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Mullus surmuletus</w:t>
            </w:r>
          </w:p>
        </w:tc>
        <w:tc>
          <w:tcPr>
            <w:tcW w:w="0" w:type="auto"/>
            <w:vAlign w:val="center"/>
          </w:tcPr>
          <w:p w14:paraId="5AF5A8FE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1D60F3EA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vAlign w:val="center"/>
          </w:tcPr>
          <w:p w14:paraId="2B7A111B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04EEFC06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</w:tr>
      <w:tr w:rsidR="00C65E9E" w:rsidRPr="000136C4" w14:paraId="53165A23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4717D43B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Mustelus mustelus</w:t>
            </w:r>
          </w:p>
        </w:tc>
        <w:tc>
          <w:tcPr>
            <w:tcW w:w="0" w:type="auto"/>
            <w:vAlign w:val="center"/>
          </w:tcPr>
          <w:p w14:paraId="7835AB9B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Chondrichthyes</w:t>
            </w:r>
          </w:p>
        </w:tc>
        <w:tc>
          <w:tcPr>
            <w:tcW w:w="0" w:type="auto"/>
            <w:vAlign w:val="center"/>
          </w:tcPr>
          <w:p w14:paraId="3E0540C9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vAlign w:val="center"/>
          </w:tcPr>
          <w:p w14:paraId="6A933303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2C18EBAF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</w:tr>
      <w:tr w:rsidR="00C65E9E" w:rsidRPr="000136C4" w14:paraId="2C3B9ADA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1B8CC815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Mustelus punctulatus</w:t>
            </w:r>
          </w:p>
        </w:tc>
        <w:tc>
          <w:tcPr>
            <w:tcW w:w="0" w:type="auto"/>
            <w:vAlign w:val="center"/>
          </w:tcPr>
          <w:p w14:paraId="02E49F88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Chondrichthyes</w:t>
            </w:r>
          </w:p>
        </w:tc>
        <w:tc>
          <w:tcPr>
            <w:tcW w:w="0" w:type="auto"/>
            <w:vAlign w:val="center"/>
          </w:tcPr>
          <w:p w14:paraId="17C8C5FA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vAlign w:val="center"/>
          </w:tcPr>
          <w:p w14:paraId="0C5FC9B0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51C92274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</w:tr>
      <w:tr w:rsidR="00C65E9E" w:rsidRPr="000136C4" w14:paraId="172C67CD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05B06774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Myliobatis aquila</w:t>
            </w:r>
          </w:p>
        </w:tc>
        <w:tc>
          <w:tcPr>
            <w:tcW w:w="0" w:type="auto"/>
            <w:vAlign w:val="center"/>
          </w:tcPr>
          <w:p w14:paraId="5B7D80D7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Chondrichthyes</w:t>
            </w:r>
          </w:p>
        </w:tc>
        <w:tc>
          <w:tcPr>
            <w:tcW w:w="0" w:type="auto"/>
            <w:vAlign w:val="center"/>
          </w:tcPr>
          <w:p w14:paraId="78C49EAE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vAlign w:val="center"/>
          </w:tcPr>
          <w:p w14:paraId="2A086C9A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203B1F4C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</w:tr>
      <w:tr w:rsidR="00C65E9E" w:rsidRPr="000136C4" w14:paraId="499D10BC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1D96D800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Nemichthys scolopaceus</w:t>
            </w:r>
          </w:p>
        </w:tc>
        <w:tc>
          <w:tcPr>
            <w:tcW w:w="0" w:type="auto"/>
            <w:vAlign w:val="center"/>
          </w:tcPr>
          <w:p w14:paraId="3EE93824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141B8324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vAlign w:val="center"/>
          </w:tcPr>
          <w:p w14:paraId="7E82A92E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75A1573F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C65E9E" w:rsidRPr="000136C4" w14:paraId="295BB2FA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2997D816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Nettastoma melanurum</w:t>
            </w:r>
          </w:p>
        </w:tc>
        <w:tc>
          <w:tcPr>
            <w:tcW w:w="0" w:type="auto"/>
            <w:vAlign w:val="center"/>
          </w:tcPr>
          <w:p w14:paraId="41498B06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3D674683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vAlign w:val="center"/>
          </w:tcPr>
          <w:p w14:paraId="3E08E78E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76A815DD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</w:tr>
      <w:tr w:rsidR="00C65E9E" w:rsidRPr="000136C4" w14:paraId="0EC5F1A9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3DEDE5AE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Nezumia sclerorhynchus</w:t>
            </w:r>
          </w:p>
        </w:tc>
        <w:tc>
          <w:tcPr>
            <w:tcW w:w="0" w:type="auto"/>
            <w:vAlign w:val="center"/>
          </w:tcPr>
          <w:p w14:paraId="6A911B46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5BD04F2E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vAlign w:val="center"/>
          </w:tcPr>
          <w:p w14:paraId="617A7020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312C625A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</w:tr>
      <w:tr w:rsidR="00C65E9E" w:rsidRPr="000136C4" w14:paraId="49FB17F1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5AD4A780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 xml:space="preserve">Nezumia </w:t>
            </w:r>
            <w:r w:rsidRPr="00B07862">
              <w:rPr>
                <w:rFonts w:ascii="Times New Roman" w:hAnsi="Times New Roman" w:cs="Times New Roman"/>
                <w:b w:val="0"/>
                <w:iCs/>
                <w:color w:val="000000"/>
              </w:rPr>
              <w:t>spp.</w:t>
            </w:r>
          </w:p>
        </w:tc>
        <w:tc>
          <w:tcPr>
            <w:tcW w:w="0" w:type="auto"/>
            <w:vAlign w:val="center"/>
          </w:tcPr>
          <w:p w14:paraId="2B2AC1CD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2259A952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vAlign w:val="center"/>
          </w:tcPr>
          <w:p w14:paraId="64C16C14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6B5C2B6E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C65E9E" w:rsidRPr="000136C4" w14:paraId="53C088B4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40D2517E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Notacanthus bonaparte</w:t>
            </w:r>
          </w:p>
        </w:tc>
        <w:tc>
          <w:tcPr>
            <w:tcW w:w="0" w:type="auto"/>
            <w:vAlign w:val="center"/>
          </w:tcPr>
          <w:p w14:paraId="5F8D198D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431A1AB4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vAlign w:val="center"/>
          </w:tcPr>
          <w:p w14:paraId="5B7F351E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3A25B5E9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</w:tr>
      <w:tr w:rsidR="00C65E9E" w:rsidRPr="000136C4" w14:paraId="1BFD1800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1C495229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Notoscopelus elongatus</w:t>
            </w:r>
          </w:p>
        </w:tc>
        <w:tc>
          <w:tcPr>
            <w:tcW w:w="0" w:type="auto"/>
            <w:vAlign w:val="center"/>
          </w:tcPr>
          <w:p w14:paraId="43E1B088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443E2FBE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vAlign w:val="center"/>
          </w:tcPr>
          <w:p w14:paraId="20BA59CD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2813D5C8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C65E9E" w:rsidRPr="000136C4" w14:paraId="239FC70A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578E7045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Pagellus acarne</w:t>
            </w:r>
          </w:p>
        </w:tc>
        <w:tc>
          <w:tcPr>
            <w:tcW w:w="0" w:type="auto"/>
            <w:vAlign w:val="center"/>
          </w:tcPr>
          <w:p w14:paraId="0E75F0B8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5DA07AAA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vAlign w:val="center"/>
          </w:tcPr>
          <w:p w14:paraId="708EB1F5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2D4DFAEB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</w:tr>
      <w:tr w:rsidR="00C65E9E" w:rsidRPr="000136C4" w14:paraId="5B9FDE71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43A390EA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Pagellus bogaraveo</w:t>
            </w:r>
          </w:p>
        </w:tc>
        <w:tc>
          <w:tcPr>
            <w:tcW w:w="0" w:type="auto"/>
            <w:vAlign w:val="center"/>
          </w:tcPr>
          <w:p w14:paraId="74FB4961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673B0F6A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vAlign w:val="center"/>
          </w:tcPr>
          <w:p w14:paraId="5FCB350A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11BEB12E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</w:tr>
      <w:tr w:rsidR="00C65E9E" w:rsidRPr="000136C4" w14:paraId="71D8AFCF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1F257FC0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Pagellus erythrinus</w:t>
            </w:r>
          </w:p>
        </w:tc>
        <w:tc>
          <w:tcPr>
            <w:tcW w:w="0" w:type="auto"/>
            <w:vAlign w:val="center"/>
          </w:tcPr>
          <w:p w14:paraId="7CA2B566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0916034B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vAlign w:val="center"/>
          </w:tcPr>
          <w:p w14:paraId="2C8903D4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1F649C9B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</w:tr>
      <w:tr w:rsidR="00C65E9E" w:rsidRPr="000136C4" w14:paraId="0EBBDE12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20DD9FAC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Pagrus pagrus</w:t>
            </w:r>
          </w:p>
        </w:tc>
        <w:tc>
          <w:tcPr>
            <w:tcW w:w="0" w:type="auto"/>
            <w:vAlign w:val="center"/>
          </w:tcPr>
          <w:p w14:paraId="71434C8B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3DDC6024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vAlign w:val="center"/>
          </w:tcPr>
          <w:p w14:paraId="4A61116E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08E68653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</w:tr>
      <w:tr w:rsidR="00C65E9E" w:rsidRPr="000136C4" w14:paraId="3A96EA9C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584309B1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Peristedion cataphractum</w:t>
            </w:r>
          </w:p>
        </w:tc>
        <w:tc>
          <w:tcPr>
            <w:tcW w:w="0" w:type="auto"/>
            <w:vAlign w:val="center"/>
          </w:tcPr>
          <w:p w14:paraId="1ED7AB23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52CD1D67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vAlign w:val="center"/>
          </w:tcPr>
          <w:p w14:paraId="21EDE165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3DECA586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</w:tr>
      <w:tr w:rsidR="00C65E9E" w:rsidRPr="000136C4" w14:paraId="3E430318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4AB32FD9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Peristedion spp.</w:t>
            </w:r>
          </w:p>
        </w:tc>
        <w:tc>
          <w:tcPr>
            <w:tcW w:w="0" w:type="auto"/>
            <w:vAlign w:val="center"/>
          </w:tcPr>
          <w:p w14:paraId="573F751E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387CDF35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vAlign w:val="center"/>
          </w:tcPr>
          <w:p w14:paraId="298BCFE5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73B33D49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C65E9E" w:rsidRPr="000136C4" w14:paraId="1295D977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2BDA8703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Phycis blennoides</w:t>
            </w:r>
          </w:p>
        </w:tc>
        <w:tc>
          <w:tcPr>
            <w:tcW w:w="0" w:type="auto"/>
            <w:vAlign w:val="center"/>
          </w:tcPr>
          <w:p w14:paraId="797A4904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635010DE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vAlign w:val="center"/>
          </w:tcPr>
          <w:p w14:paraId="11A3FC94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5B1D6AC4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</w:tr>
      <w:tr w:rsidR="00C65E9E" w:rsidRPr="000136C4" w14:paraId="480AFB07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19C4722A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Pomatoschistus minutus</w:t>
            </w:r>
          </w:p>
        </w:tc>
        <w:tc>
          <w:tcPr>
            <w:tcW w:w="0" w:type="auto"/>
            <w:vAlign w:val="center"/>
          </w:tcPr>
          <w:p w14:paraId="205C771F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1652AD24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vAlign w:val="center"/>
          </w:tcPr>
          <w:p w14:paraId="7CC8FF7D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45FE4E34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C65E9E" w:rsidRPr="000136C4" w14:paraId="54177520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684D2916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Prionace glauca</w:t>
            </w:r>
          </w:p>
        </w:tc>
        <w:tc>
          <w:tcPr>
            <w:tcW w:w="0" w:type="auto"/>
            <w:vAlign w:val="center"/>
          </w:tcPr>
          <w:p w14:paraId="732E2042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Chondrichthyes</w:t>
            </w:r>
          </w:p>
        </w:tc>
        <w:tc>
          <w:tcPr>
            <w:tcW w:w="0" w:type="auto"/>
            <w:vAlign w:val="center"/>
          </w:tcPr>
          <w:p w14:paraId="4B987A10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vAlign w:val="center"/>
          </w:tcPr>
          <w:p w14:paraId="338F9BD8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275A73C1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C65E9E" w:rsidRPr="000136C4" w14:paraId="4BA35AF5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22F52771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Pseudaphya ferreri</w:t>
            </w:r>
          </w:p>
        </w:tc>
        <w:tc>
          <w:tcPr>
            <w:tcW w:w="0" w:type="auto"/>
            <w:vAlign w:val="center"/>
          </w:tcPr>
          <w:p w14:paraId="31F6D339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6511FBE2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vAlign w:val="center"/>
          </w:tcPr>
          <w:p w14:paraId="7DF9068F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557D86A5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C65E9E" w:rsidRPr="000136C4" w14:paraId="4C5B28AD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54E53BE0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Pteroplatytrygon violacea</w:t>
            </w:r>
          </w:p>
        </w:tc>
        <w:tc>
          <w:tcPr>
            <w:tcW w:w="0" w:type="auto"/>
            <w:vAlign w:val="center"/>
          </w:tcPr>
          <w:p w14:paraId="7936D62A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Chondrichthyes</w:t>
            </w:r>
          </w:p>
        </w:tc>
        <w:tc>
          <w:tcPr>
            <w:tcW w:w="0" w:type="auto"/>
            <w:vAlign w:val="center"/>
          </w:tcPr>
          <w:p w14:paraId="47C308A3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vAlign w:val="center"/>
          </w:tcPr>
          <w:p w14:paraId="202F26F7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4BF68BB9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C65E9E" w:rsidRPr="000136C4" w14:paraId="42183A10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603440F9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Raja asterias</w:t>
            </w:r>
          </w:p>
        </w:tc>
        <w:tc>
          <w:tcPr>
            <w:tcW w:w="0" w:type="auto"/>
            <w:vAlign w:val="center"/>
          </w:tcPr>
          <w:p w14:paraId="4FAD7F46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Chondrichthyes</w:t>
            </w:r>
          </w:p>
        </w:tc>
        <w:tc>
          <w:tcPr>
            <w:tcW w:w="0" w:type="auto"/>
            <w:vAlign w:val="center"/>
          </w:tcPr>
          <w:p w14:paraId="4DF89312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vAlign w:val="center"/>
          </w:tcPr>
          <w:p w14:paraId="542EEFEE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27B767DC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</w:tr>
      <w:tr w:rsidR="00C65E9E" w:rsidRPr="000136C4" w14:paraId="77F361BA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36785B2B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Raja clavata</w:t>
            </w:r>
          </w:p>
        </w:tc>
        <w:tc>
          <w:tcPr>
            <w:tcW w:w="0" w:type="auto"/>
            <w:vAlign w:val="center"/>
          </w:tcPr>
          <w:p w14:paraId="424E54EA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Chondrichthyes</w:t>
            </w:r>
          </w:p>
        </w:tc>
        <w:tc>
          <w:tcPr>
            <w:tcW w:w="0" w:type="auto"/>
            <w:vAlign w:val="center"/>
          </w:tcPr>
          <w:p w14:paraId="521C7C1C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vAlign w:val="center"/>
          </w:tcPr>
          <w:p w14:paraId="29D2159D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7B9400E6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</w:tr>
      <w:tr w:rsidR="00C65E9E" w:rsidRPr="000136C4" w14:paraId="78E3C70E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4EF9053F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Raja brachyura</w:t>
            </w:r>
          </w:p>
        </w:tc>
        <w:tc>
          <w:tcPr>
            <w:tcW w:w="0" w:type="auto"/>
            <w:vAlign w:val="center"/>
          </w:tcPr>
          <w:p w14:paraId="424B1249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Chondrichthyes</w:t>
            </w:r>
          </w:p>
        </w:tc>
        <w:tc>
          <w:tcPr>
            <w:tcW w:w="0" w:type="auto"/>
            <w:vAlign w:val="center"/>
          </w:tcPr>
          <w:p w14:paraId="55095089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vAlign w:val="center"/>
          </w:tcPr>
          <w:p w14:paraId="616385B0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420C9CAF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</w:tr>
      <w:tr w:rsidR="00C65E9E" w:rsidRPr="000136C4" w14:paraId="79ED6959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555849FD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Raja miraletus</w:t>
            </w:r>
          </w:p>
        </w:tc>
        <w:tc>
          <w:tcPr>
            <w:tcW w:w="0" w:type="auto"/>
            <w:vAlign w:val="center"/>
          </w:tcPr>
          <w:p w14:paraId="371B49F3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Chondrichthyes</w:t>
            </w:r>
          </w:p>
        </w:tc>
        <w:tc>
          <w:tcPr>
            <w:tcW w:w="0" w:type="auto"/>
            <w:vAlign w:val="center"/>
          </w:tcPr>
          <w:p w14:paraId="2CF0BD5B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vAlign w:val="center"/>
          </w:tcPr>
          <w:p w14:paraId="2A9D09E0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6590AA98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</w:tr>
      <w:tr w:rsidR="00C65E9E" w:rsidRPr="000136C4" w14:paraId="4F59A06C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23EF7D42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Raja polystigma</w:t>
            </w:r>
          </w:p>
        </w:tc>
        <w:tc>
          <w:tcPr>
            <w:tcW w:w="0" w:type="auto"/>
            <w:vAlign w:val="center"/>
          </w:tcPr>
          <w:p w14:paraId="35A5259E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Chondrichthyes</w:t>
            </w:r>
          </w:p>
        </w:tc>
        <w:tc>
          <w:tcPr>
            <w:tcW w:w="0" w:type="auto"/>
            <w:vAlign w:val="center"/>
          </w:tcPr>
          <w:p w14:paraId="1BA0F3AB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vAlign w:val="center"/>
          </w:tcPr>
          <w:p w14:paraId="08B0B5B9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7E38426F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</w:tr>
      <w:tr w:rsidR="00C65E9E" w:rsidRPr="000136C4" w14:paraId="69814C5D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3C6C3211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Raja</w:t>
            </w:r>
            <w:r w:rsidRPr="00B07862">
              <w:rPr>
                <w:rFonts w:ascii="Times New Roman" w:hAnsi="Times New Roman" w:cs="Times New Roman"/>
                <w:b w:val="0"/>
                <w:iCs/>
                <w:color w:val="000000"/>
              </w:rPr>
              <w:t xml:space="preserve"> spp</w:t>
            </w: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.</w:t>
            </w:r>
          </w:p>
        </w:tc>
        <w:tc>
          <w:tcPr>
            <w:tcW w:w="0" w:type="auto"/>
            <w:vAlign w:val="center"/>
          </w:tcPr>
          <w:p w14:paraId="1DC9800F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Chondrichthyes</w:t>
            </w:r>
          </w:p>
        </w:tc>
        <w:tc>
          <w:tcPr>
            <w:tcW w:w="0" w:type="auto"/>
            <w:vAlign w:val="center"/>
          </w:tcPr>
          <w:p w14:paraId="564276AC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vAlign w:val="center"/>
          </w:tcPr>
          <w:p w14:paraId="4ECF794D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086D707E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C65E9E" w:rsidRPr="000136C4" w14:paraId="16F08410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205B8DA3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Sarda sarda</w:t>
            </w:r>
          </w:p>
        </w:tc>
        <w:tc>
          <w:tcPr>
            <w:tcW w:w="0" w:type="auto"/>
            <w:vAlign w:val="center"/>
          </w:tcPr>
          <w:p w14:paraId="735577BC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30DF591D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vAlign w:val="center"/>
          </w:tcPr>
          <w:p w14:paraId="036A8415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2859C53D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</w:tr>
      <w:tr w:rsidR="00C65E9E" w:rsidRPr="000136C4" w14:paraId="76AB68B1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2407178E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Sardina pilchardus</w:t>
            </w:r>
          </w:p>
        </w:tc>
        <w:tc>
          <w:tcPr>
            <w:tcW w:w="0" w:type="auto"/>
            <w:vAlign w:val="center"/>
          </w:tcPr>
          <w:p w14:paraId="3F1F6FD6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341248FF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vAlign w:val="center"/>
          </w:tcPr>
          <w:p w14:paraId="3C8739D3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2AC22FAA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</w:tr>
      <w:tr w:rsidR="00C65E9E" w:rsidRPr="000136C4" w14:paraId="42F01040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28DC49A2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Sardinella aurita</w:t>
            </w:r>
          </w:p>
        </w:tc>
        <w:tc>
          <w:tcPr>
            <w:tcW w:w="0" w:type="auto"/>
            <w:vAlign w:val="center"/>
          </w:tcPr>
          <w:p w14:paraId="2601A518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28274A02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vAlign w:val="center"/>
          </w:tcPr>
          <w:p w14:paraId="064F02BA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20283E70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</w:tr>
      <w:tr w:rsidR="00C65E9E" w:rsidRPr="000136C4" w14:paraId="33CC47AD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0EAC3E9F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Scomber colias</w:t>
            </w:r>
          </w:p>
        </w:tc>
        <w:tc>
          <w:tcPr>
            <w:tcW w:w="0" w:type="auto"/>
            <w:vAlign w:val="center"/>
          </w:tcPr>
          <w:p w14:paraId="00EB054D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5336FC8A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vAlign w:val="center"/>
          </w:tcPr>
          <w:p w14:paraId="7F83225B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64C9FBC3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</w:tr>
      <w:tr w:rsidR="00C65E9E" w:rsidRPr="000136C4" w14:paraId="6E04DE98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3EE67789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Scomber scombrus</w:t>
            </w:r>
          </w:p>
        </w:tc>
        <w:tc>
          <w:tcPr>
            <w:tcW w:w="0" w:type="auto"/>
            <w:vAlign w:val="center"/>
          </w:tcPr>
          <w:p w14:paraId="2A84ABBF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3EBD8438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vAlign w:val="center"/>
          </w:tcPr>
          <w:p w14:paraId="07863D47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43E9739B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</w:tr>
      <w:tr w:rsidR="00C65E9E" w:rsidRPr="000136C4" w14:paraId="1CD3D610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4BDC4C87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Scorpaena notata</w:t>
            </w:r>
          </w:p>
        </w:tc>
        <w:tc>
          <w:tcPr>
            <w:tcW w:w="0" w:type="auto"/>
            <w:vAlign w:val="center"/>
          </w:tcPr>
          <w:p w14:paraId="5D70B2AE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47839CAB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vAlign w:val="center"/>
          </w:tcPr>
          <w:p w14:paraId="1F1E35B3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64FEC4E1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</w:tr>
      <w:tr w:rsidR="00C65E9E" w:rsidRPr="000136C4" w14:paraId="68C5959F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05C7F3FD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Scorpaena porcus</w:t>
            </w:r>
          </w:p>
        </w:tc>
        <w:tc>
          <w:tcPr>
            <w:tcW w:w="0" w:type="auto"/>
            <w:vAlign w:val="center"/>
          </w:tcPr>
          <w:p w14:paraId="62E7F205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773CA419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vAlign w:val="center"/>
          </w:tcPr>
          <w:p w14:paraId="6C703DB4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28FC0E84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</w:tr>
      <w:tr w:rsidR="00C65E9E" w:rsidRPr="000136C4" w14:paraId="1343F4D8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7F09F363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Scorpaena scrofa</w:t>
            </w:r>
          </w:p>
        </w:tc>
        <w:tc>
          <w:tcPr>
            <w:tcW w:w="0" w:type="auto"/>
            <w:vAlign w:val="center"/>
          </w:tcPr>
          <w:p w14:paraId="3BCB1C1E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7A028E2D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vAlign w:val="center"/>
          </w:tcPr>
          <w:p w14:paraId="4F154809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7E796C7D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</w:tr>
      <w:tr w:rsidR="00C65E9E" w:rsidRPr="000136C4" w14:paraId="5175FEF9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3114B8A5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 xml:space="preserve">Scorpaena </w:t>
            </w:r>
            <w:r w:rsidRPr="00B07862">
              <w:rPr>
                <w:rFonts w:ascii="Times New Roman" w:hAnsi="Times New Roman" w:cs="Times New Roman"/>
                <w:b w:val="0"/>
                <w:iCs/>
                <w:color w:val="000000"/>
              </w:rPr>
              <w:t>spp.</w:t>
            </w:r>
          </w:p>
        </w:tc>
        <w:tc>
          <w:tcPr>
            <w:tcW w:w="0" w:type="auto"/>
            <w:vAlign w:val="center"/>
          </w:tcPr>
          <w:p w14:paraId="02FC51EF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24DFF5F3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vAlign w:val="center"/>
          </w:tcPr>
          <w:p w14:paraId="3EEB20A1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5D4F978E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C65E9E" w:rsidRPr="000136C4" w14:paraId="5A463C83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36C36EE0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Scyliorhinus canicula</w:t>
            </w:r>
          </w:p>
        </w:tc>
        <w:tc>
          <w:tcPr>
            <w:tcW w:w="0" w:type="auto"/>
            <w:vAlign w:val="center"/>
          </w:tcPr>
          <w:p w14:paraId="028147BE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Chondrichthyes</w:t>
            </w:r>
          </w:p>
        </w:tc>
        <w:tc>
          <w:tcPr>
            <w:tcW w:w="0" w:type="auto"/>
            <w:vAlign w:val="center"/>
          </w:tcPr>
          <w:p w14:paraId="34A9F8A0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vAlign w:val="center"/>
          </w:tcPr>
          <w:p w14:paraId="77B3D93B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49A1ABBD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</w:tr>
      <w:tr w:rsidR="00C65E9E" w:rsidRPr="000136C4" w14:paraId="2B5248DB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538C5909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Serranus hepatus</w:t>
            </w:r>
          </w:p>
        </w:tc>
        <w:tc>
          <w:tcPr>
            <w:tcW w:w="0" w:type="auto"/>
            <w:vAlign w:val="center"/>
          </w:tcPr>
          <w:p w14:paraId="4A409A3E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2B6A0C8C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vAlign w:val="center"/>
          </w:tcPr>
          <w:p w14:paraId="1E703067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50FD9537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</w:tr>
      <w:tr w:rsidR="00C65E9E" w:rsidRPr="000136C4" w14:paraId="7577D5CE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0EC1C64A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Serranus spp.</w:t>
            </w:r>
          </w:p>
        </w:tc>
        <w:tc>
          <w:tcPr>
            <w:tcW w:w="0" w:type="auto"/>
            <w:vAlign w:val="center"/>
          </w:tcPr>
          <w:p w14:paraId="3AE0B85C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5A0D7318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vAlign w:val="center"/>
          </w:tcPr>
          <w:p w14:paraId="5105391C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506CB565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C65E9E" w:rsidRPr="000136C4" w14:paraId="19B2CB2F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1152322E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Serranus cabrilla</w:t>
            </w:r>
          </w:p>
        </w:tc>
        <w:tc>
          <w:tcPr>
            <w:tcW w:w="0" w:type="auto"/>
            <w:vAlign w:val="center"/>
          </w:tcPr>
          <w:p w14:paraId="195BC962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714970B1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vAlign w:val="center"/>
          </w:tcPr>
          <w:p w14:paraId="29752A11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0EDB9A15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</w:tr>
      <w:tr w:rsidR="00C65E9E" w:rsidRPr="000136C4" w14:paraId="7FBC6A96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7B297C59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Solea solea</w:t>
            </w:r>
          </w:p>
        </w:tc>
        <w:tc>
          <w:tcPr>
            <w:tcW w:w="0" w:type="auto"/>
            <w:vAlign w:val="center"/>
          </w:tcPr>
          <w:p w14:paraId="01945DF8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33E59B7B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vAlign w:val="center"/>
          </w:tcPr>
          <w:p w14:paraId="0A8A93DB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0156F332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</w:tr>
      <w:tr w:rsidR="00C65E9E" w:rsidRPr="000136C4" w14:paraId="7B7EC6A4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7A52057F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Sparus aurata</w:t>
            </w:r>
          </w:p>
        </w:tc>
        <w:tc>
          <w:tcPr>
            <w:tcW w:w="0" w:type="auto"/>
            <w:vAlign w:val="center"/>
          </w:tcPr>
          <w:p w14:paraId="37A9D6A4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099C3503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vAlign w:val="center"/>
          </w:tcPr>
          <w:p w14:paraId="48AA68FD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4C8A94E4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C65E9E" w:rsidRPr="000136C4" w14:paraId="4E872425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49977D49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Spicara flexuosa</w:t>
            </w:r>
          </w:p>
        </w:tc>
        <w:tc>
          <w:tcPr>
            <w:tcW w:w="0" w:type="auto"/>
            <w:vAlign w:val="center"/>
          </w:tcPr>
          <w:p w14:paraId="53AE2F29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5C542956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vAlign w:val="center"/>
          </w:tcPr>
          <w:p w14:paraId="23C2A23C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7CD6910A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</w:tr>
      <w:tr w:rsidR="00C65E9E" w:rsidRPr="000136C4" w14:paraId="6FE7E405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31826E7E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Spicara smaris</w:t>
            </w:r>
          </w:p>
        </w:tc>
        <w:tc>
          <w:tcPr>
            <w:tcW w:w="0" w:type="auto"/>
            <w:vAlign w:val="center"/>
          </w:tcPr>
          <w:p w14:paraId="73D5A373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65EC5E26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vAlign w:val="center"/>
          </w:tcPr>
          <w:p w14:paraId="37E4BCE2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5D2F0537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</w:tr>
      <w:tr w:rsidR="00C65E9E" w:rsidRPr="000136C4" w14:paraId="1BCF099C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2E239A3D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 xml:space="preserve">Spicara </w:t>
            </w:r>
            <w:r w:rsidRPr="00B07862">
              <w:rPr>
                <w:rFonts w:ascii="Times New Roman" w:hAnsi="Times New Roman" w:cs="Times New Roman"/>
                <w:b w:val="0"/>
                <w:iCs/>
                <w:color w:val="000000"/>
              </w:rPr>
              <w:t>spp.</w:t>
            </w:r>
          </w:p>
        </w:tc>
        <w:tc>
          <w:tcPr>
            <w:tcW w:w="0" w:type="auto"/>
            <w:vAlign w:val="center"/>
          </w:tcPr>
          <w:p w14:paraId="26E0EAE8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1DA08A78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vAlign w:val="center"/>
          </w:tcPr>
          <w:p w14:paraId="32ECDC4F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43CC9DD0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C65E9E" w:rsidRPr="000136C4" w14:paraId="6C5E669F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70B05F5D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Sprattus sprattus</w:t>
            </w:r>
          </w:p>
        </w:tc>
        <w:tc>
          <w:tcPr>
            <w:tcW w:w="0" w:type="auto"/>
            <w:vAlign w:val="center"/>
          </w:tcPr>
          <w:p w14:paraId="39476DBE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0449EEB7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vAlign w:val="center"/>
          </w:tcPr>
          <w:p w14:paraId="23578A0B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70579E3C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</w:tr>
      <w:tr w:rsidR="00C65E9E" w:rsidRPr="000136C4" w14:paraId="54E07EDA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7C93C14B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Squalus acanthias</w:t>
            </w:r>
          </w:p>
        </w:tc>
        <w:tc>
          <w:tcPr>
            <w:tcW w:w="0" w:type="auto"/>
            <w:vAlign w:val="center"/>
          </w:tcPr>
          <w:p w14:paraId="4B6B4ADD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Chondrichthyes</w:t>
            </w:r>
          </w:p>
        </w:tc>
        <w:tc>
          <w:tcPr>
            <w:tcW w:w="0" w:type="auto"/>
            <w:vAlign w:val="center"/>
          </w:tcPr>
          <w:p w14:paraId="6E23DA6C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vAlign w:val="center"/>
          </w:tcPr>
          <w:p w14:paraId="707F4EC7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5EFE17B6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</w:tr>
      <w:tr w:rsidR="00C65E9E" w:rsidRPr="000136C4" w14:paraId="77262233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436F53F3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Squalus blainville</w:t>
            </w:r>
          </w:p>
        </w:tc>
        <w:tc>
          <w:tcPr>
            <w:tcW w:w="0" w:type="auto"/>
            <w:vAlign w:val="center"/>
          </w:tcPr>
          <w:p w14:paraId="20F47A8E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Chondrichthyes</w:t>
            </w:r>
          </w:p>
        </w:tc>
        <w:tc>
          <w:tcPr>
            <w:tcW w:w="0" w:type="auto"/>
            <w:vAlign w:val="center"/>
          </w:tcPr>
          <w:p w14:paraId="5E0E54ED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vAlign w:val="center"/>
          </w:tcPr>
          <w:p w14:paraId="66DD02E7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47C54CF5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C65E9E" w:rsidRPr="000136C4" w14:paraId="79B25367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0CFAFE82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Stomias boa</w:t>
            </w:r>
          </w:p>
        </w:tc>
        <w:tc>
          <w:tcPr>
            <w:tcW w:w="0" w:type="auto"/>
            <w:vAlign w:val="center"/>
          </w:tcPr>
          <w:p w14:paraId="14027DFF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3EA85F07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vAlign w:val="center"/>
          </w:tcPr>
          <w:p w14:paraId="5C525CA5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5EB8FC42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</w:tr>
      <w:tr w:rsidR="00C65E9E" w:rsidRPr="000136C4" w14:paraId="676CD02A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4936980B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Symphodus cinereus</w:t>
            </w:r>
          </w:p>
        </w:tc>
        <w:tc>
          <w:tcPr>
            <w:tcW w:w="0" w:type="auto"/>
            <w:vAlign w:val="center"/>
          </w:tcPr>
          <w:p w14:paraId="4E73C120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49C4CE61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vAlign w:val="center"/>
          </w:tcPr>
          <w:p w14:paraId="1E2E2C58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6C67DBEC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C65E9E" w:rsidRPr="000136C4" w14:paraId="4B648B72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547AB698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Symphurus nigrescens</w:t>
            </w:r>
          </w:p>
        </w:tc>
        <w:tc>
          <w:tcPr>
            <w:tcW w:w="0" w:type="auto"/>
            <w:vAlign w:val="center"/>
          </w:tcPr>
          <w:p w14:paraId="02BBCF2C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7A077850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vAlign w:val="center"/>
          </w:tcPr>
          <w:p w14:paraId="0B9F9126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03902192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</w:tr>
      <w:tr w:rsidR="00C65E9E" w:rsidRPr="000136C4" w14:paraId="16E9715F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6B467119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Synchiropus phaeton</w:t>
            </w:r>
          </w:p>
        </w:tc>
        <w:tc>
          <w:tcPr>
            <w:tcW w:w="0" w:type="auto"/>
            <w:vAlign w:val="center"/>
          </w:tcPr>
          <w:p w14:paraId="086DC060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7579D2C0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vAlign w:val="center"/>
          </w:tcPr>
          <w:p w14:paraId="5D971293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07B070F1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</w:tr>
      <w:tr w:rsidR="00C65E9E" w:rsidRPr="000136C4" w14:paraId="422871A6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14AEF63F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Synodus saurus</w:t>
            </w:r>
          </w:p>
        </w:tc>
        <w:tc>
          <w:tcPr>
            <w:tcW w:w="0" w:type="auto"/>
            <w:vAlign w:val="center"/>
          </w:tcPr>
          <w:p w14:paraId="17299339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3101BE5C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vAlign w:val="center"/>
          </w:tcPr>
          <w:p w14:paraId="2AF0A24B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6C8EED09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</w:tr>
      <w:tr w:rsidR="00C65E9E" w:rsidRPr="000136C4" w14:paraId="19C1445E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249CBF0E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 xml:space="preserve">Torpedo </w:t>
            </w:r>
            <w:r w:rsidRPr="00B07862">
              <w:rPr>
                <w:rFonts w:ascii="Times New Roman" w:hAnsi="Times New Roman" w:cs="Times New Roman"/>
                <w:b w:val="0"/>
                <w:iCs/>
                <w:color w:val="000000"/>
              </w:rPr>
              <w:t>spp.</w:t>
            </w:r>
          </w:p>
        </w:tc>
        <w:tc>
          <w:tcPr>
            <w:tcW w:w="0" w:type="auto"/>
            <w:vAlign w:val="center"/>
          </w:tcPr>
          <w:p w14:paraId="2C5A3615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Chondrichthyes</w:t>
            </w:r>
          </w:p>
        </w:tc>
        <w:tc>
          <w:tcPr>
            <w:tcW w:w="0" w:type="auto"/>
            <w:vAlign w:val="center"/>
          </w:tcPr>
          <w:p w14:paraId="1BD98DBC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vAlign w:val="center"/>
          </w:tcPr>
          <w:p w14:paraId="041F316E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3BB7EB0E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C65E9E" w:rsidRPr="000136C4" w14:paraId="28B9BC6F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26687A2E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Trachinus draco</w:t>
            </w:r>
          </w:p>
        </w:tc>
        <w:tc>
          <w:tcPr>
            <w:tcW w:w="0" w:type="auto"/>
            <w:vAlign w:val="center"/>
          </w:tcPr>
          <w:p w14:paraId="1123FAC0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2C574888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vAlign w:val="center"/>
          </w:tcPr>
          <w:p w14:paraId="2B864666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59478B59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</w:tr>
      <w:tr w:rsidR="00C65E9E" w:rsidRPr="000136C4" w14:paraId="361C1F07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787EC5C3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Trachurus mediterraneus</w:t>
            </w:r>
          </w:p>
        </w:tc>
        <w:tc>
          <w:tcPr>
            <w:tcW w:w="0" w:type="auto"/>
            <w:vAlign w:val="center"/>
          </w:tcPr>
          <w:p w14:paraId="3275C912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6BAF7B7F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vAlign w:val="center"/>
          </w:tcPr>
          <w:p w14:paraId="4621ADAC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1510871D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</w:tr>
      <w:tr w:rsidR="00C65E9E" w:rsidRPr="000136C4" w14:paraId="117F0812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6FDF31EC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Trachurus trachurus</w:t>
            </w:r>
          </w:p>
        </w:tc>
        <w:tc>
          <w:tcPr>
            <w:tcW w:w="0" w:type="auto"/>
            <w:vAlign w:val="center"/>
          </w:tcPr>
          <w:p w14:paraId="608B1787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53128C5B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vAlign w:val="center"/>
          </w:tcPr>
          <w:p w14:paraId="099F51A2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400B6DC5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</w:tr>
      <w:tr w:rsidR="00C65E9E" w:rsidRPr="000136C4" w14:paraId="7506AAAE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5165446C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Trachyrincus spp.</w:t>
            </w:r>
          </w:p>
        </w:tc>
        <w:tc>
          <w:tcPr>
            <w:tcW w:w="0" w:type="auto"/>
            <w:vAlign w:val="center"/>
          </w:tcPr>
          <w:p w14:paraId="34FED1AE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2EBED003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vAlign w:val="center"/>
          </w:tcPr>
          <w:p w14:paraId="693EC7B9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2880ECBC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</w:tr>
      <w:tr w:rsidR="00C65E9E" w:rsidRPr="000136C4" w14:paraId="61A954B0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1BCED2DE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Trigla lyra</w:t>
            </w:r>
          </w:p>
        </w:tc>
        <w:tc>
          <w:tcPr>
            <w:tcW w:w="0" w:type="auto"/>
            <w:vAlign w:val="center"/>
          </w:tcPr>
          <w:p w14:paraId="687C59A6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05882EB1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vAlign w:val="center"/>
          </w:tcPr>
          <w:p w14:paraId="5473F9AB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003DE5E6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</w:tr>
      <w:tr w:rsidR="00C65E9E" w:rsidRPr="000136C4" w14:paraId="5AFB7CBC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3822BD41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Trisopterus capelanus</w:t>
            </w:r>
          </w:p>
        </w:tc>
        <w:tc>
          <w:tcPr>
            <w:tcW w:w="0" w:type="auto"/>
            <w:vAlign w:val="center"/>
          </w:tcPr>
          <w:p w14:paraId="27C33C42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07EB7B0F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vAlign w:val="center"/>
          </w:tcPr>
          <w:p w14:paraId="6FDCA212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7E429282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</w:tr>
      <w:tr w:rsidR="00C65E9E" w:rsidRPr="000136C4" w14:paraId="6E8A4161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</w:tcBorders>
            <w:vAlign w:val="center"/>
          </w:tcPr>
          <w:p w14:paraId="7CED2DB5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Uranoscopus scaber</w:t>
            </w:r>
          </w:p>
        </w:tc>
        <w:tc>
          <w:tcPr>
            <w:tcW w:w="0" w:type="auto"/>
            <w:vAlign w:val="center"/>
          </w:tcPr>
          <w:p w14:paraId="31FF6ACC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vAlign w:val="center"/>
          </w:tcPr>
          <w:p w14:paraId="2EB0D945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vAlign w:val="center"/>
          </w:tcPr>
          <w:p w14:paraId="518BF8A4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tcBorders>
              <w:right w:val="single" w:sz="12" w:space="0" w:color="auto"/>
            </w:tcBorders>
            <w:vAlign w:val="center"/>
          </w:tcPr>
          <w:p w14:paraId="01CE9DD9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</w:tr>
      <w:tr w:rsidR="00C65E9E" w:rsidRPr="000136C4" w14:paraId="1C659F8D" w14:textId="77777777" w:rsidTr="00A80D78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FB253E" w14:textId="77777777" w:rsidR="00C65E9E" w:rsidRPr="000136C4" w:rsidRDefault="00C65E9E" w:rsidP="00C65E9E">
            <w:pPr>
              <w:jc w:val="center"/>
              <w:rPr>
                <w:rFonts w:ascii="Times New Roman" w:hAnsi="Times New Roman" w:cs="Times New Roman"/>
                <w:b w:val="0"/>
                <w:i/>
                <w:color w:val="000000"/>
              </w:rPr>
            </w:pPr>
            <w:r w:rsidRPr="000136C4">
              <w:rPr>
                <w:rFonts w:ascii="Times New Roman" w:hAnsi="Times New Roman" w:cs="Times New Roman"/>
                <w:b w:val="0"/>
                <w:i/>
                <w:color w:val="000000"/>
              </w:rPr>
              <w:t>Zeus faber</w:t>
            </w:r>
          </w:p>
        </w:tc>
        <w:tc>
          <w:tcPr>
            <w:tcW w:w="0" w:type="auto"/>
            <w:tcBorders>
              <w:bottom w:val="single" w:sz="12" w:space="0" w:color="auto"/>
            </w:tcBorders>
            <w:vAlign w:val="center"/>
          </w:tcPr>
          <w:p w14:paraId="65D0A7CB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Actinopterygii</w:t>
            </w:r>
          </w:p>
        </w:tc>
        <w:tc>
          <w:tcPr>
            <w:tcW w:w="0" w:type="auto"/>
            <w:tcBorders>
              <w:bottom w:val="single" w:sz="12" w:space="0" w:color="auto"/>
            </w:tcBorders>
            <w:vAlign w:val="center"/>
          </w:tcPr>
          <w:p w14:paraId="10C202A5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tcBorders>
              <w:bottom w:val="single" w:sz="12" w:space="0" w:color="auto"/>
            </w:tcBorders>
            <w:vAlign w:val="center"/>
          </w:tcPr>
          <w:p w14:paraId="7DEC3CFE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0" w:type="auto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AECE04B" w14:textId="77777777" w:rsidR="00C65E9E" w:rsidRPr="000136C4" w:rsidRDefault="00C65E9E" w:rsidP="00C65E9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</w:rPr>
            </w:pPr>
            <w:r w:rsidRPr="000136C4">
              <w:rPr>
                <w:rFonts w:ascii="Times New Roman" w:hAnsi="Times New Roman" w:cs="Times New Roman"/>
              </w:rPr>
              <w:t>X</w:t>
            </w:r>
          </w:p>
        </w:tc>
      </w:tr>
    </w:tbl>
    <w:p w14:paraId="01A692E8" w14:textId="77777777" w:rsidR="00C65E9E" w:rsidRPr="000136C4" w:rsidRDefault="00C65E9E">
      <w:pPr>
        <w:rPr>
          <w:rFonts w:ascii="Times New Roman" w:hAnsi="Times New Roman" w:cs="Times New Roman"/>
        </w:rPr>
      </w:pPr>
    </w:p>
    <w:p w14:paraId="6E5E87F9" w14:textId="77777777" w:rsidR="00C65E9E" w:rsidRPr="000136C4" w:rsidRDefault="00C65E9E">
      <w:pPr>
        <w:rPr>
          <w:rFonts w:ascii="Times New Roman" w:hAnsi="Times New Roman" w:cs="Times New Roman"/>
        </w:rPr>
      </w:pPr>
      <w:r w:rsidRPr="000136C4">
        <w:rPr>
          <w:rFonts w:ascii="Times New Roman" w:hAnsi="Times New Roman" w:cs="Times New Roman"/>
        </w:rPr>
        <w:br w:type="page"/>
      </w:r>
    </w:p>
    <w:p w14:paraId="7CD60695" w14:textId="71895BC9" w:rsidR="00C65E9E" w:rsidRDefault="00C65E9E" w:rsidP="0065743B">
      <w:pPr>
        <w:spacing w:line="276" w:lineRule="auto"/>
        <w:rPr>
          <w:rFonts w:ascii="Times New Roman" w:hAnsi="Times New Roman" w:cs="Times New Roman"/>
          <w:lang w:val="en-GB"/>
        </w:rPr>
      </w:pPr>
      <w:r w:rsidRPr="009D474E">
        <w:rPr>
          <w:rFonts w:ascii="Times New Roman" w:hAnsi="Times New Roman" w:cs="Times New Roman"/>
          <w:b/>
          <w:lang w:val="en-GB"/>
        </w:rPr>
        <w:t>Fig</w:t>
      </w:r>
      <w:r w:rsidR="00643D8C">
        <w:rPr>
          <w:rFonts w:ascii="Times New Roman" w:hAnsi="Times New Roman" w:cs="Times New Roman"/>
          <w:b/>
          <w:lang w:val="en-GB"/>
        </w:rPr>
        <w:t>.</w:t>
      </w:r>
      <w:r w:rsidRPr="009D474E">
        <w:rPr>
          <w:rFonts w:ascii="Times New Roman" w:hAnsi="Times New Roman" w:cs="Times New Roman"/>
          <w:b/>
          <w:lang w:val="en-GB"/>
        </w:rPr>
        <w:t xml:space="preserve"> S</w:t>
      </w:r>
      <w:r w:rsidR="001D4978">
        <w:rPr>
          <w:rFonts w:ascii="Times New Roman" w:hAnsi="Times New Roman" w:cs="Times New Roman"/>
          <w:b/>
          <w:lang w:val="en-GB"/>
        </w:rPr>
        <w:t>1</w:t>
      </w:r>
      <w:r w:rsidRPr="009D474E">
        <w:rPr>
          <w:rFonts w:ascii="Times New Roman" w:hAnsi="Times New Roman" w:cs="Times New Roman"/>
          <w:b/>
          <w:lang w:val="en-GB"/>
        </w:rPr>
        <w:t xml:space="preserve"> – </w:t>
      </w:r>
      <w:proofErr w:type="spellStart"/>
      <w:r w:rsidR="009D474E" w:rsidRPr="009D474E">
        <w:rPr>
          <w:rFonts w:ascii="Times New Roman" w:hAnsi="Times New Roman" w:cs="Times New Roman"/>
          <w:lang w:val="en-GB"/>
        </w:rPr>
        <w:t>Barplot</w:t>
      </w:r>
      <w:proofErr w:type="spellEnd"/>
      <w:r w:rsidR="009D474E" w:rsidRPr="009D474E">
        <w:rPr>
          <w:rFonts w:ascii="Times New Roman" w:hAnsi="Times New Roman" w:cs="Times New Roman"/>
          <w:lang w:val="en-GB"/>
        </w:rPr>
        <w:t xml:space="preserve"> representing the </w:t>
      </w:r>
      <w:r w:rsidR="009D474E">
        <w:rPr>
          <w:rFonts w:ascii="Times New Roman" w:hAnsi="Times New Roman" w:cs="Times New Roman"/>
          <w:lang w:val="en-GB"/>
        </w:rPr>
        <w:t xml:space="preserve">distribution of bathymetry among the 24 sampling sites. The </w:t>
      </w:r>
      <w:r w:rsidR="00BF213E">
        <w:rPr>
          <w:rFonts w:ascii="Times New Roman" w:hAnsi="Times New Roman" w:cs="Times New Roman"/>
          <w:lang w:val="en-GB"/>
        </w:rPr>
        <w:t>‘</w:t>
      </w:r>
      <w:r w:rsidR="009D474E">
        <w:rPr>
          <w:rFonts w:ascii="Times New Roman" w:hAnsi="Times New Roman" w:cs="Times New Roman"/>
          <w:lang w:val="en-GB"/>
        </w:rPr>
        <w:t>count</w:t>
      </w:r>
      <w:r w:rsidR="00BF213E">
        <w:rPr>
          <w:rFonts w:ascii="Times New Roman" w:hAnsi="Times New Roman" w:cs="Times New Roman"/>
          <w:lang w:val="en-GB"/>
        </w:rPr>
        <w:t>’</w:t>
      </w:r>
      <w:r w:rsidR="009D474E">
        <w:rPr>
          <w:rFonts w:ascii="Times New Roman" w:hAnsi="Times New Roman" w:cs="Times New Roman"/>
          <w:lang w:val="en-GB"/>
        </w:rPr>
        <w:t xml:space="preserve"> correspond</w:t>
      </w:r>
      <w:r w:rsidR="00BF213E">
        <w:rPr>
          <w:rFonts w:ascii="Times New Roman" w:hAnsi="Times New Roman" w:cs="Times New Roman"/>
          <w:lang w:val="en-GB"/>
        </w:rPr>
        <w:t>s to</w:t>
      </w:r>
      <w:r w:rsidR="009D474E">
        <w:rPr>
          <w:rFonts w:ascii="Times New Roman" w:hAnsi="Times New Roman" w:cs="Times New Roman"/>
          <w:lang w:val="en-GB"/>
        </w:rPr>
        <w:t xml:space="preserve"> the number of site</w:t>
      </w:r>
      <w:r w:rsidR="00BF213E">
        <w:rPr>
          <w:rFonts w:ascii="Times New Roman" w:hAnsi="Times New Roman" w:cs="Times New Roman"/>
          <w:lang w:val="en-GB"/>
        </w:rPr>
        <w:t>s</w:t>
      </w:r>
      <w:r w:rsidR="009D474E">
        <w:rPr>
          <w:rFonts w:ascii="Times New Roman" w:hAnsi="Times New Roman" w:cs="Times New Roman"/>
          <w:lang w:val="en-GB"/>
        </w:rPr>
        <w:t xml:space="preserve"> for each depth</w:t>
      </w:r>
      <w:r w:rsidR="00011913">
        <w:rPr>
          <w:rFonts w:ascii="Times New Roman" w:hAnsi="Times New Roman" w:cs="Times New Roman"/>
          <w:lang w:val="en-GB"/>
        </w:rPr>
        <w:t xml:space="preserve"> value</w:t>
      </w:r>
    </w:p>
    <w:p w14:paraId="39C773F2" w14:textId="77777777" w:rsidR="00BF213E" w:rsidRPr="009D474E" w:rsidRDefault="00BF213E">
      <w:pPr>
        <w:rPr>
          <w:rFonts w:ascii="Times New Roman" w:hAnsi="Times New Roman" w:cs="Times New Roman"/>
          <w:lang w:val="en-GB"/>
        </w:rPr>
      </w:pPr>
    </w:p>
    <w:p w14:paraId="33B7E175" w14:textId="77777777" w:rsidR="00C65E9E" w:rsidRPr="00C65E9E" w:rsidRDefault="00774D9C" w:rsidP="00091B25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pict w14:anchorId="5532F7CC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81.2pt;height:312.25pt">
            <v:imagedata r:id="rId7" o:title="FigS2"/>
          </v:shape>
        </w:pict>
      </w:r>
      <w:bookmarkEnd w:id="0"/>
    </w:p>
    <w:sectPr w:rsidR="00C65E9E" w:rsidRPr="00C65E9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670A01"/>
    <w:multiLevelType w:val="hybridMultilevel"/>
    <w:tmpl w:val="1CD4341C"/>
    <w:lvl w:ilvl="0" w:tplc="BAB4FF76"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4746956"/>
    <w:multiLevelType w:val="hybridMultilevel"/>
    <w:tmpl w:val="90C2C574"/>
    <w:lvl w:ilvl="0" w:tplc="4672CFC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5791C9B"/>
    <w:multiLevelType w:val="multilevel"/>
    <w:tmpl w:val="B9A22A62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360" w:hanging="360"/>
      </w:pPr>
      <w:rPr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b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b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b/>
      </w:rPr>
    </w:lvl>
  </w:abstractNum>
  <w:abstractNum w:abstractNumId="3" w15:restartNumberingAfterBreak="0">
    <w:nsid w:val="6EFE67F1"/>
    <w:multiLevelType w:val="hybridMultilevel"/>
    <w:tmpl w:val="E9EA77D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21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5E9E"/>
    <w:rsid w:val="00011913"/>
    <w:rsid w:val="00012375"/>
    <w:rsid w:val="000136C4"/>
    <w:rsid w:val="00021BD7"/>
    <w:rsid w:val="00083426"/>
    <w:rsid w:val="00091B25"/>
    <w:rsid w:val="00101DEB"/>
    <w:rsid w:val="00133236"/>
    <w:rsid w:val="001671A0"/>
    <w:rsid w:val="001B5C1E"/>
    <w:rsid w:val="001B6F7C"/>
    <w:rsid w:val="001D2248"/>
    <w:rsid w:val="001D4978"/>
    <w:rsid w:val="001F59F2"/>
    <w:rsid w:val="00204B9A"/>
    <w:rsid w:val="00207607"/>
    <w:rsid w:val="0021510E"/>
    <w:rsid w:val="00241206"/>
    <w:rsid w:val="002465BD"/>
    <w:rsid w:val="002A3D64"/>
    <w:rsid w:val="002D21F9"/>
    <w:rsid w:val="002D2E67"/>
    <w:rsid w:val="002D6B6A"/>
    <w:rsid w:val="002E0BBF"/>
    <w:rsid w:val="002F796F"/>
    <w:rsid w:val="00323180"/>
    <w:rsid w:val="00325591"/>
    <w:rsid w:val="00332832"/>
    <w:rsid w:val="00335488"/>
    <w:rsid w:val="00335564"/>
    <w:rsid w:val="00346582"/>
    <w:rsid w:val="003962CE"/>
    <w:rsid w:val="00397D75"/>
    <w:rsid w:val="003B482D"/>
    <w:rsid w:val="003C57D5"/>
    <w:rsid w:val="0040004E"/>
    <w:rsid w:val="00405781"/>
    <w:rsid w:val="00426FA8"/>
    <w:rsid w:val="00432632"/>
    <w:rsid w:val="00444917"/>
    <w:rsid w:val="0045140F"/>
    <w:rsid w:val="0048050E"/>
    <w:rsid w:val="00481E7B"/>
    <w:rsid w:val="00493FF3"/>
    <w:rsid w:val="004A300A"/>
    <w:rsid w:val="004A6A05"/>
    <w:rsid w:val="004F3E86"/>
    <w:rsid w:val="00513B7A"/>
    <w:rsid w:val="00520BE1"/>
    <w:rsid w:val="00541412"/>
    <w:rsid w:val="00576508"/>
    <w:rsid w:val="00576E5A"/>
    <w:rsid w:val="00591CB1"/>
    <w:rsid w:val="005B36AB"/>
    <w:rsid w:val="005C0119"/>
    <w:rsid w:val="005F386C"/>
    <w:rsid w:val="00632864"/>
    <w:rsid w:val="00643D8C"/>
    <w:rsid w:val="0065743B"/>
    <w:rsid w:val="00675668"/>
    <w:rsid w:val="006B53D5"/>
    <w:rsid w:val="006F5CC9"/>
    <w:rsid w:val="007038BB"/>
    <w:rsid w:val="00752C9C"/>
    <w:rsid w:val="00757415"/>
    <w:rsid w:val="00767E83"/>
    <w:rsid w:val="00772BF2"/>
    <w:rsid w:val="00774D9C"/>
    <w:rsid w:val="007754AA"/>
    <w:rsid w:val="00797FB9"/>
    <w:rsid w:val="007A043A"/>
    <w:rsid w:val="007D00EA"/>
    <w:rsid w:val="00802E3E"/>
    <w:rsid w:val="00804402"/>
    <w:rsid w:val="00835FF9"/>
    <w:rsid w:val="00865753"/>
    <w:rsid w:val="00875B59"/>
    <w:rsid w:val="008849EA"/>
    <w:rsid w:val="008C3C7D"/>
    <w:rsid w:val="008D2E04"/>
    <w:rsid w:val="00910E68"/>
    <w:rsid w:val="00941E0D"/>
    <w:rsid w:val="00986B20"/>
    <w:rsid w:val="009A0004"/>
    <w:rsid w:val="009D474E"/>
    <w:rsid w:val="009D49FD"/>
    <w:rsid w:val="00A21A95"/>
    <w:rsid w:val="00A471E1"/>
    <w:rsid w:val="00A80D78"/>
    <w:rsid w:val="00AC6300"/>
    <w:rsid w:val="00AD50E2"/>
    <w:rsid w:val="00AD75B1"/>
    <w:rsid w:val="00B01845"/>
    <w:rsid w:val="00B07862"/>
    <w:rsid w:val="00B222C1"/>
    <w:rsid w:val="00B232DE"/>
    <w:rsid w:val="00B64790"/>
    <w:rsid w:val="00B710A2"/>
    <w:rsid w:val="00B8282D"/>
    <w:rsid w:val="00B85500"/>
    <w:rsid w:val="00B907A4"/>
    <w:rsid w:val="00BA2009"/>
    <w:rsid w:val="00BA7067"/>
    <w:rsid w:val="00BB7CE6"/>
    <w:rsid w:val="00BE12D2"/>
    <w:rsid w:val="00BE2C20"/>
    <w:rsid w:val="00BF213E"/>
    <w:rsid w:val="00C12E5D"/>
    <w:rsid w:val="00C32186"/>
    <w:rsid w:val="00C34C56"/>
    <w:rsid w:val="00C523E4"/>
    <w:rsid w:val="00C604E8"/>
    <w:rsid w:val="00C620F7"/>
    <w:rsid w:val="00C642A9"/>
    <w:rsid w:val="00C65E9E"/>
    <w:rsid w:val="00C75D32"/>
    <w:rsid w:val="00C84745"/>
    <w:rsid w:val="00CC737C"/>
    <w:rsid w:val="00CE30F7"/>
    <w:rsid w:val="00CF6E75"/>
    <w:rsid w:val="00D40D95"/>
    <w:rsid w:val="00D4768F"/>
    <w:rsid w:val="00D715DA"/>
    <w:rsid w:val="00D75B32"/>
    <w:rsid w:val="00D854E4"/>
    <w:rsid w:val="00DC16A2"/>
    <w:rsid w:val="00DD4E70"/>
    <w:rsid w:val="00DD546A"/>
    <w:rsid w:val="00DD66A8"/>
    <w:rsid w:val="00E024CE"/>
    <w:rsid w:val="00E25786"/>
    <w:rsid w:val="00E25B6C"/>
    <w:rsid w:val="00E46A31"/>
    <w:rsid w:val="00E66465"/>
    <w:rsid w:val="00E74E15"/>
    <w:rsid w:val="00E75EEB"/>
    <w:rsid w:val="00E82391"/>
    <w:rsid w:val="00ED3639"/>
    <w:rsid w:val="00EE3D18"/>
    <w:rsid w:val="00F319BB"/>
    <w:rsid w:val="00FA3426"/>
    <w:rsid w:val="00FC42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4:docId w14:val="2FA6AFA6"/>
  <w15:chartTrackingRefBased/>
  <w15:docId w15:val="{DFF0681A-EE71-48A4-BD90-032E1A41ED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65E9E"/>
  </w:style>
  <w:style w:type="paragraph" w:styleId="Heading1">
    <w:name w:val="heading 1"/>
    <w:basedOn w:val="Normal"/>
    <w:next w:val="Normal"/>
    <w:link w:val="Heading1Char"/>
    <w:uiPriority w:val="9"/>
    <w:qFormat/>
    <w:rsid w:val="007038B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en-GB" w:eastAsia="en-GB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7038BB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  <w:lang w:val="en-GB" w:eastAsia="en-GB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038BB"/>
    <w:pPr>
      <w:keepNext/>
      <w:keepLines/>
      <w:spacing w:before="280" w:after="80" w:line="276" w:lineRule="auto"/>
      <w:outlineLvl w:val="2"/>
    </w:pPr>
    <w:rPr>
      <w:rFonts w:ascii="Calibri" w:eastAsia="Calibri" w:hAnsi="Calibri" w:cs="Calibri"/>
      <w:b/>
      <w:sz w:val="28"/>
      <w:szCs w:val="28"/>
      <w:lang w:val="en-GB" w:eastAsia="en-GB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038BB"/>
    <w:pPr>
      <w:keepNext/>
      <w:keepLines/>
      <w:spacing w:before="240" w:after="40" w:line="276" w:lineRule="auto"/>
      <w:outlineLvl w:val="3"/>
    </w:pPr>
    <w:rPr>
      <w:rFonts w:ascii="Calibri" w:eastAsia="Calibri" w:hAnsi="Calibri" w:cs="Calibri"/>
      <w:b/>
      <w:sz w:val="24"/>
      <w:szCs w:val="24"/>
      <w:lang w:val="en-GB" w:eastAsia="en-GB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038BB"/>
    <w:pPr>
      <w:keepNext/>
      <w:keepLines/>
      <w:spacing w:before="220" w:after="40" w:line="276" w:lineRule="auto"/>
      <w:outlineLvl w:val="4"/>
    </w:pPr>
    <w:rPr>
      <w:rFonts w:ascii="Calibri" w:eastAsia="Calibri" w:hAnsi="Calibri" w:cs="Calibri"/>
      <w:b/>
      <w:lang w:val="en-GB" w:eastAsia="en-GB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038BB"/>
    <w:pPr>
      <w:keepNext/>
      <w:keepLines/>
      <w:spacing w:before="200" w:after="40" w:line="276" w:lineRule="auto"/>
      <w:outlineLvl w:val="5"/>
    </w:pPr>
    <w:rPr>
      <w:rFonts w:ascii="Calibri" w:eastAsia="Calibri" w:hAnsi="Calibri" w:cs="Calibri"/>
      <w:b/>
      <w:sz w:val="20"/>
      <w:szCs w:val="20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GridTable1Light-Accent5">
    <w:name w:val="Grid Table 1 Light Accent 5"/>
    <w:basedOn w:val="TableNormal"/>
    <w:uiPriority w:val="46"/>
    <w:rsid w:val="00C65E9E"/>
    <w:pPr>
      <w:spacing w:after="0" w:line="240" w:lineRule="auto"/>
    </w:pPr>
    <w:tblPr>
      <w:tblStyleRowBandSize w:val="1"/>
      <w:tblStyleColBandSize w:val="1"/>
      <w:tblBorders>
        <w:top w:val="single" w:sz="4" w:space="0" w:color="B4C6E7" w:themeColor="accent5" w:themeTint="66"/>
        <w:left w:val="single" w:sz="4" w:space="0" w:color="B4C6E7" w:themeColor="accent5" w:themeTint="66"/>
        <w:bottom w:val="single" w:sz="4" w:space="0" w:color="B4C6E7" w:themeColor="accent5" w:themeTint="66"/>
        <w:right w:val="single" w:sz="4" w:space="0" w:color="B4C6E7" w:themeColor="accent5" w:themeTint="66"/>
        <w:insideH w:val="single" w:sz="4" w:space="0" w:color="B4C6E7" w:themeColor="accent5" w:themeTint="66"/>
        <w:insideV w:val="single" w:sz="4" w:space="0" w:color="B4C6E7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customStyle="1" w:styleId="Heading1Char">
    <w:name w:val="Heading 1 Char"/>
    <w:basedOn w:val="DefaultParagraphFont"/>
    <w:link w:val="Heading1"/>
    <w:uiPriority w:val="9"/>
    <w:rsid w:val="007038BB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en-GB"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7038BB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val="en-GB" w:eastAsia="en-GB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038BB"/>
    <w:rPr>
      <w:rFonts w:ascii="Calibri" w:eastAsia="Calibri" w:hAnsi="Calibri" w:cs="Calibri"/>
      <w:b/>
      <w:sz w:val="28"/>
      <w:szCs w:val="28"/>
      <w:lang w:val="en-GB" w:eastAsia="en-GB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038BB"/>
    <w:rPr>
      <w:rFonts w:ascii="Calibri" w:eastAsia="Calibri" w:hAnsi="Calibri" w:cs="Calibri"/>
      <w:b/>
      <w:sz w:val="24"/>
      <w:szCs w:val="24"/>
      <w:lang w:val="en-GB" w:eastAsia="en-GB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038BB"/>
    <w:rPr>
      <w:rFonts w:ascii="Calibri" w:eastAsia="Calibri" w:hAnsi="Calibri" w:cs="Calibri"/>
      <w:b/>
      <w:lang w:val="en-GB" w:eastAsia="en-GB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038BB"/>
    <w:rPr>
      <w:rFonts w:ascii="Calibri" w:eastAsia="Calibri" w:hAnsi="Calibri" w:cs="Calibri"/>
      <w:b/>
      <w:sz w:val="20"/>
      <w:szCs w:val="20"/>
      <w:lang w:val="en-GB" w:eastAsia="en-GB"/>
    </w:rPr>
  </w:style>
  <w:style w:type="paragraph" w:styleId="Title">
    <w:name w:val="Title"/>
    <w:basedOn w:val="Normal"/>
    <w:next w:val="Normal"/>
    <w:link w:val="TitleChar"/>
    <w:uiPriority w:val="10"/>
    <w:qFormat/>
    <w:rsid w:val="007038BB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n-GB" w:eastAsia="en-GB"/>
    </w:rPr>
  </w:style>
  <w:style w:type="character" w:customStyle="1" w:styleId="TitleChar">
    <w:name w:val="Title Char"/>
    <w:basedOn w:val="DefaultParagraphFont"/>
    <w:link w:val="Title"/>
    <w:uiPriority w:val="10"/>
    <w:rsid w:val="007038BB"/>
    <w:rPr>
      <w:rFonts w:asciiTheme="majorHAnsi" w:eastAsiaTheme="majorEastAsia" w:hAnsiTheme="majorHAnsi" w:cstheme="majorBidi"/>
      <w:spacing w:val="-10"/>
      <w:kern w:val="28"/>
      <w:sz w:val="56"/>
      <w:szCs w:val="56"/>
      <w:lang w:val="en-GB" w:eastAsia="en-GB"/>
    </w:rPr>
  </w:style>
  <w:style w:type="character" w:styleId="Hyperlink">
    <w:name w:val="Hyperlink"/>
    <w:basedOn w:val="DefaultParagraphFont"/>
    <w:uiPriority w:val="99"/>
    <w:unhideWhenUsed/>
    <w:rsid w:val="007038BB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038BB"/>
    <w:pPr>
      <w:spacing w:after="0" w:line="240" w:lineRule="auto"/>
    </w:pPr>
    <w:rPr>
      <w:rFonts w:ascii="Tahoma" w:eastAsia="Calibri" w:hAnsi="Tahoma" w:cs="Tahoma"/>
      <w:sz w:val="16"/>
      <w:szCs w:val="16"/>
      <w:lang w:val="en-GB" w:eastAsia="en-GB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38BB"/>
    <w:rPr>
      <w:rFonts w:ascii="Tahoma" w:eastAsia="Calibri" w:hAnsi="Tahoma" w:cs="Tahoma"/>
      <w:sz w:val="16"/>
      <w:szCs w:val="16"/>
      <w:lang w:val="en-GB" w:eastAsia="en-GB"/>
    </w:rPr>
  </w:style>
  <w:style w:type="paragraph" w:styleId="Header">
    <w:name w:val="header"/>
    <w:basedOn w:val="Normal"/>
    <w:link w:val="HeaderChar"/>
    <w:uiPriority w:val="99"/>
    <w:unhideWhenUsed/>
    <w:rsid w:val="007038BB"/>
    <w:pPr>
      <w:tabs>
        <w:tab w:val="center" w:pos="4819"/>
        <w:tab w:val="right" w:pos="9638"/>
      </w:tabs>
      <w:spacing w:after="0" w:line="240" w:lineRule="auto"/>
    </w:pPr>
    <w:rPr>
      <w:rFonts w:ascii="Calibri" w:eastAsia="Calibri" w:hAnsi="Calibri" w:cs="Calibri"/>
      <w:lang w:val="en-GB" w:eastAsia="en-GB"/>
    </w:rPr>
  </w:style>
  <w:style w:type="character" w:customStyle="1" w:styleId="HeaderChar">
    <w:name w:val="Header Char"/>
    <w:basedOn w:val="DefaultParagraphFont"/>
    <w:link w:val="Header"/>
    <w:uiPriority w:val="99"/>
    <w:rsid w:val="007038BB"/>
    <w:rPr>
      <w:rFonts w:ascii="Calibri" w:eastAsia="Calibri" w:hAnsi="Calibri" w:cs="Calibri"/>
      <w:lang w:val="en-GB" w:eastAsia="en-GB"/>
    </w:rPr>
  </w:style>
  <w:style w:type="paragraph" w:styleId="Footer">
    <w:name w:val="footer"/>
    <w:basedOn w:val="Normal"/>
    <w:link w:val="FooterChar"/>
    <w:uiPriority w:val="99"/>
    <w:unhideWhenUsed/>
    <w:rsid w:val="007038BB"/>
    <w:pPr>
      <w:tabs>
        <w:tab w:val="center" w:pos="4819"/>
        <w:tab w:val="right" w:pos="9638"/>
      </w:tabs>
      <w:spacing w:after="0" w:line="240" w:lineRule="auto"/>
    </w:pPr>
    <w:rPr>
      <w:rFonts w:ascii="Calibri" w:eastAsia="Calibri" w:hAnsi="Calibri" w:cs="Calibri"/>
      <w:lang w:val="en-GB" w:eastAsia="en-GB"/>
    </w:rPr>
  </w:style>
  <w:style w:type="character" w:customStyle="1" w:styleId="FooterChar">
    <w:name w:val="Footer Char"/>
    <w:basedOn w:val="DefaultParagraphFont"/>
    <w:link w:val="Footer"/>
    <w:uiPriority w:val="99"/>
    <w:rsid w:val="007038BB"/>
    <w:rPr>
      <w:rFonts w:ascii="Calibri" w:eastAsia="Calibri" w:hAnsi="Calibri" w:cs="Calibri"/>
      <w:lang w:val="en-GB" w:eastAsia="en-GB"/>
    </w:rPr>
  </w:style>
  <w:style w:type="table" w:styleId="TableGrid">
    <w:name w:val="Table Grid"/>
    <w:basedOn w:val="TableNormal"/>
    <w:uiPriority w:val="39"/>
    <w:rsid w:val="007038BB"/>
    <w:pPr>
      <w:spacing w:after="0" w:line="240" w:lineRule="auto"/>
    </w:pPr>
    <w:rPr>
      <w:rFonts w:ascii="Calibri" w:eastAsia="Calibri" w:hAnsi="Calibri" w:cs="Calibri"/>
      <w:lang w:val="en-GB"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ption">
    <w:name w:val="caption"/>
    <w:basedOn w:val="Normal"/>
    <w:next w:val="Normal"/>
    <w:uiPriority w:val="35"/>
    <w:unhideWhenUsed/>
    <w:qFormat/>
    <w:rsid w:val="007038BB"/>
    <w:pPr>
      <w:spacing w:after="200" w:line="240" w:lineRule="auto"/>
    </w:pPr>
    <w:rPr>
      <w:rFonts w:ascii="Calibri" w:eastAsia="Calibri" w:hAnsi="Calibri" w:cs="Calibri"/>
      <w:b/>
      <w:bCs/>
      <w:color w:val="5B9BD5" w:themeColor="accent1"/>
      <w:sz w:val="18"/>
      <w:szCs w:val="18"/>
      <w:lang w:val="en-GB" w:eastAsia="en-GB"/>
    </w:rPr>
  </w:style>
  <w:style w:type="character" w:styleId="LineNumber">
    <w:name w:val="line number"/>
    <w:basedOn w:val="DefaultParagraphFont"/>
    <w:uiPriority w:val="99"/>
    <w:semiHidden/>
    <w:unhideWhenUsed/>
    <w:rsid w:val="007038BB"/>
  </w:style>
  <w:style w:type="paragraph" w:styleId="ListParagraph">
    <w:name w:val="List Paragraph"/>
    <w:basedOn w:val="Normal"/>
    <w:uiPriority w:val="34"/>
    <w:qFormat/>
    <w:rsid w:val="007038BB"/>
    <w:pPr>
      <w:spacing w:after="200" w:line="276" w:lineRule="auto"/>
      <w:ind w:left="720"/>
      <w:contextualSpacing/>
    </w:pPr>
    <w:rPr>
      <w:rFonts w:ascii="Calibri" w:eastAsia="Calibri" w:hAnsi="Calibri" w:cs="Calibri"/>
      <w:lang w:val="en-GB" w:eastAsia="en-GB"/>
    </w:rPr>
  </w:style>
  <w:style w:type="table" w:customStyle="1" w:styleId="Tabellasemplice-11">
    <w:name w:val="Tabella semplice - 11"/>
    <w:basedOn w:val="TableNormal"/>
    <w:next w:val="PlainTable1"/>
    <w:uiPriority w:val="41"/>
    <w:rsid w:val="007038BB"/>
    <w:pPr>
      <w:spacing w:after="0" w:line="240" w:lineRule="auto"/>
    </w:pPr>
    <w:rPr>
      <w:rFonts w:ascii="Calibri" w:eastAsia="Calibri" w:hAnsi="Calibri" w:cs="Calibri"/>
      <w:lang w:val="en-GB" w:eastAsia="en-GB"/>
    </w:rPr>
    <w:tblPr>
      <w:tblStyleRowBandSize w:val="1"/>
      <w:tblStyleColBandSize w:val="1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styleId="PlainTable1">
    <w:name w:val="Plain Table 1"/>
    <w:basedOn w:val="TableNormal"/>
    <w:uiPriority w:val="41"/>
    <w:rsid w:val="007038BB"/>
    <w:pPr>
      <w:spacing w:after="0" w:line="240" w:lineRule="auto"/>
    </w:pPr>
    <w:rPr>
      <w:rFonts w:ascii="Calibri" w:eastAsia="Calibri" w:hAnsi="Calibri" w:cs="Calibri"/>
      <w:lang w:val="en-GB" w:eastAsia="en-GB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ListTable6Colorful-Accent3">
    <w:name w:val="List Table 6 Colorful Accent 3"/>
    <w:basedOn w:val="TableNormal"/>
    <w:uiPriority w:val="51"/>
    <w:rsid w:val="007038BB"/>
    <w:pPr>
      <w:spacing w:after="0" w:line="240" w:lineRule="auto"/>
    </w:pPr>
    <w:rPr>
      <w:rFonts w:ascii="Calibri" w:eastAsia="Calibri" w:hAnsi="Calibri" w:cs="Calibri"/>
      <w:color w:val="7B7B7B" w:themeColor="accent3" w:themeShade="BF"/>
      <w:lang w:val="en-GB" w:eastAsia="en-GB"/>
    </w:rPr>
    <w:tblPr>
      <w:tblStyleRowBandSize w:val="1"/>
      <w:tblStyleColBandSize w:val="1"/>
      <w:tblBorders>
        <w:top w:val="single" w:sz="4" w:space="0" w:color="A5A5A5" w:themeColor="accent3"/>
        <w:bottom w:val="single" w:sz="4" w:space="0" w:color="A5A5A5" w:themeColor="accent3"/>
      </w:tblBorders>
    </w:tblPr>
    <w:tblStylePr w:type="firstRow">
      <w:rPr>
        <w:b/>
        <w:bCs/>
      </w:rPr>
      <w:tblPr/>
      <w:tcPr>
        <w:tcBorders>
          <w:bottom w:val="single" w:sz="4" w:space="0" w:color="A5A5A5" w:themeColor="accent3"/>
        </w:tcBorders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customStyle="1" w:styleId="Grigliatabella1">
    <w:name w:val="Griglia tabella1"/>
    <w:basedOn w:val="TableNormal"/>
    <w:next w:val="TableGrid"/>
    <w:uiPriority w:val="39"/>
    <w:rsid w:val="007038BB"/>
    <w:pPr>
      <w:spacing w:after="0" w:line="240" w:lineRule="auto"/>
    </w:pPr>
    <w:rPr>
      <w:rFonts w:ascii="Calibri" w:eastAsia="Calibri" w:hAnsi="Calibri" w:cs="Calibri"/>
      <w:sz w:val="24"/>
      <w:szCs w:val="24"/>
      <w:lang w:val="en-GB"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basedOn w:val="DefaultParagraphFont"/>
    <w:uiPriority w:val="99"/>
    <w:semiHidden/>
    <w:unhideWhenUsed/>
    <w:rsid w:val="007038BB"/>
    <w:rPr>
      <w:color w:val="954F72" w:themeColor="followedHyperlink"/>
      <w:u w:val="single"/>
    </w:rPr>
  </w:style>
  <w:style w:type="table" w:styleId="GridTable1Light">
    <w:name w:val="Grid Table 1 Light"/>
    <w:basedOn w:val="TableNormal"/>
    <w:uiPriority w:val="46"/>
    <w:rsid w:val="007038BB"/>
    <w:pPr>
      <w:spacing w:after="0" w:line="240" w:lineRule="auto"/>
    </w:pPr>
    <w:rPr>
      <w:rFonts w:ascii="Calibri" w:eastAsia="Calibri" w:hAnsi="Calibri" w:cs="Calibri"/>
      <w:lang w:val="en-GB" w:eastAsia="en-GB"/>
    </w:r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customStyle="1" w:styleId="msonormal0">
    <w:name w:val="msonormal"/>
    <w:basedOn w:val="Normal"/>
    <w:rsid w:val="007038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it-IT"/>
    </w:rPr>
  </w:style>
  <w:style w:type="paragraph" w:customStyle="1" w:styleId="xl65">
    <w:name w:val="xl65"/>
    <w:basedOn w:val="Normal"/>
    <w:rsid w:val="007038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val="en-GB" w:eastAsia="it-IT"/>
    </w:rPr>
  </w:style>
  <w:style w:type="table" w:styleId="PlainTable2">
    <w:name w:val="Plain Table 2"/>
    <w:basedOn w:val="TableNormal"/>
    <w:uiPriority w:val="42"/>
    <w:rsid w:val="007038BB"/>
    <w:pPr>
      <w:spacing w:after="0" w:line="240" w:lineRule="auto"/>
    </w:pPr>
    <w:rPr>
      <w:rFonts w:ascii="Calibri" w:eastAsia="Calibri" w:hAnsi="Calibri" w:cs="Calibri"/>
      <w:lang w:val="en-GB" w:eastAsia="en-GB"/>
    </w:r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PlainTable3">
    <w:name w:val="Plain Table 3"/>
    <w:basedOn w:val="TableNormal"/>
    <w:uiPriority w:val="43"/>
    <w:rsid w:val="007038BB"/>
    <w:pPr>
      <w:spacing w:after="0" w:line="240" w:lineRule="auto"/>
    </w:pPr>
    <w:rPr>
      <w:rFonts w:ascii="Calibri" w:eastAsia="Calibri" w:hAnsi="Calibri" w:cs="Calibri"/>
      <w:lang w:val="en-GB" w:eastAsia="en-GB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44"/>
    <w:rsid w:val="007038BB"/>
    <w:pPr>
      <w:spacing w:after="0" w:line="240" w:lineRule="auto"/>
    </w:pPr>
    <w:rPr>
      <w:rFonts w:ascii="Calibri" w:eastAsia="Calibri" w:hAnsi="Calibri" w:cs="Calibri"/>
      <w:lang w:val="en-GB" w:eastAsia="en-GB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GridTable1Light-Accent1">
    <w:name w:val="Grid Table 1 Light Accent 1"/>
    <w:basedOn w:val="TableNormal"/>
    <w:uiPriority w:val="46"/>
    <w:rsid w:val="007038BB"/>
    <w:pPr>
      <w:spacing w:after="0" w:line="240" w:lineRule="auto"/>
    </w:pPr>
    <w:rPr>
      <w:rFonts w:ascii="Calibri" w:eastAsia="Calibri" w:hAnsi="Calibri" w:cs="Calibri"/>
      <w:lang w:val="en-GB" w:eastAsia="en-GB"/>
    </w:rPr>
    <w:tblPr>
      <w:tblStyleRowBandSize w:val="1"/>
      <w:tblStyleColBandSize w:val="1"/>
      <w:tblBorders>
        <w:top w:val="single" w:sz="4" w:space="0" w:color="BDD6EE" w:themeColor="accent1" w:themeTint="66"/>
        <w:left w:val="single" w:sz="4" w:space="0" w:color="BDD6EE" w:themeColor="accent1" w:themeTint="66"/>
        <w:bottom w:val="single" w:sz="4" w:space="0" w:color="BDD6EE" w:themeColor="accent1" w:themeTint="66"/>
        <w:right w:val="single" w:sz="4" w:space="0" w:color="BDD6EE" w:themeColor="accent1" w:themeTint="66"/>
        <w:insideH w:val="single" w:sz="4" w:space="0" w:color="BDD6EE" w:themeColor="accent1" w:themeTint="66"/>
        <w:insideV w:val="single" w:sz="4" w:space="0" w:color="BDD6EE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2-Accent1">
    <w:name w:val="Grid Table 2 Accent 1"/>
    <w:basedOn w:val="TableNormal"/>
    <w:uiPriority w:val="47"/>
    <w:rsid w:val="007038BB"/>
    <w:pPr>
      <w:spacing w:after="0" w:line="240" w:lineRule="auto"/>
    </w:pPr>
    <w:rPr>
      <w:rFonts w:ascii="Calibri" w:eastAsia="Calibri" w:hAnsi="Calibri" w:cs="Calibri"/>
      <w:lang w:val="en-GB" w:eastAsia="en-GB"/>
    </w:rPr>
    <w:tblPr>
      <w:tblStyleRowBandSize w:val="1"/>
      <w:tblStyleColBandSize w:val="1"/>
      <w:tblBorders>
        <w:top w:val="single" w:sz="2" w:space="0" w:color="9CC2E5" w:themeColor="accent1" w:themeTint="99"/>
        <w:bottom w:val="single" w:sz="2" w:space="0" w:color="9CC2E5" w:themeColor="accent1" w:themeTint="99"/>
        <w:insideH w:val="single" w:sz="2" w:space="0" w:color="9CC2E5" w:themeColor="accent1" w:themeTint="99"/>
        <w:insideV w:val="single" w:sz="2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CC2E5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GridTable4-Accent5">
    <w:name w:val="Grid Table 4 Accent 5"/>
    <w:basedOn w:val="TableNormal"/>
    <w:uiPriority w:val="49"/>
    <w:rsid w:val="007038BB"/>
    <w:pPr>
      <w:spacing w:after="0" w:line="240" w:lineRule="auto"/>
    </w:pPr>
    <w:rPr>
      <w:rFonts w:ascii="Calibri" w:eastAsia="Calibri" w:hAnsi="Calibri" w:cs="Calibri"/>
      <w:lang w:val="en-GB" w:eastAsia="en-GB"/>
    </w:r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  <w:insideH w:val="nil"/>
          <w:insideV w:val="nil"/>
        </w:tcBorders>
        <w:shd w:val="clear" w:color="auto" w:fill="4472C4" w:themeFill="accent5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character" w:styleId="CommentReference">
    <w:name w:val="annotation reference"/>
    <w:basedOn w:val="DefaultParagraphFont"/>
    <w:uiPriority w:val="99"/>
    <w:semiHidden/>
    <w:unhideWhenUsed/>
    <w:rsid w:val="007038B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038BB"/>
    <w:pPr>
      <w:spacing w:line="240" w:lineRule="auto"/>
    </w:pPr>
    <w:rPr>
      <w:rFonts w:ascii="Calibri" w:eastAsia="Calibri" w:hAnsi="Calibri" w:cs="Calibri"/>
      <w:sz w:val="20"/>
      <w:szCs w:val="20"/>
      <w:lang w:val="en-GB" w:eastAsia="en-GB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038BB"/>
    <w:rPr>
      <w:rFonts w:ascii="Calibri" w:eastAsia="Calibri" w:hAnsi="Calibri" w:cs="Calibri"/>
      <w:sz w:val="20"/>
      <w:szCs w:val="20"/>
      <w:lang w:val="en-GB" w:eastAsia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038B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038BB"/>
    <w:rPr>
      <w:rFonts w:ascii="Calibri" w:eastAsia="Calibri" w:hAnsi="Calibri" w:cs="Calibri"/>
      <w:b/>
      <w:bCs/>
      <w:sz w:val="20"/>
      <w:szCs w:val="20"/>
      <w:lang w:val="en-GB" w:eastAsia="en-GB"/>
    </w:rPr>
  </w:style>
  <w:style w:type="paragraph" w:styleId="Revision">
    <w:name w:val="Revision"/>
    <w:hidden/>
    <w:uiPriority w:val="99"/>
    <w:semiHidden/>
    <w:rsid w:val="007038BB"/>
    <w:pPr>
      <w:spacing w:after="0" w:line="240" w:lineRule="auto"/>
    </w:pPr>
    <w:rPr>
      <w:rFonts w:ascii="Calibri" w:eastAsia="Calibri" w:hAnsi="Calibri" w:cs="Calibri"/>
      <w:lang w:val="en-GB" w:eastAsia="en-GB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7038BB"/>
    <w:rPr>
      <w:color w:val="605E5C"/>
      <w:shd w:val="clear" w:color="auto" w:fill="E1DFDD"/>
    </w:rPr>
  </w:style>
  <w:style w:type="table" w:customStyle="1" w:styleId="Tabellasemplice-12">
    <w:name w:val="Tabella semplice - 12"/>
    <w:basedOn w:val="TableNormal"/>
    <w:next w:val="PlainTable1"/>
    <w:uiPriority w:val="41"/>
    <w:rsid w:val="007038BB"/>
    <w:pPr>
      <w:spacing w:after="0" w:line="240" w:lineRule="auto"/>
    </w:pPr>
    <w:rPr>
      <w:rFonts w:ascii="Calibri" w:eastAsia="Calibri" w:hAnsi="Calibri" w:cs="Calibri"/>
      <w:lang w:val="en-GB" w:eastAsia="en-GB"/>
    </w:rPr>
    <w:tblPr>
      <w:tblStyleRowBandSize w:val="1"/>
      <w:tblStyleColBandSize w:val="1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styleId="TableGridLight">
    <w:name w:val="Grid Table Light"/>
    <w:basedOn w:val="TableNormal"/>
    <w:uiPriority w:val="40"/>
    <w:rsid w:val="007038BB"/>
    <w:pPr>
      <w:spacing w:after="0" w:line="240" w:lineRule="auto"/>
    </w:pPr>
    <w:rPr>
      <w:rFonts w:ascii="Calibri" w:eastAsia="Calibri" w:hAnsi="Calibri" w:cs="Calibri"/>
      <w:lang w:val="en-GB" w:eastAsia="en-GB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Subtitle">
    <w:name w:val="Subtitle"/>
    <w:basedOn w:val="Normal"/>
    <w:next w:val="Normal"/>
    <w:link w:val="SubtitleChar"/>
    <w:uiPriority w:val="11"/>
    <w:qFormat/>
    <w:rsid w:val="007038BB"/>
    <w:pPr>
      <w:keepNext/>
      <w:keepLines/>
      <w:spacing w:before="360" w:after="80" w:line="276" w:lineRule="auto"/>
    </w:pPr>
    <w:rPr>
      <w:rFonts w:ascii="Georgia" w:eastAsia="Georgia" w:hAnsi="Georgia" w:cs="Georgia"/>
      <w:i/>
      <w:color w:val="666666"/>
      <w:sz w:val="48"/>
      <w:szCs w:val="48"/>
      <w:lang w:val="en-GB" w:eastAsia="en-GB"/>
    </w:rPr>
  </w:style>
  <w:style w:type="character" w:customStyle="1" w:styleId="SubtitleChar">
    <w:name w:val="Subtitle Char"/>
    <w:basedOn w:val="DefaultParagraphFont"/>
    <w:link w:val="Subtitle"/>
    <w:uiPriority w:val="11"/>
    <w:rsid w:val="007038BB"/>
    <w:rPr>
      <w:rFonts w:ascii="Georgia" w:eastAsia="Georgia" w:hAnsi="Georgia" w:cs="Georgia"/>
      <w:i/>
      <w:color w:val="666666"/>
      <w:sz w:val="48"/>
      <w:szCs w:val="48"/>
      <w:lang w:val="en-GB" w:eastAsia="en-GB"/>
    </w:rPr>
  </w:style>
  <w:style w:type="table" w:styleId="ListTable1Light">
    <w:name w:val="List Table 1 Light"/>
    <w:basedOn w:val="TableNormal"/>
    <w:uiPriority w:val="46"/>
    <w:rsid w:val="0040004E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ridTable2-Accent3">
    <w:name w:val="Grid Table 2 Accent 3"/>
    <w:basedOn w:val="TableNormal"/>
    <w:uiPriority w:val="47"/>
    <w:rsid w:val="0040004E"/>
    <w:pPr>
      <w:spacing w:after="0" w:line="240" w:lineRule="auto"/>
    </w:pPr>
    <w:tblPr>
      <w:tblStyleRowBandSize w:val="1"/>
      <w:tblStyleColBandSize w:val="1"/>
      <w:tblBorders>
        <w:top w:val="single" w:sz="2" w:space="0" w:color="C9C9C9" w:themeColor="accent3" w:themeTint="99"/>
        <w:bottom w:val="single" w:sz="2" w:space="0" w:color="C9C9C9" w:themeColor="accent3" w:themeTint="99"/>
        <w:insideH w:val="single" w:sz="2" w:space="0" w:color="C9C9C9" w:themeColor="accent3" w:themeTint="99"/>
        <w:insideV w:val="single" w:sz="2" w:space="0" w:color="C9C9C9" w:themeColor="accent3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C9C9C9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G.Maiello@ljmu.ac.uk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34BAFD-AD08-44AE-A420-3DF37F3D53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100</TotalTime>
  <Pages>1</Pages>
  <Words>1857</Words>
  <Characters>10588</Characters>
  <Application>Microsoft Office Word</Application>
  <DocSecurity>0</DocSecurity>
  <Lines>88</Lines>
  <Paragraphs>24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12421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Giulia</dc:creator>
  <cp:keywords/>
  <dc:description/>
  <cp:lastModifiedBy>Shinny Catherine Abi Abraham</cp:lastModifiedBy>
  <cp:revision>134</cp:revision>
  <dcterms:created xsi:type="dcterms:W3CDTF">2023-01-02T17:11:00Z</dcterms:created>
  <dcterms:modified xsi:type="dcterms:W3CDTF">2024-07-06T06:49:00Z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3426ead6-428c-41eb-b990-3e2796b7e3e0</vt:lpwstr>
  </property>
</Properties>
</file>