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38F1048" w14:textId="7D99BCE1" w:rsidR="008359B0" w:rsidRPr="00576982" w:rsidRDefault="008359B0">
      <w:pPr>
        <w:rPr>
          <w:b/>
          <w:sz w:val="24"/>
          <w:szCs w:val="24"/>
        </w:rPr>
      </w:pPr>
      <w:r w:rsidRPr="00576982">
        <w:rPr>
          <w:b/>
          <w:sz w:val="24"/>
          <w:szCs w:val="24"/>
        </w:rPr>
        <w:t>Supplementary Material</w:t>
      </w:r>
    </w:p>
    <w:p w14:paraId="0DF00957" w14:textId="5B5F9D3C" w:rsidR="00BA5A1A" w:rsidRPr="00576982" w:rsidRDefault="00BA5A1A">
      <w:pPr>
        <w:rPr>
          <w:b/>
          <w:sz w:val="24"/>
          <w:szCs w:val="24"/>
        </w:rPr>
      </w:pPr>
    </w:p>
    <w:p w14:paraId="7E1FDCBC" w14:textId="34589FD8" w:rsidR="00BA5A1A" w:rsidRPr="00576982" w:rsidRDefault="00BA5A1A">
      <w:pPr>
        <w:rPr>
          <w:b/>
          <w:sz w:val="24"/>
          <w:szCs w:val="24"/>
        </w:rPr>
      </w:pPr>
      <w:r w:rsidRPr="00576982">
        <w:rPr>
          <w:b/>
          <w:sz w:val="24"/>
          <w:szCs w:val="24"/>
        </w:rPr>
        <w:t>Recurrence rate and type after hepatocellular carcinoma after curative resection or ablation according to the IMbrave050 risk criteria: a real-life study.</w:t>
      </w:r>
    </w:p>
    <w:p w14:paraId="7E9945A0" w14:textId="77777777" w:rsidR="00BA5A1A" w:rsidRPr="00576982" w:rsidRDefault="00BA5A1A">
      <w:pPr>
        <w:rPr>
          <w:b/>
          <w:sz w:val="24"/>
          <w:szCs w:val="24"/>
        </w:rPr>
      </w:pPr>
    </w:p>
    <w:p w14:paraId="62707724" w14:textId="77777777" w:rsidR="008359B0" w:rsidRPr="00576982" w:rsidRDefault="008359B0">
      <w:pPr>
        <w:rPr>
          <w:sz w:val="24"/>
          <w:szCs w:val="24"/>
        </w:rPr>
      </w:pPr>
      <w:r w:rsidRPr="00576982">
        <w:rPr>
          <w:sz w:val="24"/>
          <w:szCs w:val="24"/>
        </w:rPr>
        <w:br w:type="page"/>
      </w:r>
    </w:p>
    <w:p w14:paraId="0F9789E1" w14:textId="77777777" w:rsidR="008359B0" w:rsidRPr="00576982" w:rsidRDefault="008359B0">
      <w:pPr>
        <w:rPr>
          <w:sz w:val="24"/>
          <w:szCs w:val="24"/>
        </w:rPr>
      </w:pPr>
      <w:r w:rsidRPr="00576982">
        <w:rPr>
          <w:b/>
          <w:sz w:val="24"/>
          <w:szCs w:val="24"/>
        </w:rPr>
        <w:lastRenderedPageBreak/>
        <w:t>Supplementary Figure 1.</w:t>
      </w:r>
      <w:r w:rsidRPr="00576982">
        <w:rPr>
          <w:sz w:val="24"/>
          <w:szCs w:val="24"/>
        </w:rPr>
        <w:t xml:space="preserve"> Patient selection flowchart (study period: 01 January 2010 – 31 December 2022).</w:t>
      </w:r>
    </w:p>
    <w:p w14:paraId="4391427F" w14:textId="17A10320" w:rsidR="008359B0" w:rsidRPr="00576982" w:rsidRDefault="0017456B">
      <w:pPr>
        <w:rPr>
          <w:sz w:val="24"/>
          <w:szCs w:val="24"/>
        </w:rPr>
      </w:pPr>
      <w:r w:rsidRPr="00576982">
        <w:rPr>
          <w:noProof/>
          <w:sz w:val="24"/>
          <w:szCs w:val="24"/>
        </w:rPr>
        <w:drawing>
          <wp:inline distT="0" distB="0" distL="0" distR="0" wp14:anchorId="2306B2FB" wp14:editId="52FE719B">
            <wp:extent cx="9154886" cy="5575088"/>
            <wp:effectExtent l="0" t="0" r="0" b="6985"/>
            <wp:docPr id="870523436" name="Immagin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167728" cy="5582909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13C27CD1" w14:textId="75D35632" w:rsidR="00D67C82" w:rsidRPr="00576982" w:rsidRDefault="007153BD">
      <w:pPr>
        <w:rPr>
          <w:bCs/>
          <w:sz w:val="24"/>
          <w:szCs w:val="24"/>
        </w:rPr>
      </w:pPr>
      <w:r w:rsidRPr="00576982">
        <w:rPr>
          <w:b/>
          <w:sz w:val="24"/>
          <w:szCs w:val="24"/>
        </w:rPr>
        <w:lastRenderedPageBreak/>
        <w:t xml:space="preserve">Supplementary Figure 2. </w:t>
      </w:r>
      <w:r w:rsidR="00F67F3E" w:rsidRPr="00576982">
        <w:rPr>
          <w:bCs/>
          <w:sz w:val="24"/>
          <w:szCs w:val="24"/>
        </w:rPr>
        <w:t xml:space="preserve">Stratification of recurrence risk in patients undergoing liver </w:t>
      </w:r>
      <w:r w:rsidR="00D67C82" w:rsidRPr="00576982">
        <w:rPr>
          <w:bCs/>
          <w:sz w:val="24"/>
          <w:szCs w:val="24"/>
        </w:rPr>
        <w:t xml:space="preserve">resection according to </w:t>
      </w:r>
      <w:r w:rsidR="009C6711" w:rsidRPr="00576982">
        <w:rPr>
          <w:bCs/>
          <w:sz w:val="24"/>
          <w:szCs w:val="24"/>
        </w:rPr>
        <w:t>multivariate risk function</w:t>
      </w:r>
      <w:r w:rsidR="00303745" w:rsidRPr="00576982">
        <w:rPr>
          <w:bCs/>
          <w:sz w:val="24"/>
          <w:szCs w:val="24"/>
        </w:rPr>
        <w:t>.</w:t>
      </w:r>
    </w:p>
    <w:p w14:paraId="10AFEB66" w14:textId="77777777" w:rsidR="00132DEA" w:rsidRPr="00576982" w:rsidRDefault="00D67C82">
      <w:pPr>
        <w:rPr>
          <w:b/>
          <w:sz w:val="24"/>
          <w:szCs w:val="24"/>
        </w:rPr>
      </w:pPr>
      <w:r w:rsidRPr="00576982">
        <w:rPr>
          <w:b/>
          <w:noProof/>
          <w:sz w:val="24"/>
          <w:szCs w:val="24"/>
        </w:rPr>
        <w:drawing>
          <wp:inline distT="0" distB="0" distL="0" distR="0" wp14:anchorId="0B4738ED" wp14:editId="56D91C11">
            <wp:extent cx="9234431" cy="4648200"/>
            <wp:effectExtent l="0" t="0" r="5080" b="0"/>
            <wp:docPr id="913311759" name="Immagin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243095" cy="4652561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6E408052" w14:textId="4F342EA0" w:rsidR="00132DEA" w:rsidRPr="00576982" w:rsidRDefault="00132DEA">
      <w:pPr>
        <w:rPr>
          <w:bCs/>
          <w:sz w:val="16"/>
          <w:szCs w:val="16"/>
        </w:rPr>
      </w:pPr>
      <w:r w:rsidRPr="00576982">
        <w:rPr>
          <w:bCs/>
          <w:sz w:val="16"/>
          <w:szCs w:val="16"/>
        </w:rPr>
        <w:t>In the multivariate risk function the scoring system for number of nodules is as follows: 0 points for one nodule; +1 point for every additional nodule.</w:t>
      </w:r>
    </w:p>
    <w:p w14:paraId="196AB510" w14:textId="47E66F16" w:rsidR="007153BD" w:rsidRPr="00576982" w:rsidRDefault="007153BD">
      <w:pPr>
        <w:rPr>
          <w:b/>
          <w:sz w:val="24"/>
          <w:szCs w:val="24"/>
        </w:rPr>
      </w:pPr>
      <w:r w:rsidRPr="00576982">
        <w:rPr>
          <w:b/>
          <w:sz w:val="24"/>
          <w:szCs w:val="24"/>
        </w:rPr>
        <w:br w:type="page"/>
      </w:r>
    </w:p>
    <w:p w14:paraId="06987E39" w14:textId="479EA18B" w:rsidR="007153BD" w:rsidRPr="00576982" w:rsidRDefault="00F74BA3" w:rsidP="00F74BA3">
      <w:pPr>
        <w:jc w:val="both"/>
        <w:rPr>
          <w:sz w:val="24"/>
          <w:szCs w:val="24"/>
        </w:rPr>
      </w:pPr>
      <w:r w:rsidRPr="00576982">
        <w:rPr>
          <w:b/>
          <w:sz w:val="24"/>
          <w:szCs w:val="24"/>
        </w:rPr>
        <w:lastRenderedPageBreak/>
        <w:t xml:space="preserve">Supplementary Figure </w:t>
      </w:r>
      <w:r w:rsidR="007153BD" w:rsidRPr="00576982">
        <w:rPr>
          <w:b/>
          <w:sz w:val="24"/>
          <w:szCs w:val="24"/>
        </w:rPr>
        <w:t>3</w:t>
      </w:r>
      <w:r w:rsidRPr="00576982">
        <w:rPr>
          <w:b/>
          <w:sz w:val="24"/>
          <w:szCs w:val="24"/>
        </w:rPr>
        <w:t>.</w:t>
      </w:r>
      <w:r w:rsidRPr="00576982">
        <w:rPr>
          <w:sz w:val="24"/>
          <w:szCs w:val="24"/>
        </w:rPr>
        <w:t xml:space="preserve"> </w:t>
      </w:r>
      <w:r w:rsidR="003268E0" w:rsidRPr="00576982">
        <w:rPr>
          <w:sz w:val="24"/>
          <w:szCs w:val="24"/>
        </w:rPr>
        <w:t xml:space="preserve">Prognostic value of the </w:t>
      </w:r>
      <w:r w:rsidR="000C0A95" w:rsidRPr="00576982">
        <w:rPr>
          <w:sz w:val="24"/>
          <w:szCs w:val="24"/>
        </w:rPr>
        <w:t>alpha</w:t>
      </w:r>
      <w:r w:rsidR="003268E0" w:rsidRPr="00576982">
        <w:rPr>
          <w:sz w:val="24"/>
          <w:szCs w:val="24"/>
        </w:rPr>
        <w:t>-fetoprotein levels in predicting HCC recurrence</w:t>
      </w:r>
      <w:r w:rsidR="00F67F3E" w:rsidRPr="00576982">
        <w:rPr>
          <w:sz w:val="24"/>
          <w:szCs w:val="24"/>
        </w:rPr>
        <w:t xml:space="preserve"> in patients who underwent ablation</w:t>
      </w:r>
      <w:r w:rsidR="00303745" w:rsidRPr="00576982">
        <w:rPr>
          <w:sz w:val="24"/>
          <w:szCs w:val="24"/>
        </w:rPr>
        <w:t>.</w:t>
      </w:r>
    </w:p>
    <w:p w14:paraId="5BAF688A" w14:textId="0CBBEE05" w:rsidR="007153BD" w:rsidRPr="00576982" w:rsidRDefault="00BA2C0A">
      <w:pPr>
        <w:rPr>
          <w:sz w:val="24"/>
          <w:szCs w:val="24"/>
        </w:rPr>
      </w:pPr>
      <w:r w:rsidRPr="00576982">
        <w:rPr>
          <w:noProof/>
          <w:sz w:val="24"/>
          <w:szCs w:val="24"/>
        </w:rPr>
        <w:drawing>
          <wp:inline distT="0" distB="0" distL="0" distR="0" wp14:anchorId="2D14BFA9" wp14:editId="656E6301">
            <wp:extent cx="9294181" cy="4531784"/>
            <wp:effectExtent l="0" t="0" r="2540" b="2540"/>
            <wp:docPr id="1567159777" name="Immagin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308325" cy="4538681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 w:rsidR="007153BD" w:rsidRPr="00576982">
        <w:rPr>
          <w:sz w:val="24"/>
          <w:szCs w:val="24"/>
        </w:rPr>
        <w:br w:type="page"/>
      </w:r>
    </w:p>
    <w:p w14:paraId="6C87934D" w14:textId="353985FF" w:rsidR="004C0DE4" w:rsidRPr="00576982" w:rsidRDefault="00F74BA3">
      <w:pPr>
        <w:rPr>
          <w:sz w:val="24"/>
          <w:szCs w:val="24"/>
        </w:rPr>
      </w:pPr>
      <w:r w:rsidRPr="00576982">
        <w:rPr>
          <w:b/>
          <w:sz w:val="24"/>
          <w:szCs w:val="24"/>
        </w:rPr>
        <w:lastRenderedPageBreak/>
        <w:t xml:space="preserve">Supplementary Figure </w:t>
      </w:r>
      <w:r w:rsidR="008C249B" w:rsidRPr="00576982">
        <w:rPr>
          <w:b/>
          <w:sz w:val="24"/>
          <w:szCs w:val="24"/>
        </w:rPr>
        <w:t>4</w:t>
      </w:r>
      <w:r w:rsidR="004C0DE4" w:rsidRPr="00576982">
        <w:rPr>
          <w:b/>
          <w:sz w:val="24"/>
          <w:szCs w:val="24"/>
        </w:rPr>
        <w:t>.</w:t>
      </w:r>
      <w:r w:rsidR="004C0DE4" w:rsidRPr="00576982">
        <w:rPr>
          <w:sz w:val="24"/>
          <w:szCs w:val="24"/>
        </w:rPr>
        <w:t xml:space="preserve"> Smoothed hazard estimates comparing patients with low and high risk of recurrence after (A) resection and (B) ablation treatments.</w:t>
      </w:r>
    </w:p>
    <w:p w14:paraId="282AEC28" w14:textId="77777777" w:rsidR="004C0DE4" w:rsidRPr="00576982" w:rsidRDefault="004C0DE4">
      <w:pPr>
        <w:rPr>
          <w:sz w:val="24"/>
          <w:szCs w:val="24"/>
        </w:rPr>
      </w:pPr>
    </w:p>
    <w:p w14:paraId="11B285B0" w14:textId="77777777" w:rsidR="004C0DE4" w:rsidRPr="00576982" w:rsidRDefault="004C0DE4">
      <w:pPr>
        <w:rPr>
          <w:sz w:val="24"/>
          <w:szCs w:val="24"/>
        </w:rPr>
      </w:pPr>
      <w:r w:rsidRPr="00576982">
        <w:rPr>
          <w:noProof/>
          <w:sz w:val="24"/>
          <w:szCs w:val="24"/>
          <w:lang w:val="it-IT" w:eastAsia="it-IT"/>
        </w:rPr>
        <w:drawing>
          <wp:inline distT="0" distB="0" distL="0" distR="0" wp14:anchorId="204169E6" wp14:editId="08885641">
            <wp:extent cx="9072245" cy="3697244"/>
            <wp:effectExtent l="0" t="0" r="0" b="0"/>
            <wp:docPr id="2" name="Immagin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072245" cy="3697244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08BF6B89" w14:textId="77777777" w:rsidR="005E072A" w:rsidRPr="00576982" w:rsidRDefault="005E072A">
      <w:pPr>
        <w:rPr>
          <w:sz w:val="24"/>
          <w:szCs w:val="24"/>
        </w:rPr>
      </w:pPr>
      <w:r w:rsidRPr="00576982">
        <w:rPr>
          <w:sz w:val="24"/>
          <w:szCs w:val="24"/>
        </w:rPr>
        <w:br w:type="page"/>
      </w:r>
    </w:p>
    <w:p w14:paraId="6990200F" w14:textId="15900DDF" w:rsidR="00B1534C" w:rsidRPr="00576982" w:rsidRDefault="00F74BA3" w:rsidP="00B1534C">
      <w:pPr>
        <w:rPr>
          <w:sz w:val="24"/>
          <w:szCs w:val="24"/>
        </w:rPr>
      </w:pPr>
      <w:r w:rsidRPr="00576982">
        <w:rPr>
          <w:b/>
          <w:sz w:val="24"/>
          <w:szCs w:val="24"/>
        </w:rPr>
        <w:lastRenderedPageBreak/>
        <w:t xml:space="preserve">Supplementary Figure </w:t>
      </w:r>
      <w:r w:rsidR="008C249B" w:rsidRPr="00576982">
        <w:rPr>
          <w:b/>
          <w:sz w:val="24"/>
          <w:szCs w:val="24"/>
        </w:rPr>
        <w:t>5</w:t>
      </w:r>
      <w:r w:rsidR="00BD7D48" w:rsidRPr="00576982">
        <w:rPr>
          <w:b/>
          <w:sz w:val="24"/>
          <w:szCs w:val="24"/>
        </w:rPr>
        <w:t>.</w:t>
      </w:r>
      <w:r w:rsidR="00BD7D48" w:rsidRPr="00576982">
        <w:rPr>
          <w:sz w:val="24"/>
          <w:szCs w:val="24"/>
        </w:rPr>
        <w:t xml:space="preserve"> </w:t>
      </w:r>
      <w:r w:rsidR="00B1534C" w:rsidRPr="00576982">
        <w:rPr>
          <w:sz w:val="24"/>
          <w:szCs w:val="24"/>
        </w:rPr>
        <w:t xml:space="preserve">Kaplan-Meier </w:t>
      </w:r>
      <w:r w:rsidR="00303745" w:rsidRPr="00576982">
        <w:rPr>
          <w:sz w:val="24"/>
          <w:szCs w:val="24"/>
        </w:rPr>
        <w:t>recurrence-free survival</w:t>
      </w:r>
      <w:r w:rsidR="00B1534C" w:rsidRPr="00576982">
        <w:rPr>
          <w:sz w:val="24"/>
          <w:szCs w:val="24"/>
        </w:rPr>
        <w:t xml:space="preserve"> curves </w:t>
      </w:r>
      <w:r w:rsidR="00303745" w:rsidRPr="00576982">
        <w:rPr>
          <w:sz w:val="24"/>
          <w:szCs w:val="24"/>
        </w:rPr>
        <w:t xml:space="preserve">in ablated patients </w:t>
      </w:r>
      <w:r w:rsidR="00B1534C" w:rsidRPr="00576982">
        <w:rPr>
          <w:sz w:val="24"/>
          <w:szCs w:val="24"/>
        </w:rPr>
        <w:t>stratified by tumour number and size</w:t>
      </w:r>
      <w:r w:rsidR="00303745" w:rsidRPr="00576982">
        <w:rPr>
          <w:sz w:val="24"/>
          <w:szCs w:val="24"/>
        </w:rPr>
        <w:t>.</w:t>
      </w:r>
    </w:p>
    <w:p w14:paraId="592ACC9E" w14:textId="77777777" w:rsidR="00B1534C" w:rsidRPr="00576982" w:rsidRDefault="00B1534C" w:rsidP="00B1534C">
      <w:pPr>
        <w:rPr>
          <w:sz w:val="24"/>
          <w:szCs w:val="24"/>
        </w:rPr>
        <w:sectPr w:rsidR="00B1534C" w:rsidRPr="00576982" w:rsidSect="00B1534C">
          <w:footerReference w:type="default" r:id="rId12"/>
          <w:pgSz w:w="16838" w:h="11906" w:orient="landscape"/>
          <w:pgMar w:top="1134" w:right="1417" w:bottom="1134" w:left="1134" w:header="708" w:footer="708" w:gutter="0"/>
          <w:cols w:space="708"/>
          <w:docGrid w:linePitch="360"/>
        </w:sectPr>
      </w:pPr>
      <w:r w:rsidRPr="00576982">
        <w:rPr>
          <w:noProof/>
          <w:sz w:val="24"/>
          <w:szCs w:val="24"/>
        </w:rPr>
        <w:drawing>
          <wp:inline distT="0" distB="0" distL="0" distR="0" wp14:anchorId="365861C4" wp14:editId="69233ECC">
            <wp:extent cx="7965445" cy="4914900"/>
            <wp:effectExtent l="0" t="0" r="0" b="0"/>
            <wp:docPr id="1091771526" name="Immagine 4" descr="Immagine che contiene testo, diagramma, schermata, linea&#10;&#10;Il contenuto generato dall'IA potrebbe non essere corret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91771526" name="Immagine 4" descr="Immagine che contiene testo, diagramma, schermata, linea&#10;&#10;Il contenuto generato dall'IA potrebbe non essere corretto.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979148" cy="492335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0EF96A92" w14:textId="59F8BC30" w:rsidR="00324DA2" w:rsidRPr="00576982" w:rsidRDefault="00324DA2" w:rsidP="000C0A95">
      <w:pPr>
        <w:rPr>
          <w:sz w:val="24"/>
          <w:szCs w:val="24"/>
        </w:rPr>
      </w:pPr>
    </w:p>
    <w:p w14:paraId="6048F8C7" w14:textId="77777777" w:rsidR="000C0A95" w:rsidRPr="00576982" w:rsidRDefault="00324DA2" w:rsidP="000C0A95">
      <w:pPr>
        <w:rPr>
          <w:sz w:val="24"/>
          <w:szCs w:val="24"/>
        </w:rPr>
      </w:pPr>
      <w:r w:rsidRPr="00576982">
        <w:rPr>
          <w:b/>
          <w:bCs/>
          <w:sz w:val="24"/>
          <w:szCs w:val="24"/>
        </w:rPr>
        <w:t>Supplementary Figure 6</w:t>
      </w:r>
      <w:r w:rsidRPr="00576982">
        <w:rPr>
          <w:sz w:val="24"/>
          <w:szCs w:val="24"/>
        </w:rPr>
        <w:t>.</w:t>
      </w:r>
      <w:r w:rsidR="00B7282E" w:rsidRPr="00576982">
        <w:rPr>
          <w:sz w:val="24"/>
          <w:szCs w:val="24"/>
        </w:rPr>
        <w:t xml:space="preserve"> </w:t>
      </w:r>
      <w:r w:rsidR="000C0A95" w:rsidRPr="00576982">
        <w:rPr>
          <w:sz w:val="24"/>
          <w:szCs w:val="24"/>
        </w:rPr>
        <w:t>Kaplan-Meier survival curves for patients undergoing (A) resection and (B) ablation stratified by occurrence of either early (black line) or late recurrence (grey line).</w:t>
      </w:r>
    </w:p>
    <w:p w14:paraId="6A7CDFB4" w14:textId="77777777" w:rsidR="000C0A95" w:rsidRPr="00576982" w:rsidRDefault="000C0A95" w:rsidP="000C0A95">
      <w:pPr>
        <w:rPr>
          <w:sz w:val="24"/>
          <w:szCs w:val="24"/>
        </w:rPr>
      </w:pPr>
      <w:r w:rsidRPr="00576982">
        <w:rPr>
          <w:noProof/>
          <w:sz w:val="24"/>
          <w:szCs w:val="24"/>
          <w:lang w:val="it-IT" w:eastAsia="it-IT"/>
        </w:rPr>
        <w:drawing>
          <wp:inline distT="0" distB="0" distL="0" distR="0" wp14:anchorId="1702AE0E" wp14:editId="78EB901B">
            <wp:extent cx="9265404" cy="3593484"/>
            <wp:effectExtent l="0" t="0" r="0" b="0"/>
            <wp:docPr id="3" name="Immagine 3" descr="Immagine che contiene testo, diagramma, linea, Diagramma&#10;&#10;Il contenuto generato dall'IA potrebbe non essere corret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Immagine 3" descr="Immagine che contiene testo, diagramma, linea, Diagramma&#10;&#10;Il contenuto generato dall'IA potrebbe non essere corretto.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320820" cy="3614976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539EEE6E" w14:textId="77777777" w:rsidR="000C0A95" w:rsidRPr="00576982" w:rsidRDefault="000C0A95" w:rsidP="000C0A95">
      <w:pPr>
        <w:rPr>
          <w:sz w:val="24"/>
          <w:szCs w:val="24"/>
        </w:rPr>
      </w:pPr>
    </w:p>
    <w:p w14:paraId="132DDD56" w14:textId="77777777" w:rsidR="000C0A95" w:rsidRPr="00576982" w:rsidRDefault="000C0A95" w:rsidP="000C0A95">
      <w:pPr>
        <w:rPr>
          <w:sz w:val="24"/>
          <w:szCs w:val="24"/>
        </w:rPr>
      </w:pPr>
    </w:p>
    <w:p w14:paraId="6190EAE1" w14:textId="77777777" w:rsidR="000C0A95" w:rsidRPr="00576982" w:rsidRDefault="000C0A95" w:rsidP="000C0A95">
      <w:pPr>
        <w:rPr>
          <w:sz w:val="24"/>
          <w:szCs w:val="24"/>
        </w:rPr>
      </w:pPr>
      <w:r w:rsidRPr="00576982">
        <w:rPr>
          <w:sz w:val="24"/>
          <w:szCs w:val="24"/>
        </w:rPr>
        <w:br w:type="page"/>
      </w:r>
    </w:p>
    <w:p w14:paraId="2F54B8F9" w14:textId="0F8FB440" w:rsidR="000C0A95" w:rsidRPr="00576982" w:rsidRDefault="000C0A95">
      <w:pPr>
        <w:rPr>
          <w:sz w:val="24"/>
          <w:szCs w:val="24"/>
        </w:rPr>
      </w:pPr>
    </w:p>
    <w:p w14:paraId="6178D293" w14:textId="1B28D47D" w:rsidR="00B90DA1" w:rsidRPr="00576982" w:rsidRDefault="00B90DA1" w:rsidP="003D2DA7">
      <w:pPr>
        <w:jc w:val="both"/>
        <w:rPr>
          <w:rFonts w:ascii="Calibri" w:hAnsi="Calibri" w:cs="Calibri"/>
          <w:sz w:val="24"/>
          <w:szCs w:val="24"/>
        </w:rPr>
      </w:pPr>
      <w:r w:rsidRPr="00576982">
        <w:rPr>
          <w:b/>
          <w:sz w:val="24"/>
          <w:szCs w:val="24"/>
        </w:rPr>
        <w:t>Supplementary Table 1.</w:t>
      </w:r>
      <w:r w:rsidRPr="00576982">
        <w:rPr>
          <w:sz w:val="24"/>
          <w:szCs w:val="24"/>
        </w:rPr>
        <w:t xml:space="preserve"> </w:t>
      </w:r>
      <w:r w:rsidR="00593B7A" w:rsidRPr="00576982">
        <w:rPr>
          <w:rFonts w:ascii="Calibri" w:hAnsi="Calibri" w:cs="Calibri"/>
          <w:sz w:val="24"/>
          <w:szCs w:val="24"/>
        </w:rPr>
        <w:t>Definition of patients at high-risk of hepatocellular carcinoma recurrence according to treatment received in the IMbrave050 study</w:t>
      </w:r>
      <w:r w:rsidR="007F28D2" w:rsidRPr="00576982">
        <w:rPr>
          <w:rFonts w:ascii="Calibri" w:hAnsi="Calibri" w:cs="Calibri"/>
          <w:sz w:val="24"/>
          <w:szCs w:val="24"/>
        </w:rPr>
        <w:t>.</w:t>
      </w:r>
    </w:p>
    <w:tbl>
      <w:tblPr>
        <w:tblW w:w="14309" w:type="dxa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857"/>
        <w:gridCol w:w="12452"/>
      </w:tblGrid>
      <w:tr w:rsidR="006356E8" w:rsidRPr="00576982" w14:paraId="375DB298" w14:textId="77777777" w:rsidTr="003D2DA7">
        <w:trPr>
          <w:trHeight w:val="549"/>
          <w:tblHeader/>
          <w:tblCellSpacing w:w="15" w:type="dxa"/>
        </w:trPr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462C3F05" w14:textId="77777777" w:rsidR="006356E8" w:rsidRPr="00576982" w:rsidRDefault="006356E8" w:rsidP="006356E8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333333"/>
                <w:sz w:val="24"/>
                <w:szCs w:val="24"/>
                <w:lang w:val="it-IT" w:eastAsia="it-IT"/>
              </w:rPr>
            </w:pPr>
            <w:r w:rsidRPr="00576982">
              <w:rPr>
                <w:rFonts w:eastAsia="Times New Roman" w:cstheme="minorHAnsi"/>
                <w:b/>
                <w:bCs/>
                <w:color w:val="333333"/>
                <w:sz w:val="24"/>
                <w:szCs w:val="24"/>
                <w:lang w:val="it-IT" w:eastAsia="it-IT"/>
              </w:rPr>
              <w:t>Curative treatment</w:t>
            </w:r>
          </w:p>
        </w:tc>
        <w:tc>
          <w:tcPr>
            <w:tcW w:w="124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2A7A7816" w14:textId="470FB5A9" w:rsidR="006356E8" w:rsidRPr="00576982" w:rsidRDefault="003D2DA7" w:rsidP="006356E8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333333"/>
                <w:sz w:val="24"/>
                <w:szCs w:val="24"/>
                <w:lang w:val="it-IT" w:eastAsia="it-IT"/>
              </w:rPr>
            </w:pPr>
            <w:r w:rsidRPr="00576982">
              <w:rPr>
                <w:rFonts w:eastAsia="Times New Roman" w:cstheme="minorHAnsi"/>
                <w:b/>
                <w:bCs/>
                <w:color w:val="333333"/>
                <w:sz w:val="24"/>
                <w:szCs w:val="24"/>
                <w:lang w:val="it-IT" w:eastAsia="it-IT"/>
              </w:rPr>
              <w:t xml:space="preserve">High-risk </w:t>
            </w:r>
            <w:proofErr w:type="spellStart"/>
            <w:r w:rsidRPr="00576982">
              <w:rPr>
                <w:rFonts w:eastAsia="Times New Roman" w:cstheme="minorHAnsi"/>
                <w:b/>
                <w:bCs/>
                <w:color w:val="333333"/>
                <w:sz w:val="24"/>
                <w:szCs w:val="24"/>
                <w:lang w:val="it-IT" w:eastAsia="it-IT"/>
              </w:rPr>
              <w:t>c</w:t>
            </w:r>
            <w:r w:rsidR="006356E8" w:rsidRPr="00576982">
              <w:rPr>
                <w:rFonts w:eastAsia="Times New Roman" w:cstheme="minorHAnsi"/>
                <w:b/>
                <w:bCs/>
                <w:color w:val="333333"/>
                <w:sz w:val="24"/>
                <w:szCs w:val="24"/>
                <w:lang w:val="it-IT" w:eastAsia="it-IT"/>
              </w:rPr>
              <w:t>riteria</w:t>
            </w:r>
            <w:proofErr w:type="spellEnd"/>
          </w:p>
        </w:tc>
      </w:tr>
      <w:tr w:rsidR="006356E8" w:rsidRPr="00576982" w14:paraId="2B285A59" w14:textId="77777777" w:rsidTr="003D2DA7">
        <w:trPr>
          <w:trHeight w:val="1648"/>
          <w:tblCellSpacing w:w="15" w:type="dxa"/>
        </w:trPr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20993974" w14:textId="77777777" w:rsidR="006356E8" w:rsidRPr="00576982" w:rsidRDefault="006356E8" w:rsidP="006356E8">
            <w:pPr>
              <w:spacing w:after="0" w:line="240" w:lineRule="auto"/>
              <w:rPr>
                <w:rFonts w:eastAsia="Times New Roman" w:cstheme="minorHAnsi"/>
                <w:b/>
                <w:bCs/>
                <w:color w:val="333333"/>
                <w:sz w:val="24"/>
                <w:szCs w:val="24"/>
                <w:lang w:val="it-IT" w:eastAsia="it-IT"/>
              </w:rPr>
            </w:pPr>
            <w:proofErr w:type="spellStart"/>
            <w:r w:rsidRPr="00576982">
              <w:rPr>
                <w:rFonts w:eastAsia="Times New Roman" w:cstheme="minorHAnsi"/>
                <w:b/>
                <w:bCs/>
                <w:color w:val="333333"/>
                <w:sz w:val="24"/>
                <w:szCs w:val="24"/>
                <w:lang w:val="it-IT" w:eastAsia="it-IT"/>
              </w:rPr>
              <w:t>Resection</w:t>
            </w:r>
            <w:proofErr w:type="spellEnd"/>
          </w:p>
        </w:tc>
        <w:tc>
          <w:tcPr>
            <w:tcW w:w="124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0AFCB047" w14:textId="77777777" w:rsidR="006356E8" w:rsidRPr="00576982" w:rsidRDefault="006356E8" w:rsidP="006356E8">
            <w:pPr>
              <w:pStyle w:val="Paragrafoelenco"/>
              <w:numPr>
                <w:ilvl w:val="0"/>
                <w:numId w:val="1"/>
              </w:numPr>
              <w:spacing w:after="0" w:line="360" w:lineRule="auto"/>
              <w:ind w:left="277" w:hanging="277"/>
              <w:rPr>
                <w:rFonts w:eastAsia="Times New Roman" w:cstheme="minorHAnsi"/>
                <w:color w:val="333333"/>
                <w:sz w:val="24"/>
                <w:szCs w:val="24"/>
                <w:lang w:val="en-US" w:eastAsia="it-IT"/>
              </w:rPr>
            </w:pPr>
            <w:r w:rsidRPr="00576982">
              <w:rPr>
                <w:rFonts w:eastAsia="Times New Roman" w:cstheme="minorHAnsi"/>
                <w:color w:val="333333"/>
                <w:sz w:val="24"/>
                <w:szCs w:val="24"/>
                <w:lang w:val="en-US" w:eastAsia="it-IT"/>
              </w:rPr>
              <w:t>Up to three tumors, with largest tumor &gt;5 cm regardless of vascular invasion (microvascular invasion or macrovascular invasion of Vp1/Vp2) or poor tumor differentiation (Grade 3 or 4)</w:t>
            </w:r>
          </w:p>
          <w:p w14:paraId="6C314C93" w14:textId="77777777" w:rsidR="006356E8" w:rsidRPr="00576982" w:rsidRDefault="006356E8" w:rsidP="006356E8">
            <w:pPr>
              <w:pStyle w:val="Paragrafoelenco"/>
              <w:numPr>
                <w:ilvl w:val="0"/>
                <w:numId w:val="1"/>
              </w:numPr>
              <w:spacing w:after="0" w:line="360" w:lineRule="auto"/>
              <w:ind w:left="277" w:hanging="277"/>
              <w:rPr>
                <w:rFonts w:eastAsia="Times New Roman" w:cstheme="minorHAnsi"/>
                <w:color w:val="333333"/>
                <w:sz w:val="24"/>
                <w:szCs w:val="24"/>
                <w:lang w:val="en-US" w:eastAsia="it-IT"/>
              </w:rPr>
            </w:pPr>
            <w:r w:rsidRPr="00576982">
              <w:rPr>
                <w:rFonts w:eastAsia="Times New Roman" w:cstheme="minorHAnsi"/>
                <w:color w:val="333333"/>
                <w:sz w:val="24"/>
                <w:szCs w:val="24"/>
                <w:lang w:val="en-US" w:eastAsia="it-IT"/>
              </w:rPr>
              <w:t>Four or more tumors, with largest tumor ≤5 cm regardless of vascular invasion (microvascular invasion or macrovascular invasion of Vp1/Vp2) or poor tumor differentiation (Grade 3 or 4)</w:t>
            </w:r>
          </w:p>
          <w:p w14:paraId="313DCE84" w14:textId="6B27AD53" w:rsidR="006356E8" w:rsidRPr="00576982" w:rsidRDefault="006356E8" w:rsidP="006356E8">
            <w:pPr>
              <w:pStyle w:val="Paragrafoelenco"/>
              <w:numPr>
                <w:ilvl w:val="0"/>
                <w:numId w:val="1"/>
              </w:numPr>
              <w:spacing w:after="0" w:line="360" w:lineRule="auto"/>
              <w:ind w:left="277" w:hanging="277"/>
              <w:rPr>
                <w:rFonts w:eastAsia="Times New Roman" w:cstheme="minorHAnsi"/>
                <w:color w:val="333333"/>
                <w:sz w:val="24"/>
                <w:szCs w:val="24"/>
                <w:lang w:val="en-US" w:eastAsia="it-IT"/>
              </w:rPr>
            </w:pPr>
            <w:r w:rsidRPr="00576982">
              <w:rPr>
                <w:rFonts w:eastAsia="Times New Roman" w:cstheme="minorHAnsi"/>
                <w:color w:val="333333"/>
                <w:sz w:val="24"/>
                <w:szCs w:val="24"/>
                <w:lang w:val="en-US" w:eastAsia="it-IT"/>
              </w:rPr>
              <w:t>Up to three tumors, with largest tumor ≤5 cm with vascular invasion (microvascular invasion or macrovascular invasion of Vp1/Vp2) and/or poor tumor differentiation (Grade 3 or 4)</w:t>
            </w:r>
          </w:p>
        </w:tc>
      </w:tr>
      <w:tr w:rsidR="006356E8" w:rsidRPr="00576982" w14:paraId="7BB80AE0" w14:textId="77777777" w:rsidTr="003D2DA7">
        <w:trPr>
          <w:trHeight w:val="549"/>
          <w:tblCellSpacing w:w="15" w:type="dxa"/>
        </w:trPr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461ECB3E" w14:textId="77777777" w:rsidR="006356E8" w:rsidRPr="00576982" w:rsidRDefault="006356E8" w:rsidP="006356E8">
            <w:pPr>
              <w:spacing w:after="0" w:line="240" w:lineRule="auto"/>
              <w:rPr>
                <w:rFonts w:eastAsia="Times New Roman" w:cstheme="minorHAnsi"/>
                <w:b/>
                <w:bCs/>
                <w:color w:val="333333"/>
                <w:sz w:val="24"/>
                <w:szCs w:val="24"/>
                <w:lang w:val="it-IT" w:eastAsia="it-IT"/>
              </w:rPr>
            </w:pPr>
            <w:proofErr w:type="spellStart"/>
            <w:r w:rsidRPr="00576982">
              <w:rPr>
                <w:rFonts w:eastAsia="Times New Roman" w:cstheme="minorHAnsi"/>
                <w:b/>
                <w:bCs/>
                <w:color w:val="333333"/>
                <w:sz w:val="24"/>
                <w:szCs w:val="24"/>
                <w:lang w:val="it-IT" w:eastAsia="it-IT"/>
              </w:rPr>
              <w:t>Ablation</w:t>
            </w:r>
            <w:proofErr w:type="spellEnd"/>
          </w:p>
        </w:tc>
        <w:tc>
          <w:tcPr>
            <w:tcW w:w="124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12E5D60A" w14:textId="77777777" w:rsidR="006356E8" w:rsidRPr="00576982" w:rsidRDefault="006356E8" w:rsidP="006356E8">
            <w:pPr>
              <w:pStyle w:val="Paragrafoelenco"/>
              <w:numPr>
                <w:ilvl w:val="0"/>
                <w:numId w:val="1"/>
              </w:numPr>
              <w:spacing w:after="0" w:line="360" w:lineRule="auto"/>
              <w:ind w:left="277" w:hanging="277"/>
              <w:rPr>
                <w:rFonts w:eastAsia="Times New Roman" w:cstheme="minorHAnsi"/>
                <w:color w:val="333333"/>
                <w:sz w:val="24"/>
                <w:szCs w:val="24"/>
                <w:lang w:val="it-IT" w:eastAsia="it-IT"/>
              </w:rPr>
            </w:pPr>
            <w:r w:rsidRPr="00576982">
              <w:rPr>
                <w:rFonts w:eastAsia="Times New Roman" w:cstheme="minorHAnsi"/>
                <w:color w:val="333333"/>
                <w:sz w:val="24"/>
                <w:szCs w:val="24"/>
                <w:lang w:val="it-IT" w:eastAsia="it-IT"/>
              </w:rPr>
              <w:t xml:space="preserve">Single </w:t>
            </w:r>
            <w:proofErr w:type="spellStart"/>
            <w:r w:rsidRPr="00576982">
              <w:rPr>
                <w:rFonts w:eastAsia="Times New Roman" w:cstheme="minorHAnsi"/>
                <w:color w:val="333333"/>
                <w:sz w:val="24"/>
                <w:szCs w:val="24"/>
                <w:lang w:val="it-IT" w:eastAsia="it-IT"/>
              </w:rPr>
              <w:t>tumor</w:t>
            </w:r>
            <w:proofErr w:type="spellEnd"/>
            <w:r w:rsidRPr="00576982">
              <w:rPr>
                <w:rFonts w:eastAsia="Times New Roman" w:cstheme="minorHAnsi"/>
                <w:color w:val="333333"/>
                <w:sz w:val="24"/>
                <w:szCs w:val="24"/>
                <w:lang w:val="it-IT" w:eastAsia="it-IT"/>
              </w:rPr>
              <w:t xml:space="preserve"> &gt;2 cm </w:t>
            </w:r>
            <w:proofErr w:type="spellStart"/>
            <w:r w:rsidRPr="00576982">
              <w:rPr>
                <w:rFonts w:eastAsia="Times New Roman" w:cstheme="minorHAnsi"/>
                <w:color w:val="333333"/>
                <w:sz w:val="24"/>
                <w:szCs w:val="24"/>
                <w:lang w:val="it-IT" w:eastAsia="it-IT"/>
              </w:rPr>
              <w:t>but</w:t>
            </w:r>
            <w:proofErr w:type="spellEnd"/>
            <w:r w:rsidRPr="00576982">
              <w:rPr>
                <w:rFonts w:eastAsia="Times New Roman" w:cstheme="minorHAnsi"/>
                <w:color w:val="333333"/>
                <w:sz w:val="24"/>
                <w:szCs w:val="24"/>
                <w:lang w:val="it-IT" w:eastAsia="it-IT"/>
              </w:rPr>
              <w:t xml:space="preserve"> ≤5 cm</w:t>
            </w:r>
          </w:p>
          <w:p w14:paraId="2667EB3B" w14:textId="053665A3" w:rsidR="006356E8" w:rsidRPr="00576982" w:rsidRDefault="006356E8" w:rsidP="006356E8">
            <w:pPr>
              <w:pStyle w:val="Paragrafoelenco"/>
              <w:numPr>
                <w:ilvl w:val="0"/>
                <w:numId w:val="1"/>
              </w:numPr>
              <w:spacing w:after="0" w:line="360" w:lineRule="auto"/>
              <w:ind w:left="277" w:hanging="277"/>
              <w:rPr>
                <w:rFonts w:eastAsia="Times New Roman" w:cstheme="minorHAnsi"/>
                <w:color w:val="333333"/>
                <w:sz w:val="24"/>
                <w:szCs w:val="24"/>
                <w:lang w:val="en-US" w:eastAsia="it-IT"/>
              </w:rPr>
            </w:pPr>
            <w:r w:rsidRPr="00576982">
              <w:rPr>
                <w:rFonts w:eastAsia="Times New Roman" w:cstheme="minorHAnsi"/>
                <w:color w:val="333333"/>
                <w:sz w:val="24"/>
                <w:szCs w:val="24"/>
                <w:lang w:val="en-US" w:eastAsia="it-IT"/>
              </w:rPr>
              <w:t>Multiple tumors (up to four tumors), all ≤5 cm</w:t>
            </w:r>
          </w:p>
        </w:tc>
      </w:tr>
    </w:tbl>
    <w:p w14:paraId="7A7D7A61" w14:textId="38CE8E16" w:rsidR="00593B7A" w:rsidRPr="00576982" w:rsidRDefault="00255B15" w:rsidP="00B90DA1">
      <w:pPr>
        <w:rPr>
          <w:rFonts w:ascii="Calibri" w:hAnsi="Calibri" w:cs="Calibri"/>
          <w:sz w:val="24"/>
          <w:szCs w:val="24"/>
        </w:rPr>
      </w:pPr>
      <w:r w:rsidRPr="00576982">
        <w:rPr>
          <w:rFonts w:ascii="Calibri" w:hAnsi="Calibri" w:cs="Calibri"/>
          <w:sz w:val="24"/>
          <w:szCs w:val="24"/>
        </w:rPr>
        <w:t xml:space="preserve">Vp0, no evidence of </w:t>
      </w:r>
      <w:proofErr w:type="spellStart"/>
      <w:r w:rsidRPr="00576982">
        <w:rPr>
          <w:rFonts w:ascii="Calibri" w:hAnsi="Calibri" w:cs="Calibri"/>
          <w:sz w:val="24"/>
          <w:szCs w:val="24"/>
        </w:rPr>
        <w:t>tumor</w:t>
      </w:r>
      <w:proofErr w:type="spellEnd"/>
      <w:r w:rsidRPr="00576982">
        <w:rPr>
          <w:rFonts w:ascii="Calibri" w:hAnsi="Calibri" w:cs="Calibri"/>
          <w:sz w:val="24"/>
          <w:szCs w:val="24"/>
        </w:rPr>
        <w:t xml:space="preserve"> thrombus invasion; Vp1, </w:t>
      </w:r>
      <w:proofErr w:type="spellStart"/>
      <w:r w:rsidRPr="00576982">
        <w:rPr>
          <w:rFonts w:ascii="Calibri" w:hAnsi="Calibri" w:cs="Calibri"/>
          <w:sz w:val="24"/>
          <w:szCs w:val="24"/>
        </w:rPr>
        <w:t>tumor</w:t>
      </w:r>
      <w:proofErr w:type="spellEnd"/>
      <w:r w:rsidRPr="00576982">
        <w:rPr>
          <w:rFonts w:ascii="Calibri" w:hAnsi="Calibri" w:cs="Calibri"/>
          <w:sz w:val="24"/>
          <w:szCs w:val="24"/>
        </w:rPr>
        <w:t xml:space="preserve"> thrombus distal to but not in the second-order branches; Vp2, </w:t>
      </w:r>
      <w:proofErr w:type="spellStart"/>
      <w:r w:rsidRPr="00576982">
        <w:rPr>
          <w:rFonts w:ascii="Calibri" w:hAnsi="Calibri" w:cs="Calibri"/>
          <w:sz w:val="24"/>
          <w:szCs w:val="24"/>
        </w:rPr>
        <w:t>tumor</w:t>
      </w:r>
      <w:proofErr w:type="spellEnd"/>
      <w:r w:rsidRPr="00576982">
        <w:rPr>
          <w:rFonts w:ascii="Calibri" w:hAnsi="Calibri" w:cs="Calibri"/>
          <w:sz w:val="24"/>
          <w:szCs w:val="24"/>
        </w:rPr>
        <w:t xml:space="preserve"> thrombus in the second-order branches; Vp3, </w:t>
      </w:r>
      <w:proofErr w:type="spellStart"/>
      <w:r w:rsidRPr="00576982">
        <w:rPr>
          <w:rFonts w:ascii="Calibri" w:hAnsi="Calibri" w:cs="Calibri"/>
          <w:sz w:val="24"/>
          <w:szCs w:val="24"/>
        </w:rPr>
        <w:t>tumor</w:t>
      </w:r>
      <w:proofErr w:type="spellEnd"/>
      <w:r w:rsidRPr="00576982">
        <w:rPr>
          <w:rFonts w:ascii="Calibri" w:hAnsi="Calibri" w:cs="Calibri"/>
          <w:sz w:val="24"/>
          <w:szCs w:val="24"/>
        </w:rPr>
        <w:t xml:space="preserve"> thrombus in the first-order branches; Vp4, </w:t>
      </w:r>
      <w:proofErr w:type="spellStart"/>
      <w:r w:rsidRPr="00576982">
        <w:rPr>
          <w:rFonts w:ascii="Calibri" w:hAnsi="Calibri" w:cs="Calibri"/>
          <w:sz w:val="24"/>
          <w:szCs w:val="24"/>
        </w:rPr>
        <w:t>tumor</w:t>
      </w:r>
      <w:proofErr w:type="spellEnd"/>
      <w:r w:rsidRPr="00576982">
        <w:rPr>
          <w:rFonts w:ascii="Calibri" w:hAnsi="Calibri" w:cs="Calibri"/>
          <w:sz w:val="24"/>
          <w:szCs w:val="24"/>
        </w:rPr>
        <w:t xml:space="preserve"> thrombus in the main trunk or contralateral or both.</w:t>
      </w:r>
    </w:p>
    <w:p w14:paraId="4CC9E3A6" w14:textId="77777777" w:rsidR="00B90DA1" w:rsidRPr="00576982" w:rsidRDefault="00B90DA1">
      <w:pPr>
        <w:rPr>
          <w:b/>
          <w:sz w:val="24"/>
          <w:szCs w:val="24"/>
        </w:rPr>
      </w:pPr>
      <w:r w:rsidRPr="00576982">
        <w:rPr>
          <w:b/>
          <w:sz w:val="24"/>
          <w:szCs w:val="24"/>
        </w:rPr>
        <w:br w:type="page"/>
      </w:r>
    </w:p>
    <w:p w14:paraId="0C489767" w14:textId="1AEE8DFD" w:rsidR="00F5446A" w:rsidRPr="00576982" w:rsidRDefault="00F5446A" w:rsidP="00F5446A">
      <w:pPr>
        <w:rPr>
          <w:rFonts w:ascii="Calibri" w:hAnsi="Calibri" w:cs="Calibri"/>
          <w:b/>
          <w:bCs/>
          <w:sz w:val="24"/>
          <w:szCs w:val="24"/>
        </w:rPr>
      </w:pPr>
      <w:bookmarkStart w:id="0" w:name="_Hlk189500897"/>
      <w:r w:rsidRPr="00576982">
        <w:rPr>
          <w:b/>
          <w:sz w:val="24"/>
          <w:szCs w:val="24"/>
        </w:rPr>
        <w:lastRenderedPageBreak/>
        <w:t xml:space="preserve">Supplementary Table </w:t>
      </w:r>
      <w:r w:rsidR="00B90DA1" w:rsidRPr="00576982">
        <w:rPr>
          <w:b/>
          <w:sz w:val="24"/>
          <w:szCs w:val="24"/>
        </w:rPr>
        <w:t>2</w:t>
      </w:r>
      <w:r w:rsidRPr="00576982">
        <w:rPr>
          <w:b/>
          <w:sz w:val="24"/>
          <w:szCs w:val="24"/>
        </w:rPr>
        <w:t>.</w:t>
      </w:r>
      <w:r w:rsidRPr="00576982">
        <w:rPr>
          <w:sz w:val="24"/>
          <w:szCs w:val="24"/>
        </w:rPr>
        <w:t xml:space="preserve"> </w:t>
      </w:r>
      <w:r w:rsidR="00874905" w:rsidRPr="00576982">
        <w:rPr>
          <w:rFonts w:ascii="Calibri" w:hAnsi="Calibri" w:cs="Calibri"/>
          <w:sz w:val="24"/>
          <w:szCs w:val="24"/>
        </w:rPr>
        <w:t>Univariate and multivariate Cox regression analysis of HCC recurrence for baseline characteristics</w:t>
      </w:r>
    </w:p>
    <w:tbl>
      <w:tblPr>
        <w:tblW w:w="13889" w:type="dxa"/>
        <w:tblLayout w:type="fixed"/>
        <w:tblCellMar>
          <w:left w:w="0" w:type="dxa"/>
          <w:right w:w="0" w:type="dxa"/>
        </w:tblCellMar>
        <w:tblLook w:val="0600" w:firstRow="0" w:lastRow="0" w:firstColumn="0" w:lastColumn="0" w:noHBand="1" w:noVBand="1"/>
      </w:tblPr>
      <w:tblGrid>
        <w:gridCol w:w="3544"/>
        <w:gridCol w:w="1843"/>
        <w:gridCol w:w="850"/>
        <w:gridCol w:w="1701"/>
        <w:gridCol w:w="851"/>
        <w:gridCol w:w="1701"/>
        <w:gridCol w:w="850"/>
        <w:gridCol w:w="1701"/>
        <w:gridCol w:w="848"/>
      </w:tblGrid>
      <w:tr w:rsidR="00874905" w:rsidRPr="00576982" w14:paraId="10BF1A65" w14:textId="77777777" w:rsidTr="00874905">
        <w:trPr>
          <w:trHeight w:val="351"/>
        </w:trPr>
        <w:tc>
          <w:tcPr>
            <w:tcW w:w="3544" w:type="dxa"/>
            <w:vMerge w:val="restart"/>
            <w:tcBorders>
              <w:top w:val="single" w:sz="12" w:space="0" w:color="auto"/>
              <w:left w:val="nil"/>
              <w:right w:val="nil"/>
            </w:tcBorders>
            <w:shd w:val="clear" w:color="auto" w:fill="auto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bookmarkEnd w:id="0"/>
          <w:p w14:paraId="37E8082D" w14:textId="77777777" w:rsidR="00874905" w:rsidRPr="00576982" w:rsidRDefault="00874905" w:rsidP="00E1233B">
            <w:pPr>
              <w:spacing w:before="100" w:beforeAutospacing="1" w:after="100" w:afterAutospacing="1" w:line="240" w:lineRule="auto"/>
              <w:rPr>
                <w:rFonts w:ascii="Calibri" w:hAnsi="Calibri" w:cs="Calibri"/>
                <w:b/>
                <w:bCs/>
              </w:rPr>
            </w:pPr>
            <w:r w:rsidRPr="00576982">
              <w:rPr>
                <w:rFonts w:ascii="Calibri" w:hAnsi="Calibri" w:cs="Calibri"/>
                <w:b/>
                <w:bCs/>
              </w:rPr>
              <w:t>Variable</w:t>
            </w:r>
          </w:p>
        </w:tc>
        <w:tc>
          <w:tcPr>
            <w:tcW w:w="5245" w:type="dxa"/>
            <w:gridSpan w:val="4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 w14:paraId="5B8E8727" w14:textId="7E550C06" w:rsidR="00874905" w:rsidRPr="00576982" w:rsidRDefault="00874905" w:rsidP="00874905">
            <w:pPr>
              <w:spacing w:before="100" w:beforeAutospacing="1" w:after="100" w:afterAutospacing="1" w:line="240" w:lineRule="auto"/>
              <w:jc w:val="center"/>
              <w:rPr>
                <w:rFonts w:ascii="Calibri" w:hAnsi="Calibri" w:cs="Calibri"/>
                <w:b/>
                <w:bCs/>
              </w:rPr>
            </w:pPr>
            <w:r w:rsidRPr="00576982">
              <w:rPr>
                <w:rFonts w:ascii="Calibri" w:hAnsi="Calibri" w:cs="Calibri"/>
                <w:b/>
                <w:bCs/>
              </w:rPr>
              <w:t>Resection</w:t>
            </w:r>
          </w:p>
        </w:tc>
        <w:tc>
          <w:tcPr>
            <w:tcW w:w="5100" w:type="dxa"/>
            <w:gridSpan w:val="4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14:paraId="05E3D716" w14:textId="17CAB291" w:rsidR="00874905" w:rsidRPr="00576982" w:rsidRDefault="00874905" w:rsidP="00874905">
            <w:pPr>
              <w:spacing w:before="100" w:beforeAutospacing="1" w:after="100" w:afterAutospacing="1" w:line="240" w:lineRule="auto"/>
              <w:jc w:val="center"/>
              <w:rPr>
                <w:rFonts w:ascii="Calibri" w:hAnsi="Calibri" w:cs="Calibri"/>
                <w:b/>
                <w:bCs/>
              </w:rPr>
            </w:pPr>
            <w:r w:rsidRPr="00576982">
              <w:rPr>
                <w:rFonts w:ascii="Calibri" w:hAnsi="Calibri" w:cs="Calibri"/>
                <w:b/>
                <w:bCs/>
              </w:rPr>
              <w:t>Ablation</w:t>
            </w:r>
          </w:p>
        </w:tc>
      </w:tr>
      <w:tr w:rsidR="00874905" w:rsidRPr="00576982" w14:paraId="79415DE2" w14:textId="77777777" w:rsidTr="00E1233B">
        <w:trPr>
          <w:trHeight w:val="351"/>
        </w:trPr>
        <w:tc>
          <w:tcPr>
            <w:tcW w:w="3544" w:type="dxa"/>
            <w:vMerge/>
            <w:tcBorders>
              <w:left w:val="nil"/>
              <w:right w:val="nil"/>
            </w:tcBorders>
            <w:shd w:val="clear" w:color="auto" w:fill="auto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  <w:hideMark/>
          </w:tcPr>
          <w:p w14:paraId="0E645F66" w14:textId="77777777" w:rsidR="00874905" w:rsidRPr="00576982" w:rsidRDefault="00874905" w:rsidP="00E1233B">
            <w:pPr>
              <w:spacing w:before="100" w:beforeAutospacing="1" w:after="100" w:afterAutospacing="1" w:line="240" w:lineRule="auto"/>
              <w:rPr>
                <w:rFonts w:ascii="Calibri" w:hAnsi="Calibri" w:cs="Calibri"/>
              </w:rPr>
            </w:pPr>
          </w:p>
        </w:tc>
        <w:tc>
          <w:tcPr>
            <w:tcW w:w="269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  <w:hideMark/>
          </w:tcPr>
          <w:p w14:paraId="3BAC8334" w14:textId="77777777" w:rsidR="00874905" w:rsidRPr="00576982" w:rsidRDefault="00874905" w:rsidP="00E1233B">
            <w:pPr>
              <w:spacing w:before="100" w:beforeAutospacing="1" w:after="100" w:afterAutospacing="1" w:line="240" w:lineRule="auto"/>
              <w:jc w:val="center"/>
              <w:rPr>
                <w:rFonts w:ascii="Calibri" w:hAnsi="Calibri" w:cs="Calibri"/>
              </w:rPr>
            </w:pPr>
            <w:r w:rsidRPr="00576982">
              <w:rPr>
                <w:rFonts w:ascii="Calibri" w:hAnsi="Calibri" w:cs="Calibri"/>
                <w:b/>
                <w:bCs/>
              </w:rPr>
              <w:t>Univariate analysis</w:t>
            </w:r>
          </w:p>
        </w:tc>
        <w:tc>
          <w:tcPr>
            <w:tcW w:w="2552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14:paraId="64322FBD" w14:textId="77777777" w:rsidR="00874905" w:rsidRPr="00576982" w:rsidRDefault="00874905" w:rsidP="00E1233B">
            <w:pPr>
              <w:spacing w:before="100" w:beforeAutospacing="1" w:after="100" w:afterAutospacing="1" w:line="240" w:lineRule="auto"/>
              <w:jc w:val="center"/>
              <w:rPr>
                <w:rFonts w:ascii="Calibri" w:hAnsi="Calibri" w:cs="Calibri"/>
                <w:b/>
                <w:bCs/>
              </w:rPr>
            </w:pPr>
            <w:r w:rsidRPr="00576982">
              <w:rPr>
                <w:rFonts w:ascii="Calibri" w:hAnsi="Calibri" w:cs="Calibri"/>
                <w:b/>
                <w:bCs/>
              </w:rPr>
              <w:t>Multivariate analysis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14:paraId="745E5B4B" w14:textId="77777777" w:rsidR="00874905" w:rsidRPr="00576982" w:rsidRDefault="00874905" w:rsidP="00E1233B">
            <w:pPr>
              <w:spacing w:before="100" w:beforeAutospacing="1" w:after="100" w:afterAutospacing="1" w:line="240" w:lineRule="auto"/>
              <w:jc w:val="center"/>
              <w:rPr>
                <w:rFonts w:ascii="Calibri" w:hAnsi="Calibri" w:cs="Calibri"/>
                <w:b/>
                <w:bCs/>
              </w:rPr>
            </w:pPr>
            <w:r w:rsidRPr="00576982">
              <w:rPr>
                <w:rFonts w:ascii="Calibri" w:hAnsi="Calibri" w:cs="Calibri"/>
                <w:b/>
                <w:bCs/>
              </w:rPr>
              <w:t>Univariate analysis</w:t>
            </w:r>
          </w:p>
        </w:tc>
        <w:tc>
          <w:tcPr>
            <w:tcW w:w="2549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14:paraId="62E15331" w14:textId="77777777" w:rsidR="00874905" w:rsidRPr="00576982" w:rsidRDefault="00874905" w:rsidP="00E1233B">
            <w:pPr>
              <w:spacing w:before="100" w:beforeAutospacing="1" w:after="100" w:afterAutospacing="1" w:line="240" w:lineRule="auto"/>
              <w:jc w:val="center"/>
              <w:rPr>
                <w:rFonts w:ascii="Calibri" w:hAnsi="Calibri" w:cs="Calibri"/>
                <w:b/>
                <w:bCs/>
              </w:rPr>
            </w:pPr>
            <w:r w:rsidRPr="00576982">
              <w:rPr>
                <w:rFonts w:ascii="Calibri" w:hAnsi="Calibri" w:cs="Calibri"/>
                <w:b/>
                <w:bCs/>
              </w:rPr>
              <w:t>Multivariate analysis</w:t>
            </w:r>
          </w:p>
        </w:tc>
      </w:tr>
      <w:tr w:rsidR="00874905" w:rsidRPr="00576982" w14:paraId="3725D7C1" w14:textId="77777777" w:rsidTr="00E1233B">
        <w:trPr>
          <w:trHeight w:val="355"/>
        </w:trPr>
        <w:tc>
          <w:tcPr>
            <w:tcW w:w="3544" w:type="dxa"/>
            <w:vMerge/>
            <w:tcBorders>
              <w:left w:val="nil"/>
              <w:bottom w:val="single" w:sz="12" w:space="0" w:color="auto"/>
              <w:right w:val="nil"/>
            </w:tcBorders>
            <w:shd w:val="clear" w:color="auto" w:fill="auto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  <w:hideMark/>
          </w:tcPr>
          <w:p w14:paraId="5BBB9432" w14:textId="77777777" w:rsidR="00874905" w:rsidRPr="00576982" w:rsidRDefault="00874905" w:rsidP="00E1233B">
            <w:pPr>
              <w:spacing w:before="100" w:beforeAutospacing="1" w:after="100" w:afterAutospacing="1" w:line="240" w:lineRule="auto"/>
              <w:rPr>
                <w:rFonts w:ascii="Calibri" w:hAnsi="Calibri" w:cs="Calibri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  <w:hideMark/>
          </w:tcPr>
          <w:p w14:paraId="46312DFC" w14:textId="77777777" w:rsidR="00874905" w:rsidRPr="00576982" w:rsidRDefault="00874905" w:rsidP="00E1233B">
            <w:pPr>
              <w:spacing w:before="100" w:beforeAutospacing="1" w:after="100" w:afterAutospacing="1" w:line="240" w:lineRule="auto"/>
              <w:jc w:val="center"/>
              <w:rPr>
                <w:rFonts w:ascii="Calibri" w:hAnsi="Calibri" w:cs="Calibri"/>
                <w:b/>
                <w:bCs/>
              </w:rPr>
            </w:pPr>
            <w:r w:rsidRPr="00576982">
              <w:rPr>
                <w:rFonts w:ascii="Calibri" w:hAnsi="Calibri" w:cs="Calibri"/>
                <w:b/>
                <w:bCs/>
              </w:rPr>
              <w:t>HR (95% CI)</w:t>
            </w:r>
          </w:p>
        </w:tc>
        <w:tc>
          <w:tcPr>
            <w:tcW w:w="85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  <w:hideMark/>
          </w:tcPr>
          <w:p w14:paraId="67BE04FF" w14:textId="77777777" w:rsidR="00874905" w:rsidRPr="00576982" w:rsidRDefault="00874905" w:rsidP="00E1233B">
            <w:pPr>
              <w:spacing w:before="100" w:beforeAutospacing="1" w:after="100" w:afterAutospacing="1" w:line="240" w:lineRule="auto"/>
              <w:jc w:val="center"/>
              <w:rPr>
                <w:rFonts w:ascii="Calibri" w:hAnsi="Calibri" w:cs="Calibri"/>
              </w:rPr>
            </w:pPr>
            <w:r w:rsidRPr="00576982">
              <w:rPr>
                <w:rFonts w:ascii="Calibri" w:hAnsi="Calibri" w:cs="Calibri"/>
                <w:b/>
                <w:bCs/>
              </w:rPr>
              <w:t>p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14:paraId="7FD28C6A" w14:textId="77777777" w:rsidR="00874905" w:rsidRPr="00576982" w:rsidRDefault="00874905" w:rsidP="00E1233B">
            <w:pPr>
              <w:spacing w:before="100" w:beforeAutospacing="1" w:after="100" w:afterAutospacing="1" w:line="240" w:lineRule="auto"/>
              <w:jc w:val="center"/>
              <w:rPr>
                <w:rFonts w:ascii="Calibri" w:hAnsi="Calibri" w:cs="Calibri"/>
                <w:b/>
                <w:bCs/>
              </w:rPr>
            </w:pPr>
            <w:r w:rsidRPr="00576982">
              <w:rPr>
                <w:rFonts w:ascii="Calibri" w:hAnsi="Calibri" w:cs="Calibri"/>
                <w:b/>
                <w:bCs/>
              </w:rPr>
              <w:t>HR (95% CI)</w:t>
            </w:r>
          </w:p>
        </w:tc>
        <w:tc>
          <w:tcPr>
            <w:tcW w:w="85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14:paraId="4B61C049" w14:textId="77777777" w:rsidR="00874905" w:rsidRPr="00576982" w:rsidRDefault="00874905" w:rsidP="00E1233B">
            <w:pPr>
              <w:spacing w:before="100" w:beforeAutospacing="1" w:after="100" w:afterAutospacing="1" w:line="240" w:lineRule="auto"/>
              <w:jc w:val="center"/>
              <w:rPr>
                <w:rFonts w:ascii="Calibri" w:hAnsi="Calibri" w:cs="Calibri"/>
                <w:b/>
                <w:bCs/>
              </w:rPr>
            </w:pPr>
            <w:r w:rsidRPr="00576982">
              <w:rPr>
                <w:rFonts w:ascii="Calibri" w:hAnsi="Calibri" w:cs="Calibri"/>
                <w:b/>
                <w:bCs/>
              </w:rPr>
              <w:t>p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14:paraId="001A7B14" w14:textId="77777777" w:rsidR="00874905" w:rsidRPr="00576982" w:rsidRDefault="00874905" w:rsidP="00E1233B">
            <w:pPr>
              <w:spacing w:before="100" w:beforeAutospacing="1" w:after="100" w:afterAutospacing="1" w:line="240" w:lineRule="auto"/>
              <w:jc w:val="center"/>
              <w:rPr>
                <w:rFonts w:ascii="Calibri" w:hAnsi="Calibri" w:cs="Calibri"/>
                <w:b/>
                <w:bCs/>
              </w:rPr>
            </w:pPr>
            <w:r w:rsidRPr="00576982">
              <w:rPr>
                <w:rFonts w:ascii="Calibri" w:hAnsi="Calibri" w:cs="Calibri"/>
                <w:b/>
                <w:bCs/>
              </w:rPr>
              <w:t>HR (95% CI)</w:t>
            </w:r>
          </w:p>
        </w:tc>
        <w:tc>
          <w:tcPr>
            <w:tcW w:w="85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14:paraId="12F0577B" w14:textId="77777777" w:rsidR="00874905" w:rsidRPr="00576982" w:rsidRDefault="00874905" w:rsidP="00E1233B">
            <w:pPr>
              <w:spacing w:before="100" w:beforeAutospacing="1" w:after="100" w:afterAutospacing="1" w:line="240" w:lineRule="auto"/>
              <w:jc w:val="center"/>
              <w:rPr>
                <w:rFonts w:ascii="Calibri" w:hAnsi="Calibri" w:cs="Calibri"/>
                <w:b/>
                <w:bCs/>
              </w:rPr>
            </w:pPr>
            <w:r w:rsidRPr="00576982">
              <w:rPr>
                <w:rFonts w:ascii="Calibri" w:hAnsi="Calibri" w:cs="Calibri"/>
                <w:b/>
                <w:bCs/>
              </w:rPr>
              <w:t>p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14:paraId="2958B96B" w14:textId="77777777" w:rsidR="00874905" w:rsidRPr="00576982" w:rsidRDefault="00874905" w:rsidP="00E1233B">
            <w:pPr>
              <w:spacing w:before="100" w:beforeAutospacing="1" w:after="100" w:afterAutospacing="1" w:line="240" w:lineRule="auto"/>
              <w:jc w:val="center"/>
              <w:rPr>
                <w:rFonts w:ascii="Calibri" w:hAnsi="Calibri" w:cs="Calibri"/>
                <w:b/>
                <w:bCs/>
              </w:rPr>
            </w:pPr>
            <w:r w:rsidRPr="00576982">
              <w:rPr>
                <w:rFonts w:ascii="Calibri" w:hAnsi="Calibri" w:cs="Calibri"/>
                <w:b/>
                <w:bCs/>
              </w:rPr>
              <w:t>HR (95% CI)</w:t>
            </w:r>
          </w:p>
        </w:tc>
        <w:tc>
          <w:tcPr>
            <w:tcW w:w="848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14:paraId="4BCDF466" w14:textId="77777777" w:rsidR="00874905" w:rsidRPr="00576982" w:rsidRDefault="00874905" w:rsidP="00E1233B">
            <w:pPr>
              <w:spacing w:before="100" w:beforeAutospacing="1" w:after="100" w:afterAutospacing="1" w:line="240" w:lineRule="auto"/>
              <w:jc w:val="center"/>
              <w:rPr>
                <w:rFonts w:ascii="Calibri" w:hAnsi="Calibri" w:cs="Calibri"/>
                <w:b/>
                <w:bCs/>
              </w:rPr>
            </w:pPr>
            <w:r w:rsidRPr="00576982">
              <w:rPr>
                <w:rFonts w:ascii="Calibri" w:hAnsi="Calibri" w:cs="Calibri"/>
                <w:b/>
                <w:bCs/>
              </w:rPr>
              <w:t>p</w:t>
            </w:r>
          </w:p>
        </w:tc>
      </w:tr>
      <w:tr w:rsidR="00874905" w:rsidRPr="00576982" w14:paraId="1CA74F84" w14:textId="77777777" w:rsidTr="00E1233B">
        <w:trPr>
          <w:trHeight w:val="351"/>
        </w:trPr>
        <w:tc>
          <w:tcPr>
            <w:tcW w:w="3544" w:type="dxa"/>
            <w:tcBorders>
              <w:top w:val="nil"/>
              <w:left w:val="nil"/>
              <w:right w:val="nil"/>
            </w:tcBorders>
            <w:shd w:val="clear" w:color="auto" w:fill="auto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 w14:paraId="41D2D3C4" w14:textId="77777777" w:rsidR="00874905" w:rsidRPr="00576982" w:rsidRDefault="00874905" w:rsidP="00E1233B">
            <w:pPr>
              <w:spacing w:before="100" w:beforeAutospacing="1" w:after="100" w:afterAutospacing="1" w:line="240" w:lineRule="auto"/>
              <w:rPr>
                <w:rFonts w:ascii="Calibri" w:hAnsi="Calibri" w:cs="Calibri"/>
              </w:rPr>
            </w:pPr>
            <w:r w:rsidRPr="00576982">
              <w:rPr>
                <w:rFonts w:ascii="Calibri" w:hAnsi="Calibri" w:cs="Calibri"/>
                <w:b/>
                <w:bCs/>
              </w:rPr>
              <w:t>Gender</w:t>
            </w:r>
            <w:r w:rsidRPr="00576982">
              <w:rPr>
                <w:rFonts w:ascii="Calibri" w:hAnsi="Calibri" w:cs="Calibri"/>
              </w:rPr>
              <w:t xml:space="preserve"> (Female=ref)</w:t>
            </w:r>
          </w:p>
        </w:tc>
        <w:tc>
          <w:tcPr>
            <w:tcW w:w="1843" w:type="dxa"/>
            <w:tcBorders>
              <w:top w:val="single" w:sz="6" w:space="0" w:color="auto"/>
              <w:left w:val="nil"/>
              <w:right w:val="nil"/>
            </w:tcBorders>
            <w:shd w:val="clear" w:color="auto" w:fill="auto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 w14:paraId="5012D913" w14:textId="77777777" w:rsidR="00874905" w:rsidRPr="00576982" w:rsidRDefault="00874905" w:rsidP="00E1233B">
            <w:pPr>
              <w:spacing w:before="100" w:beforeAutospacing="1" w:after="100" w:afterAutospacing="1" w:line="240" w:lineRule="auto"/>
              <w:jc w:val="center"/>
              <w:rPr>
                <w:rFonts w:ascii="Calibri" w:hAnsi="Calibri" w:cs="Calibri"/>
              </w:rPr>
            </w:pPr>
            <w:r w:rsidRPr="00576982">
              <w:rPr>
                <w:rFonts w:ascii="Calibri" w:hAnsi="Calibri" w:cs="Calibri"/>
              </w:rPr>
              <w:t>0.95 (0.83 – 1.09)</w:t>
            </w:r>
          </w:p>
        </w:tc>
        <w:tc>
          <w:tcPr>
            <w:tcW w:w="850" w:type="dxa"/>
            <w:tcBorders>
              <w:top w:val="single" w:sz="6" w:space="0" w:color="auto"/>
              <w:left w:val="nil"/>
              <w:right w:val="nil"/>
            </w:tcBorders>
            <w:shd w:val="clear" w:color="auto" w:fill="auto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 w14:paraId="7E1E83B1" w14:textId="77777777" w:rsidR="00874905" w:rsidRPr="00576982" w:rsidRDefault="00874905" w:rsidP="00E1233B">
            <w:pPr>
              <w:spacing w:before="100" w:beforeAutospacing="1" w:after="100" w:afterAutospacing="1" w:line="240" w:lineRule="auto"/>
              <w:jc w:val="center"/>
              <w:rPr>
                <w:rFonts w:ascii="Calibri" w:hAnsi="Calibri" w:cs="Calibri"/>
              </w:rPr>
            </w:pPr>
            <w:r w:rsidRPr="00576982">
              <w:rPr>
                <w:rFonts w:ascii="Calibri" w:hAnsi="Calibri" w:cs="Calibri"/>
              </w:rPr>
              <w:t>0.460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right w:val="nil"/>
            </w:tcBorders>
            <w:vAlign w:val="center"/>
          </w:tcPr>
          <w:p w14:paraId="73AF1CAD" w14:textId="77777777" w:rsidR="00874905" w:rsidRPr="00576982" w:rsidRDefault="00874905" w:rsidP="00E1233B">
            <w:pPr>
              <w:spacing w:before="100" w:beforeAutospacing="1" w:after="100" w:afterAutospacing="1" w:line="240" w:lineRule="auto"/>
              <w:jc w:val="center"/>
              <w:rPr>
                <w:rFonts w:ascii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nil"/>
              <w:right w:val="nil"/>
            </w:tcBorders>
            <w:vAlign w:val="center"/>
          </w:tcPr>
          <w:p w14:paraId="1FEC10F6" w14:textId="77777777" w:rsidR="00874905" w:rsidRPr="00576982" w:rsidRDefault="00874905" w:rsidP="00E1233B">
            <w:pPr>
              <w:spacing w:before="100" w:beforeAutospacing="1" w:after="100" w:afterAutospacing="1" w:line="240" w:lineRule="auto"/>
              <w:jc w:val="center"/>
              <w:rPr>
                <w:rFonts w:ascii="Calibri" w:hAnsi="Calibri" w:cs="Calibri"/>
                <w:b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right w:val="nil"/>
            </w:tcBorders>
            <w:vAlign w:val="center"/>
          </w:tcPr>
          <w:p w14:paraId="3E536770" w14:textId="77777777" w:rsidR="00874905" w:rsidRPr="00576982" w:rsidRDefault="00874905" w:rsidP="00E1233B">
            <w:pPr>
              <w:spacing w:before="100" w:beforeAutospacing="1" w:after="100" w:afterAutospacing="1" w:line="240" w:lineRule="auto"/>
              <w:jc w:val="center"/>
              <w:rPr>
                <w:rFonts w:ascii="Calibri" w:hAnsi="Calibri" w:cs="Calibri"/>
                <w:b/>
              </w:rPr>
            </w:pPr>
            <w:r w:rsidRPr="00576982">
              <w:rPr>
                <w:rFonts w:ascii="Calibri" w:hAnsi="Calibri" w:cs="Calibri"/>
              </w:rPr>
              <w:t>1.12 (0.91 – 1.38)</w:t>
            </w:r>
          </w:p>
        </w:tc>
        <w:tc>
          <w:tcPr>
            <w:tcW w:w="850" w:type="dxa"/>
            <w:tcBorders>
              <w:top w:val="single" w:sz="6" w:space="0" w:color="auto"/>
              <w:left w:val="nil"/>
              <w:right w:val="nil"/>
            </w:tcBorders>
            <w:vAlign w:val="center"/>
          </w:tcPr>
          <w:p w14:paraId="20B404C3" w14:textId="77777777" w:rsidR="00874905" w:rsidRPr="00576982" w:rsidRDefault="00874905" w:rsidP="00E1233B">
            <w:pPr>
              <w:spacing w:before="100" w:beforeAutospacing="1" w:after="100" w:afterAutospacing="1" w:line="240" w:lineRule="auto"/>
              <w:jc w:val="center"/>
              <w:rPr>
                <w:rFonts w:ascii="Calibri" w:hAnsi="Calibri" w:cs="Calibri"/>
                <w:b/>
              </w:rPr>
            </w:pPr>
            <w:r w:rsidRPr="00576982">
              <w:rPr>
                <w:rFonts w:ascii="Calibri" w:hAnsi="Calibri" w:cs="Calibri"/>
              </w:rPr>
              <w:t>0.292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right w:val="nil"/>
            </w:tcBorders>
            <w:vAlign w:val="center"/>
          </w:tcPr>
          <w:p w14:paraId="352774D9" w14:textId="77777777" w:rsidR="00874905" w:rsidRPr="00576982" w:rsidRDefault="00874905" w:rsidP="00E1233B">
            <w:pPr>
              <w:spacing w:before="100" w:beforeAutospacing="1" w:after="100" w:afterAutospacing="1" w:line="240" w:lineRule="auto"/>
              <w:jc w:val="center"/>
              <w:rPr>
                <w:rFonts w:ascii="Calibri" w:hAnsi="Calibri" w:cs="Calibri"/>
                <w:b/>
              </w:rPr>
            </w:pPr>
          </w:p>
        </w:tc>
        <w:tc>
          <w:tcPr>
            <w:tcW w:w="848" w:type="dxa"/>
            <w:tcBorders>
              <w:top w:val="single" w:sz="6" w:space="0" w:color="auto"/>
              <w:left w:val="nil"/>
              <w:right w:val="nil"/>
            </w:tcBorders>
            <w:vAlign w:val="center"/>
          </w:tcPr>
          <w:p w14:paraId="45BA71AA" w14:textId="77777777" w:rsidR="00874905" w:rsidRPr="00576982" w:rsidRDefault="00874905" w:rsidP="00E1233B">
            <w:pPr>
              <w:spacing w:before="100" w:beforeAutospacing="1" w:after="100" w:afterAutospacing="1" w:line="240" w:lineRule="auto"/>
              <w:jc w:val="center"/>
              <w:rPr>
                <w:rFonts w:ascii="Calibri" w:hAnsi="Calibri" w:cs="Calibri"/>
                <w:b/>
              </w:rPr>
            </w:pPr>
          </w:p>
        </w:tc>
      </w:tr>
      <w:tr w:rsidR="00874905" w:rsidRPr="00576982" w14:paraId="2F408F5D" w14:textId="77777777" w:rsidTr="00E1233B">
        <w:trPr>
          <w:trHeight w:val="351"/>
        </w:trPr>
        <w:tc>
          <w:tcPr>
            <w:tcW w:w="3544" w:type="dxa"/>
            <w:tcBorders>
              <w:left w:val="nil"/>
              <w:bottom w:val="nil"/>
              <w:right w:val="nil"/>
            </w:tcBorders>
            <w:shd w:val="clear" w:color="auto" w:fill="auto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 w14:paraId="59A23CBD" w14:textId="77777777" w:rsidR="00874905" w:rsidRPr="00576982" w:rsidRDefault="00874905" w:rsidP="00E1233B">
            <w:pPr>
              <w:spacing w:before="100" w:beforeAutospacing="1" w:after="100" w:afterAutospacing="1" w:line="240" w:lineRule="auto"/>
              <w:rPr>
                <w:rFonts w:ascii="Calibri" w:hAnsi="Calibri" w:cs="Calibri"/>
                <w:b/>
                <w:bCs/>
              </w:rPr>
            </w:pPr>
            <w:r w:rsidRPr="00576982">
              <w:rPr>
                <w:rFonts w:ascii="Calibri" w:hAnsi="Calibri" w:cs="Calibri"/>
                <w:b/>
                <w:bCs/>
              </w:rPr>
              <w:t xml:space="preserve">Age </w:t>
            </w:r>
            <w:r w:rsidRPr="00576982">
              <w:rPr>
                <w:rFonts w:ascii="Calibri" w:hAnsi="Calibri" w:cs="Calibri"/>
              </w:rPr>
              <w:t>(+1 year)</w:t>
            </w:r>
          </w:p>
        </w:tc>
        <w:tc>
          <w:tcPr>
            <w:tcW w:w="1843" w:type="dxa"/>
            <w:tcBorders>
              <w:left w:val="nil"/>
              <w:bottom w:val="nil"/>
              <w:right w:val="nil"/>
            </w:tcBorders>
            <w:shd w:val="clear" w:color="auto" w:fill="auto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 w14:paraId="40010AEF" w14:textId="77777777" w:rsidR="00874905" w:rsidRPr="00576982" w:rsidRDefault="00874905" w:rsidP="00E1233B">
            <w:pPr>
              <w:spacing w:before="100" w:beforeAutospacing="1" w:after="100" w:afterAutospacing="1" w:line="240" w:lineRule="auto"/>
              <w:jc w:val="center"/>
              <w:rPr>
                <w:rFonts w:ascii="Calibri" w:hAnsi="Calibri" w:cs="Calibri"/>
              </w:rPr>
            </w:pPr>
            <w:r w:rsidRPr="00576982">
              <w:rPr>
                <w:rFonts w:ascii="Calibri" w:hAnsi="Calibri" w:cs="Calibri"/>
              </w:rPr>
              <w:t>0.99 (0.98 – 1.00)</w:t>
            </w:r>
          </w:p>
        </w:tc>
        <w:tc>
          <w:tcPr>
            <w:tcW w:w="850" w:type="dxa"/>
            <w:tcBorders>
              <w:left w:val="nil"/>
              <w:bottom w:val="nil"/>
              <w:right w:val="nil"/>
            </w:tcBorders>
            <w:shd w:val="clear" w:color="auto" w:fill="auto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 w14:paraId="030D385D" w14:textId="77777777" w:rsidR="00874905" w:rsidRPr="00576982" w:rsidRDefault="00874905" w:rsidP="00E1233B">
            <w:pPr>
              <w:spacing w:before="100" w:beforeAutospacing="1" w:after="100" w:afterAutospacing="1" w:line="240" w:lineRule="auto"/>
              <w:jc w:val="center"/>
              <w:rPr>
                <w:rFonts w:ascii="Calibri" w:hAnsi="Calibri" w:cs="Calibri"/>
                <w:b/>
              </w:rPr>
            </w:pPr>
            <w:r w:rsidRPr="00576982">
              <w:rPr>
                <w:rFonts w:ascii="Calibri" w:hAnsi="Calibri" w:cs="Calibri"/>
              </w:rPr>
              <w:t>0.061</w:t>
            </w:r>
          </w:p>
        </w:tc>
        <w:tc>
          <w:tcPr>
            <w:tcW w:w="1701" w:type="dxa"/>
            <w:tcBorders>
              <w:left w:val="nil"/>
              <w:right w:val="nil"/>
            </w:tcBorders>
            <w:vAlign w:val="center"/>
          </w:tcPr>
          <w:p w14:paraId="2D37EA7A" w14:textId="77777777" w:rsidR="00874905" w:rsidRPr="00576982" w:rsidRDefault="00874905" w:rsidP="00E1233B">
            <w:pPr>
              <w:spacing w:before="100" w:beforeAutospacing="1" w:after="100" w:afterAutospacing="1" w:line="240" w:lineRule="auto"/>
              <w:jc w:val="center"/>
              <w:rPr>
                <w:rFonts w:ascii="Calibri" w:hAnsi="Calibri" w:cs="Calibri"/>
              </w:rPr>
            </w:pPr>
            <w:r w:rsidRPr="00576982">
              <w:rPr>
                <w:rFonts w:ascii="Calibri" w:hAnsi="Calibri" w:cs="Calibri"/>
              </w:rPr>
              <w:t>0.99 (0.98 – 1.00)</w:t>
            </w:r>
          </w:p>
        </w:tc>
        <w:tc>
          <w:tcPr>
            <w:tcW w:w="851" w:type="dxa"/>
            <w:tcBorders>
              <w:left w:val="nil"/>
              <w:right w:val="nil"/>
            </w:tcBorders>
            <w:vAlign w:val="center"/>
          </w:tcPr>
          <w:p w14:paraId="552B27FB" w14:textId="77777777" w:rsidR="00874905" w:rsidRPr="00576982" w:rsidRDefault="00874905" w:rsidP="00E1233B">
            <w:pPr>
              <w:spacing w:before="100" w:beforeAutospacing="1" w:after="100" w:afterAutospacing="1" w:line="240" w:lineRule="auto"/>
              <w:jc w:val="center"/>
              <w:rPr>
                <w:rFonts w:ascii="Calibri" w:hAnsi="Calibri" w:cs="Calibri"/>
              </w:rPr>
            </w:pPr>
            <w:r w:rsidRPr="00576982">
              <w:rPr>
                <w:rFonts w:ascii="Calibri" w:hAnsi="Calibri" w:cs="Calibri"/>
              </w:rPr>
              <w:t>0.188</w:t>
            </w:r>
          </w:p>
        </w:tc>
        <w:tc>
          <w:tcPr>
            <w:tcW w:w="1701" w:type="dxa"/>
            <w:tcBorders>
              <w:left w:val="nil"/>
              <w:right w:val="nil"/>
            </w:tcBorders>
            <w:vAlign w:val="center"/>
          </w:tcPr>
          <w:p w14:paraId="73A9BAF9" w14:textId="77777777" w:rsidR="00874905" w:rsidRPr="00576982" w:rsidRDefault="00874905" w:rsidP="00E1233B">
            <w:pPr>
              <w:spacing w:before="100" w:beforeAutospacing="1" w:after="100" w:afterAutospacing="1" w:line="240" w:lineRule="auto"/>
              <w:jc w:val="center"/>
              <w:rPr>
                <w:rFonts w:ascii="Calibri" w:hAnsi="Calibri" w:cs="Calibri"/>
              </w:rPr>
            </w:pPr>
            <w:r w:rsidRPr="00576982">
              <w:rPr>
                <w:rFonts w:ascii="Calibri" w:hAnsi="Calibri" w:cs="Calibri"/>
              </w:rPr>
              <w:t>1.00 (0.99 – 1.01)</w:t>
            </w:r>
          </w:p>
        </w:tc>
        <w:tc>
          <w:tcPr>
            <w:tcW w:w="850" w:type="dxa"/>
            <w:tcBorders>
              <w:left w:val="nil"/>
              <w:right w:val="nil"/>
            </w:tcBorders>
            <w:vAlign w:val="center"/>
          </w:tcPr>
          <w:p w14:paraId="5176C6C9" w14:textId="77777777" w:rsidR="00874905" w:rsidRPr="00576982" w:rsidRDefault="00874905" w:rsidP="00E1233B">
            <w:pPr>
              <w:spacing w:before="100" w:beforeAutospacing="1" w:after="100" w:afterAutospacing="1" w:line="240" w:lineRule="auto"/>
              <w:jc w:val="center"/>
              <w:rPr>
                <w:rFonts w:ascii="Calibri" w:hAnsi="Calibri" w:cs="Calibri"/>
              </w:rPr>
            </w:pPr>
            <w:r w:rsidRPr="00576982">
              <w:rPr>
                <w:rFonts w:ascii="Calibri" w:hAnsi="Calibri" w:cs="Calibri"/>
              </w:rPr>
              <w:t>0.619</w:t>
            </w:r>
          </w:p>
        </w:tc>
        <w:tc>
          <w:tcPr>
            <w:tcW w:w="1701" w:type="dxa"/>
            <w:tcBorders>
              <w:left w:val="nil"/>
              <w:right w:val="nil"/>
            </w:tcBorders>
            <w:vAlign w:val="center"/>
          </w:tcPr>
          <w:p w14:paraId="54B4EF40" w14:textId="77777777" w:rsidR="00874905" w:rsidRPr="00576982" w:rsidRDefault="00874905" w:rsidP="00E1233B">
            <w:pPr>
              <w:spacing w:before="100" w:beforeAutospacing="1" w:after="100" w:afterAutospacing="1" w:line="240" w:lineRule="auto"/>
              <w:jc w:val="center"/>
              <w:rPr>
                <w:rFonts w:ascii="Calibri" w:hAnsi="Calibri" w:cs="Calibri"/>
              </w:rPr>
            </w:pPr>
          </w:p>
        </w:tc>
        <w:tc>
          <w:tcPr>
            <w:tcW w:w="848" w:type="dxa"/>
            <w:tcBorders>
              <w:left w:val="nil"/>
              <w:right w:val="nil"/>
            </w:tcBorders>
            <w:vAlign w:val="center"/>
          </w:tcPr>
          <w:p w14:paraId="3C4B491C" w14:textId="77777777" w:rsidR="00874905" w:rsidRPr="00576982" w:rsidRDefault="00874905" w:rsidP="00E1233B">
            <w:pPr>
              <w:spacing w:before="100" w:beforeAutospacing="1" w:after="100" w:afterAutospacing="1" w:line="240" w:lineRule="auto"/>
              <w:jc w:val="center"/>
              <w:rPr>
                <w:rFonts w:ascii="Calibri" w:hAnsi="Calibri" w:cs="Calibri"/>
              </w:rPr>
            </w:pPr>
          </w:p>
        </w:tc>
      </w:tr>
      <w:tr w:rsidR="00874905" w:rsidRPr="00576982" w14:paraId="6822F7EE" w14:textId="77777777" w:rsidTr="00E1233B">
        <w:trPr>
          <w:trHeight w:val="351"/>
        </w:trPr>
        <w:tc>
          <w:tcPr>
            <w:tcW w:w="3544" w:type="dxa"/>
            <w:tcBorders>
              <w:left w:val="nil"/>
              <w:bottom w:val="nil"/>
              <w:right w:val="nil"/>
            </w:tcBorders>
            <w:shd w:val="clear" w:color="auto" w:fill="auto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 w14:paraId="5AC8B49B" w14:textId="77777777" w:rsidR="00874905" w:rsidRPr="00576982" w:rsidRDefault="00874905" w:rsidP="00E1233B">
            <w:pPr>
              <w:spacing w:before="100" w:beforeAutospacing="1" w:after="100" w:afterAutospacing="1" w:line="240" w:lineRule="auto"/>
              <w:rPr>
                <w:rFonts w:ascii="Calibri" w:hAnsi="Calibri" w:cs="Calibri"/>
                <w:b/>
                <w:bCs/>
              </w:rPr>
            </w:pPr>
            <w:r w:rsidRPr="00576982">
              <w:rPr>
                <w:rFonts w:ascii="Calibri" w:hAnsi="Calibri" w:cs="Calibri"/>
                <w:b/>
                <w:bCs/>
              </w:rPr>
              <w:t xml:space="preserve">ECOG PS </w:t>
            </w:r>
            <w:r w:rsidRPr="00576982">
              <w:rPr>
                <w:rFonts w:ascii="Calibri" w:hAnsi="Calibri" w:cs="Calibri"/>
              </w:rPr>
              <w:t>(+1 point)</w:t>
            </w:r>
          </w:p>
        </w:tc>
        <w:tc>
          <w:tcPr>
            <w:tcW w:w="1843" w:type="dxa"/>
            <w:tcBorders>
              <w:left w:val="nil"/>
              <w:bottom w:val="nil"/>
              <w:right w:val="nil"/>
            </w:tcBorders>
            <w:shd w:val="clear" w:color="auto" w:fill="auto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 w14:paraId="60C585A2" w14:textId="77777777" w:rsidR="00874905" w:rsidRPr="00576982" w:rsidRDefault="00874905" w:rsidP="00E1233B">
            <w:pPr>
              <w:spacing w:before="100" w:beforeAutospacing="1" w:after="100" w:afterAutospacing="1" w:line="240" w:lineRule="auto"/>
              <w:jc w:val="center"/>
              <w:rPr>
                <w:rFonts w:ascii="Calibri" w:hAnsi="Calibri" w:cs="Calibri"/>
              </w:rPr>
            </w:pPr>
            <w:r w:rsidRPr="00576982">
              <w:rPr>
                <w:rFonts w:ascii="Calibri" w:hAnsi="Calibri" w:cs="Calibri"/>
              </w:rPr>
              <w:t>0.93 (0.63 – 1.36)</w:t>
            </w:r>
          </w:p>
        </w:tc>
        <w:tc>
          <w:tcPr>
            <w:tcW w:w="850" w:type="dxa"/>
            <w:tcBorders>
              <w:left w:val="nil"/>
              <w:bottom w:val="nil"/>
              <w:right w:val="nil"/>
            </w:tcBorders>
            <w:shd w:val="clear" w:color="auto" w:fill="auto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 w14:paraId="14A48433" w14:textId="77777777" w:rsidR="00874905" w:rsidRPr="00576982" w:rsidRDefault="00874905" w:rsidP="00E1233B">
            <w:pPr>
              <w:spacing w:before="100" w:beforeAutospacing="1" w:after="100" w:afterAutospacing="1" w:line="240" w:lineRule="auto"/>
              <w:jc w:val="center"/>
              <w:rPr>
                <w:rFonts w:ascii="Calibri" w:hAnsi="Calibri" w:cs="Calibri"/>
                <w:b/>
              </w:rPr>
            </w:pPr>
            <w:r w:rsidRPr="00576982">
              <w:rPr>
                <w:rFonts w:ascii="Calibri" w:hAnsi="Calibri" w:cs="Calibri"/>
              </w:rPr>
              <w:t>0.692</w:t>
            </w:r>
          </w:p>
        </w:tc>
        <w:tc>
          <w:tcPr>
            <w:tcW w:w="1701" w:type="dxa"/>
            <w:tcBorders>
              <w:left w:val="nil"/>
              <w:right w:val="nil"/>
            </w:tcBorders>
            <w:vAlign w:val="center"/>
          </w:tcPr>
          <w:p w14:paraId="06706508" w14:textId="77777777" w:rsidR="00874905" w:rsidRPr="00576982" w:rsidRDefault="00874905" w:rsidP="00E1233B">
            <w:pPr>
              <w:spacing w:before="100" w:beforeAutospacing="1" w:after="100" w:afterAutospacing="1" w:line="240" w:lineRule="auto"/>
              <w:jc w:val="center"/>
              <w:rPr>
                <w:rFonts w:ascii="Calibri" w:hAnsi="Calibri" w:cs="Calibri"/>
              </w:rPr>
            </w:pPr>
          </w:p>
        </w:tc>
        <w:tc>
          <w:tcPr>
            <w:tcW w:w="851" w:type="dxa"/>
            <w:tcBorders>
              <w:left w:val="nil"/>
              <w:right w:val="nil"/>
            </w:tcBorders>
            <w:vAlign w:val="center"/>
          </w:tcPr>
          <w:p w14:paraId="20E0A8D8" w14:textId="77777777" w:rsidR="00874905" w:rsidRPr="00576982" w:rsidRDefault="00874905" w:rsidP="00E1233B">
            <w:pPr>
              <w:spacing w:before="100" w:beforeAutospacing="1" w:after="100" w:afterAutospacing="1" w:line="240" w:lineRule="auto"/>
              <w:jc w:val="center"/>
              <w:rPr>
                <w:rFonts w:ascii="Calibri" w:hAnsi="Calibri" w:cs="Calibri"/>
                <w:b/>
              </w:rPr>
            </w:pPr>
          </w:p>
        </w:tc>
        <w:tc>
          <w:tcPr>
            <w:tcW w:w="1701" w:type="dxa"/>
            <w:tcBorders>
              <w:left w:val="nil"/>
              <w:right w:val="nil"/>
            </w:tcBorders>
            <w:vAlign w:val="center"/>
          </w:tcPr>
          <w:p w14:paraId="65BA1E23" w14:textId="77777777" w:rsidR="00874905" w:rsidRPr="00576982" w:rsidRDefault="00874905" w:rsidP="00E1233B">
            <w:pPr>
              <w:spacing w:before="100" w:beforeAutospacing="1" w:after="100" w:afterAutospacing="1" w:line="240" w:lineRule="auto"/>
              <w:jc w:val="center"/>
              <w:rPr>
                <w:rFonts w:ascii="Calibri" w:hAnsi="Calibri" w:cs="Calibri"/>
                <w:b/>
              </w:rPr>
            </w:pPr>
            <w:r w:rsidRPr="00576982">
              <w:rPr>
                <w:rFonts w:ascii="Calibri" w:hAnsi="Calibri" w:cs="Calibri"/>
              </w:rPr>
              <w:t>1.00 (0.77 – 1.31)</w:t>
            </w:r>
          </w:p>
        </w:tc>
        <w:tc>
          <w:tcPr>
            <w:tcW w:w="850" w:type="dxa"/>
            <w:tcBorders>
              <w:left w:val="nil"/>
              <w:right w:val="nil"/>
            </w:tcBorders>
            <w:vAlign w:val="center"/>
          </w:tcPr>
          <w:p w14:paraId="30232358" w14:textId="77777777" w:rsidR="00874905" w:rsidRPr="00576982" w:rsidRDefault="00874905" w:rsidP="00E1233B">
            <w:pPr>
              <w:spacing w:before="100" w:beforeAutospacing="1" w:after="100" w:afterAutospacing="1" w:line="240" w:lineRule="auto"/>
              <w:jc w:val="center"/>
              <w:rPr>
                <w:rFonts w:ascii="Calibri" w:hAnsi="Calibri" w:cs="Calibri"/>
                <w:b/>
              </w:rPr>
            </w:pPr>
            <w:r w:rsidRPr="00576982">
              <w:rPr>
                <w:rFonts w:ascii="Calibri" w:hAnsi="Calibri" w:cs="Calibri"/>
              </w:rPr>
              <w:t>0.975</w:t>
            </w:r>
          </w:p>
        </w:tc>
        <w:tc>
          <w:tcPr>
            <w:tcW w:w="1701" w:type="dxa"/>
            <w:tcBorders>
              <w:left w:val="nil"/>
              <w:right w:val="nil"/>
            </w:tcBorders>
            <w:vAlign w:val="center"/>
          </w:tcPr>
          <w:p w14:paraId="4F0FBFC2" w14:textId="77777777" w:rsidR="00874905" w:rsidRPr="00576982" w:rsidRDefault="00874905" w:rsidP="00E1233B">
            <w:pPr>
              <w:spacing w:before="100" w:beforeAutospacing="1" w:after="100" w:afterAutospacing="1" w:line="240" w:lineRule="auto"/>
              <w:jc w:val="center"/>
              <w:rPr>
                <w:rFonts w:ascii="Calibri" w:hAnsi="Calibri" w:cs="Calibri"/>
                <w:b/>
              </w:rPr>
            </w:pPr>
          </w:p>
        </w:tc>
        <w:tc>
          <w:tcPr>
            <w:tcW w:w="848" w:type="dxa"/>
            <w:tcBorders>
              <w:left w:val="nil"/>
              <w:right w:val="nil"/>
            </w:tcBorders>
            <w:vAlign w:val="center"/>
          </w:tcPr>
          <w:p w14:paraId="2A3C58AF" w14:textId="77777777" w:rsidR="00874905" w:rsidRPr="00576982" w:rsidRDefault="00874905" w:rsidP="00E1233B">
            <w:pPr>
              <w:spacing w:before="100" w:beforeAutospacing="1" w:after="100" w:afterAutospacing="1" w:line="240" w:lineRule="auto"/>
              <w:jc w:val="center"/>
              <w:rPr>
                <w:rFonts w:ascii="Calibri" w:hAnsi="Calibri" w:cs="Calibri"/>
                <w:b/>
              </w:rPr>
            </w:pPr>
          </w:p>
        </w:tc>
      </w:tr>
      <w:tr w:rsidR="00874905" w:rsidRPr="00576982" w14:paraId="13A231B8" w14:textId="77777777" w:rsidTr="00E1233B">
        <w:trPr>
          <w:trHeight w:val="351"/>
        </w:trPr>
        <w:tc>
          <w:tcPr>
            <w:tcW w:w="3544" w:type="dxa"/>
            <w:tcBorders>
              <w:left w:val="nil"/>
              <w:bottom w:val="nil"/>
              <w:right w:val="nil"/>
            </w:tcBorders>
            <w:shd w:val="clear" w:color="auto" w:fill="auto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 w14:paraId="208E54CE" w14:textId="77777777" w:rsidR="00874905" w:rsidRPr="00576982" w:rsidRDefault="00874905" w:rsidP="00E1233B">
            <w:pPr>
              <w:spacing w:before="100" w:beforeAutospacing="1" w:after="100" w:afterAutospacing="1" w:line="240" w:lineRule="auto"/>
              <w:rPr>
                <w:rFonts w:ascii="Calibri" w:hAnsi="Calibri" w:cs="Calibri"/>
                <w:lang w:val="fr-FR"/>
              </w:rPr>
            </w:pPr>
            <w:proofErr w:type="spellStart"/>
            <w:r w:rsidRPr="00576982">
              <w:rPr>
                <w:rFonts w:ascii="Calibri" w:hAnsi="Calibri" w:cs="Calibri"/>
                <w:b/>
                <w:bCs/>
                <w:lang w:val="fr-FR"/>
              </w:rPr>
              <w:t>Diagnosis</w:t>
            </w:r>
            <w:proofErr w:type="spellEnd"/>
            <w:r w:rsidRPr="00576982">
              <w:rPr>
                <w:rFonts w:ascii="Calibri" w:hAnsi="Calibri" w:cs="Calibri"/>
                <w:b/>
                <w:bCs/>
                <w:lang w:val="fr-FR"/>
              </w:rPr>
              <w:t xml:space="preserve"> HCC type </w:t>
            </w:r>
            <w:r w:rsidRPr="00576982">
              <w:rPr>
                <w:rFonts w:ascii="Calibri" w:hAnsi="Calibri" w:cs="Calibri"/>
                <w:lang w:val="fr-FR"/>
              </w:rPr>
              <w:t>(surveillance=</w:t>
            </w:r>
            <w:proofErr w:type="spellStart"/>
            <w:r w:rsidRPr="00576982">
              <w:rPr>
                <w:rFonts w:ascii="Calibri" w:hAnsi="Calibri" w:cs="Calibri"/>
                <w:lang w:val="fr-FR"/>
              </w:rPr>
              <w:t>ref</w:t>
            </w:r>
            <w:proofErr w:type="spellEnd"/>
            <w:r w:rsidRPr="00576982">
              <w:rPr>
                <w:rFonts w:ascii="Calibri" w:hAnsi="Calibri" w:cs="Calibri"/>
                <w:lang w:val="fr-FR"/>
              </w:rPr>
              <w:t>)</w:t>
            </w:r>
          </w:p>
        </w:tc>
        <w:tc>
          <w:tcPr>
            <w:tcW w:w="1843" w:type="dxa"/>
            <w:tcBorders>
              <w:left w:val="nil"/>
              <w:bottom w:val="nil"/>
              <w:right w:val="nil"/>
            </w:tcBorders>
            <w:shd w:val="clear" w:color="auto" w:fill="auto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 w14:paraId="0F583988" w14:textId="77777777" w:rsidR="00874905" w:rsidRPr="00576982" w:rsidRDefault="00874905" w:rsidP="00E1233B">
            <w:pPr>
              <w:spacing w:before="100" w:beforeAutospacing="1" w:after="100" w:afterAutospacing="1" w:line="240" w:lineRule="auto"/>
              <w:jc w:val="center"/>
              <w:rPr>
                <w:rFonts w:ascii="Calibri" w:hAnsi="Calibri" w:cs="Calibri"/>
                <w:lang w:val="fr-FR"/>
              </w:rPr>
            </w:pPr>
          </w:p>
        </w:tc>
        <w:tc>
          <w:tcPr>
            <w:tcW w:w="850" w:type="dxa"/>
            <w:tcBorders>
              <w:left w:val="nil"/>
              <w:bottom w:val="nil"/>
              <w:right w:val="nil"/>
            </w:tcBorders>
            <w:shd w:val="clear" w:color="auto" w:fill="auto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 w14:paraId="46A3CFF3" w14:textId="77777777" w:rsidR="00874905" w:rsidRPr="00576982" w:rsidRDefault="00874905" w:rsidP="00E1233B">
            <w:pPr>
              <w:spacing w:before="100" w:beforeAutospacing="1" w:after="100" w:afterAutospacing="1" w:line="240" w:lineRule="auto"/>
              <w:jc w:val="center"/>
              <w:rPr>
                <w:rFonts w:ascii="Calibri" w:hAnsi="Calibri" w:cs="Calibri"/>
                <w:b/>
                <w:lang w:val="fr-FR"/>
              </w:rPr>
            </w:pPr>
          </w:p>
        </w:tc>
        <w:tc>
          <w:tcPr>
            <w:tcW w:w="1701" w:type="dxa"/>
            <w:tcBorders>
              <w:left w:val="nil"/>
              <w:right w:val="nil"/>
            </w:tcBorders>
            <w:vAlign w:val="center"/>
          </w:tcPr>
          <w:p w14:paraId="156D8A4D" w14:textId="77777777" w:rsidR="00874905" w:rsidRPr="00576982" w:rsidRDefault="00874905" w:rsidP="00E1233B">
            <w:pPr>
              <w:spacing w:before="100" w:beforeAutospacing="1" w:after="100" w:afterAutospacing="1" w:line="240" w:lineRule="auto"/>
              <w:jc w:val="center"/>
              <w:rPr>
                <w:rFonts w:ascii="Calibri" w:hAnsi="Calibri" w:cs="Calibri"/>
                <w:lang w:val="fr-FR"/>
              </w:rPr>
            </w:pPr>
          </w:p>
        </w:tc>
        <w:tc>
          <w:tcPr>
            <w:tcW w:w="851" w:type="dxa"/>
            <w:tcBorders>
              <w:left w:val="nil"/>
              <w:right w:val="nil"/>
            </w:tcBorders>
            <w:vAlign w:val="center"/>
          </w:tcPr>
          <w:p w14:paraId="265F6A77" w14:textId="77777777" w:rsidR="00874905" w:rsidRPr="00576982" w:rsidRDefault="00874905" w:rsidP="00E1233B">
            <w:pPr>
              <w:spacing w:before="100" w:beforeAutospacing="1" w:after="100" w:afterAutospacing="1" w:line="240" w:lineRule="auto"/>
              <w:jc w:val="center"/>
              <w:rPr>
                <w:rFonts w:ascii="Calibri" w:hAnsi="Calibri" w:cs="Calibri"/>
                <w:b/>
                <w:lang w:val="fr-FR"/>
              </w:rPr>
            </w:pPr>
          </w:p>
        </w:tc>
        <w:tc>
          <w:tcPr>
            <w:tcW w:w="1701" w:type="dxa"/>
            <w:tcBorders>
              <w:left w:val="nil"/>
              <w:right w:val="nil"/>
            </w:tcBorders>
            <w:vAlign w:val="center"/>
          </w:tcPr>
          <w:p w14:paraId="35841D70" w14:textId="77777777" w:rsidR="00874905" w:rsidRPr="00576982" w:rsidRDefault="00874905" w:rsidP="00E1233B">
            <w:pPr>
              <w:spacing w:before="100" w:beforeAutospacing="1" w:after="100" w:afterAutospacing="1" w:line="240" w:lineRule="auto"/>
              <w:jc w:val="center"/>
              <w:rPr>
                <w:rFonts w:ascii="Calibri" w:hAnsi="Calibri" w:cs="Calibri"/>
                <w:b/>
                <w:lang w:val="fr-FR"/>
              </w:rPr>
            </w:pPr>
          </w:p>
        </w:tc>
        <w:tc>
          <w:tcPr>
            <w:tcW w:w="850" w:type="dxa"/>
            <w:tcBorders>
              <w:left w:val="nil"/>
              <w:right w:val="nil"/>
            </w:tcBorders>
            <w:vAlign w:val="center"/>
          </w:tcPr>
          <w:p w14:paraId="286A3319" w14:textId="77777777" w:rsidR="00874905" w:rsidRPr="00576982" w:rsidRDefault="00874905" w:rsidP="00E1233B">
            <w:pPr>
              <w:spacing w:before="100" w:beforeAutospacing="1" w:after="100" w:afterAutospacing="1" w:line="240" w:lineRule="auto"/>
              <w:jc w:val="center"/>
              <w:rPr>
                <w:rFonts w:ascii="Calibri" w:hAnsi="Calibri" w:cs="Calibri"/>
                <w:b/>
                <w:lang w:val="fr-FR"/>
              </w:rPr>
            </w:pPr>
          </w:p>
        </w:tc>
        <w:tc>
          <w:tcPr>
            <w:tcW w:w="1701" w:type="dxa"/>
            <w:tcBorders>
              <w:left w:val="nil"/>
              <w:right w:val="nil"/>
            </w:tcBorders>
            <w:vAlign w:val="center"/>
          </w:tcPr>
          <w:p w14:paraId="0D36FEA8" w14:textId="77777777" w:rsidR="00874905" w:rsidRPr="00576982" w:rsidRDefault="00874905" w:rsidP="00E1233B">
            <w:pPr>
              <w:spacing w:before="100" w:beforeAutospacing="1" w:after="100" w:afterAutospacing="1" w:line="240" w:lineRule="auto"/>
              <w:jc w:val="center"/>
              <w:rPr>
                <w:rFonts w:ascii="Calibri" w:hAnsi="Calibri" w:cs="Calibri"/>
                <w:b/>
                <w:lang w:val="fr-FR"/>
              </w:rPr>
            </w:pPr>
          </w:p>
        </w:tc>
        <w:tc>
          <w:tcPr>
            <w:tcW w:w="848" w:type="dxa"/>
            <w:tcBorders>
              <w:left w:val="nil"/>
              <w:right w:val="nil"/>
            </w:tcBorders>
            <w:vAlign w:val="center"/>
          </w:tcPr>
          <w:p w14:paraId="11D42BD4" w14:textId="77777777" w:rsidR="00874905" w:rsidRPr="00576982" w:rsidRDefault="00874905" w:rsidP="00E1233B">
            <w:pPr>
              <w:spacing w:before="100" w:beforeAutospacing="1" w:after="100" w:afterAutospacing="1" w:line="240" w:lineRule="auto"/>
              <w:jc w:val="center"/>
              <w:rPr>
                <w:rFonts w:ascii="Calibri" w:hAnsi="Calibri" w:cs="Calibri"/>
                <w:b/>
                <w:lang w:val="fr-FR"/>
              </w:rPr>
            </w:pPr>
          </w:p>
        </w:tc>
      </w:tr>
      <w:tr w:rsidR="00874905" w:rsidRPr="00576982" w14:paraId="636F37AA" w14:textId="77777777" w:rsidTr="00E1233B">
        <w:trPr>
          <w:trHeight w:val="351"/>
        </w:trPr>
        <w:tc>
          <w:tcPr>
            <w:tcW w:w="3544" w:type="dxa"/>
            <w:tcBorders>
              <w:left w:val="nil"/>
              <w:bottom w:val="nil"/>
              <w:right w:val="nil"/>
            </w:tcBorders>
            <w:shd w:val="clear" w:color="auto" w:fill="auto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 w14:paraId="505A212E" w14:textId="77777777" w:rsidR="00874905" w:rsidRPr="00576982" w:rsidRDefault="00874905" w:rsidP="00E1233B">
            <w:pPr>
              <w:spacing w:before="100" w:beforeAutospacing="1" w:after="100" w:afterAutospacing="1" w:line="240" w:lineRule="auto"/>
              <w:jc w:val="right"/>
              <w:rPr>
                <w:rFonts w:ascii="Calibri" w:hAnsi="Calibri" w:cs="Calibri"/>
                <w:b/>
                <w:bCs/>
              </w:rPr>
            </w:pPr>
            <w:r w:rsidRPr="00576982">
              <w:rPr>
                <w:rFonts w:ascii="Calibri" w:hAnsi="Calibri" w:cs="Calibri"/>
              </w:rPr>
              <w:t>Accidental</w:t>
            </w:r>
          </w:p>
        </w:tc>
        <w:tc>
          <w:tcPr>
            <w:tcW w:w="1843" w:type="dxa"/>
            <w:tcBorders>
              <w:left w:val="nil"/>
              <w:bottom w:val="nil"/>
              <w:right w:val="nil"/>
            </w:tcBorders>
            <w:shd w:val="clear" w:color="auto" w:fill="auto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 w14:paraId="2CB7CA8A" w14:textId="77777777" w:rsidR="00874905" w:rsidRPr="00576982" w:rsidRDefault="00874905" w:rsidP="00E1233B">
            <w:pPr>
              <w:spacing w:before="100" w:beforeAutospacing="1" w:after="100" w:afterAutospacing="1" w:line="240" w:lineRule="auto"/>
              <w:jc w:val="center"/>
              <w:rPr>
                <w:rFonts w:ascii="Calibri" w:hAnsi="Calibri" w:cs="Calibri"/>
              </w:rPr>
            </w:pPr>
            <w:r w:rsidRPr="00576982">
              <w:rPr>
                <w:rFonts w:ascii="Calibri" w:hAnsi="Calibri" w:cs="Calibri"/>
              </w:rPr>
              <w:t>0.88 (0.68 – 1.14)</w:t>
            </w:r>
          </w:p>
        </w:tc>
        <w:tc>
          <w:tcPr>
            <w:tcW w:w="850" w:type="dxa"/>
            <w:tcBorders>
              <w:left w:val="nil"/>
              <w:bottom w:val="nil"/>
              <w:right w:val="nil"/>
            </w:tcBorders>
            <w:shd w:val="clear" w:color="auto" w:fill="auto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 w14:paraId="21E1C808" w14:textId="77777777" w:rsidR="00874905" w:rsidRPr="00576982" w:rsidRDefault="00874905" w:rsidP="00E1233B">
            <w:pPr>
              <w:spacing w:before="100" w:beforeAutospacing="1" w:after="100" w:afterAutospacing="1" w:line="240" w:lineRule="auto"/>
              <w:jc w:val="center"/>
              <w:rPr>
                <w:rFonts w:ascii="Calibri" w:hAnsi="Calibri" w:cs="Calibri"/>
                <w:b/>
              </w:rPr>
            </w:pPr>
            <w:r w:rsidRPr="00576982">
              <w:rPr>
                <w:rFonts w:ascii="Calibri" w:hAnsi="Calibri" w:cs="Calibri"/>
              </w:rPr>
              <w:t>0.341</w:t>
            </w:r>
          </w:p>
        </w:tc>
        <w:tc>
          <w:tcPr>
            <w:tcW w:w="1701" w:type="dxa"/>
            <w:tcBorders>
              <w:left w:val="nil"/>
              <w:right w:val="nil"/>
            </w:tcBorders>
            <w:vAlign w:val="center"/>
          </w:tcPr>
          <w:p w14:paraId="6DC3A1B6" w14:textId="77777777" w:rsidR="00874905" w:rsidRPr="00576982" w:rsidRDefault="00874905" w:rsidP="00E1233B">
            <w:pPr>
              <w:spacing w:before="100" w:beforeAutospacing="1" w:after="100" w:afterAutospacing="1" w:line="240" w:lineRule="auto"/>
              <w:jc w:val="center"/>
              <w:rPr>
                <w:rFonts w:ascii="Calibri" w:hAnsi="Calibri" w:cs="Calibri"/>
              </w:rPr>
            </w:pPr>
          </w:p>
        </w:tc>
        <w:tc>
          <w:tcPr>
            <w:tcW w:w="851" w:type="dxa"/>
            <w:tcBorders>
              <w:left w:val="nil"/>
              <w:right w:val="nil"/>
            </w:tcBorders>
            <w:vAlign w:val="center"/>
          </w:tcPr>
          <w:p w14:paraId="051FB5E9" w14:textId="77777777" w:rsidR="00874905" w:rsidRPr="00576982" w:rsidRDefault="00874905" w:rsidP="00E1233B">
            <w:pPr>
              <w:spacing w:before="100" w:beforeAutospacing="1" w:after="100" w:afterAutospacing="1" w:line="240" w:lineRule="auto"/>
              <w:jc w:val="center"/>
              <w:rPr>
                <w:rFonts w:ascii="Calibri" w:hAnsi="Calibri" w:cs="Calibri"/>
                <w:b/>
              </w:rPr>
            </w:pPr>
          </w:p>
        </w:tc>
        <w:tc>
          <w:tcPr>
            <w:tcW w:w="1701" w:type="dxa"/>
            <w:tcBorders>
              <w:left w:val="nil"/>
              <w:right w:val="nil"/>
            </w:tcBorders>
            <w:vAlign w:val="center"/>
          </w:tcPr>
          <w:p w14:paraId="2C92699D" w14:textId="77777777" w:rsidR="00874905" w:rsidRPr="00576982" w:rsidRDefault="00874905" w:rsidP="00E1233B">
            <w:pPr>
              <w:spacing w:before="100" w:beforeAutospacing="1" w:after="100" w:afterAutospacing="1" w:line="240" w:lineRule="auto"/>
              <w:jc w:val="center"/>
              <w:rPr>
                <w:rFonts w:ascii="Calibri" w:hAnsi="Calibri" w:cs="Calibri"/>
                <w:b/>
              </w:rPr>
            </w:pPr>
            <w:r w:rsidRPr="00576982">
              <w:rPr>
                <w:rFonts w:ascii="Calibri" w:hAnsi="Calibri" w:cs="Calibri"/>
              </w:rPr>
              <w:t>0.87 (0.68 – 1.11)</w:t>
            </w:r>
          </w:p>
        </w:tc>
        <w:tc>
          <w:tcPr>
            <w:tcW w:w="850" w:type="dxa"/>
            <w:tcBorders>
              <w:left w:val="nil"/>
              <w:right w:val="nil"/>
            </w:tcBorders>
            <w:vAlign w:val="center"/>
          </w:tcPr>
          <w:p w14:paraId="07EA67D5" w14:textId="77777777" w:rsidR="00874905" w:rsidRPr="00576982" w:rsidRDefault="00874905" w:rsidP="00E1233B">
            <w:pPr>
              <w:spacing w:before="100" w:beforeAutospacing="1" w:after="100" w:afterAutospacing="1" w:line="240" w:lineRule="auto"/>
              <w:jc w:val="center"/>
              <w:rPr>
                <w:rFonts w:ascii="Calibri" w:hAnsi="Calibri" w:cs="Calibri"/>
                <w:b/>
              </w:rPr>
            </w:pPr>
            <w:r w:rsidRPr="00576982">
              <w:rPr>
                <w:rFonts w:ascii="Calibri" w:hAnsi="Calibri" w:cs="Calibri"/>
              </w:rPr>
              <w:t>0.255</w:t>
            </w:r>
          </w:p>
        </w:tc>
        <w:tc>
          <w:tcPr>
            <w:tcW w:w="1701" w:type="dxa"/>
            <w:tcBorders>
              <w:left w:val="nil"/>
              <w:right w:val="nil"/>
            </w:tcBorders>
            <w:vAlign w:val="center"/>
          </w:tcPr>
          <w:p w14:paraId="469E07E8" w14:textId="77777777" w:rsidR="00874905" w:rsidRPr="00576982" w:rsidRDefault="00874905" w:rsidP="00E1233B">
            <w:pPr>
              <w:spacing w:before="100" w:beforeAutospacing="1" w:after="100" w:afterAutospacing="1" w:line="240" w:lineRule="auto"/>
              <w:jc w:val="center"/>
              <w:rPr>
                <w:rFonts w:ascii="Calibri" w:hAnsi="Calibri" w:cs="Calibri"/>
                <w:b/>
              </w:rPr>
            </w:pPr>
          </w:p>
        </w:tc>
        <w:tc>
          <w:tcPr>
            <w:tcW w:w="848" w:type="dxa"/>
            <w:tcBorders>
              <w:left w:val="nil"/>
              <w:right w:val="nil"/>
            </w:tcBorders>
            <w:vAlign w:val="center"/>
          </w:tcPr>
          <w:p w14:paraId="37A22B98" w14:textId="77777777" w:rsidR="00874905" w:rsidRPr="00576982" w:rsidRDefault="00874905" w:rsidP="00E1233B">
            <w:pPr>
              <w:spacing w:before="100" w:beforeAutospacing="1" w:after="100" w:afterAutospacing="1" w:line="240" w:lineRule="auto"/>
              <w:jc w:val="center"/>
              <w:rPr>
                <w:rFonts w:ascii="Calibri" w:hAnsi="Calibri" w:cs="Calibri"/>
                <w:b/>
              </w:rPr>
            </w:pPr>
          </w:p>
        </w:tc>
      </w:tr>
      <w:tr w:rsidR="00874905" w:rsidRPr="00576982" w14:paraId="5A86BD2C" w14:textId="77777777" w:rsidTr="00E1233B">
        <w:trPr>
          <w:trHeight w:val="351"/>
        </w:trPr>
        <w:tc>
          <w:tcPr>
            <w:tcW w:w="3544" w:type="dxa"/>
            <w:tcBorders>
              <w:left w:val="nil"/>
              <w:bottom w:val="nil"/>
              <w:right w:val="nil"/>
            </w:tcBorders>
            <w:shd w:val="clear" w:color="auto" w:fill="auto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 w14:paraId="3CB75F9B" w14:textId="77777777" w:rsidR="00874905" w:rsidRPr="00576982" w:rsidRDefault="00874905" w:rsidP="00E1233B">
            <w:pPr>
              <w:spacing w:before="100" w:beforeAutospacing="1" w:after="100" w:afterAutospacing="1" w:line="240" w:lineRule="auto"/>
              <w:jc w:val="right"/>
              <w:rPr>
                <w:rFonts w:ascii="Calibri" w:hAnsi="Calibri" w:cs="Calibri"/>
                <w:b/>
                <w:bCs/>
              </w:rPr>
            </w:pPr>
            <w:r w:rsidRPr="00576982">
              <w:rPr>
                <w:rFonts w:ascii="Calibri" w:hAnsi="Calibri" w:cs="Calibri"/>
              </w:rPr>
              <w:t xml:space="preserve">Symptomatic  </w:t>
            </w:r>
          </w:p>
        </w:tc>
        <w:tc>
          <w:tcPr>
            <w:tcW w:w="1843" w:type="dxa"/>
            <w:tcBorders>
              <w:left w:val="nil"/>
              <w:bottom w:val="nil"/>
              <w:right w:val="nil"/>
            </w:tcBorders>
            <w:shd w:val="clear" w:color="auto" w:fill="auto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 w14:paraId="61DB97E5" w14:textId="77777777" w:rsidR="00874905" w:rsidRPr="00576982" w:rsidRDefault="00874905" w:rsidP="00E1233B">
            <w:pPr>
              <w:spacing w:before="100" w:beforeAutospacing="1" w:after="100" w:afterAutospacing="1" w:line="240" w:lineRule="auto"/>
              <w:jc w:val="center"/>
              <w:rPr>
                <w:rFonts w:ascii="Calibri" w:hAnsi="Calibri" w:cs="Calibri"/>
              </w:rPr>
            </w:pPr>
            <w:r w:rsidRPr="00576982">
              <w:rPr>
                <w:rFonts w:ascii="Calibri" w:hAnsi="Calibri" w:cs="Calibri"/>
              </w:rPr>
              <w:t>1.45 (0.89 – 2.35)</w:t>
            </w:r>
          </w:p>
        </w:tc>
        <w:tc>
          <w:tcPr>
            <w:tcW w:w="850" w:type="dxa"/>
            <w:tcBorders>
              <w:left w:val="nil"/>
              <w:bottom w:val="nil"/>
              <w:right w:val="nil"/>
            </w:tcBorders>
            <w:shd w:val="clear" w:color="auto" w:fill="auto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 w14:paraId="405F1D2F" w14:textId="77777777" w:rsidR="00874905" w:rsidRPr="00576982" w:rsidRDefault="00874905" w:rsidP="00E1233B">
            <w:pPr>
              <w:spacing w:before="100" w:beforeAutospacing="1" w:after="100" w:afterAutospacing="1" w:line="240" w:lineRule="auto"/>
              <w:jc w:val="center"/>
              <w:rPr>
                <w:rFonts w:ascii="Calibri" w:hAnsi="Calibri" w:cs="Calibri"/>
                <w:b/>
              </w:rPr>
            </w:pPr>
            <w:r w:rsidRPr="00576982">
              <w:rPr>
                <w:rFonts w:ascii="Calibri" w:hAnsi="Calibri" w:cs="Calibri"/>
              </w:rPr>
              <w:t>0.137</w:t>
            </w:r>
          </w:p>
        </w:tc>
        <w:tc>
          <w:tcPr>
            <w:tcW w:w="1701" w:type="dxa"/>
            <w:tcBorders>
              <w:left w:val="nil"/>
              <w:right w:val="nil"/>
            </w:tcBorders>
            <w:vAlign w:val="center"/>
          </w:tcPr>
          <w:p w14:paraId="1BEF6A9E" w14:textId="77777777" w:rsidR="00874905" w:rsidRPr="00576982" w:rsidRDefault="00874905" w:rsidP="00E1233B">
            <w:pPr>
              <w:spacing w:before="100" w:beforeAutospacing="1" w:after="100" w:afterAutospacing="1" w:line="240" w:lineRule="auto"/>
              <w:jc w:val="center"/>
              <w:rPr>
                <w:rFonts w:ascii="Calibri" w:hAnsi="Calibri" w:cs="Calibri"/>
              </w:rPr>
            </w:pPr>
          </w:p>
        </w:tc>
        <w:tc>
          <w:tcPr>
            <w:tcW w:w="851" w:type="dxa"/>
            <w:tcBorders>
              <w:left w:val="nil"/>
              <w:right w:val="nil"/>
            </w:tcBorders>
            <w:vAlign w:val="center"/>
          </w:tcPr>
          <w:p w14:paraId="4ADA015F" w14:textId="77777777" w:rsidR="00874905" w:rsidRPr="00576982" w:rsidRDefault="00874905" w:rsidP="00E1233B">
            <w:pPr>
              <w:spacing w:before="100" w:beforeAutospacing="1" w:after="100" w:afterAutospacing="1" w:line="240" w:lineRule="auto"/>
              <w:jc w:val="center"/>
              <w:rPr>
                <w:rFonts w:ascii="Calibri" w:hAnsi="Calibri" w:cs="Calibri"/>
                <w:b/>
              </w:rPr>
            </w:pPr>
          </w:p>
        </w:tc>
        <w:tc>
          <w:tcPr>
            <w:tcW w:w="1701" w:type="dxa"/>
            <w:tcBorders>
              <w:left w:val="nil"/>
              <w:right w:val="nil"/>
            </w:tcBorders>
            <w:vAlign w:val="center"/>
          </w:tcPr>
          <w:p w14:paraId="2873686A" w14:textId="77777777" w:rsidR="00874905" w:rsidRPr="00576982" w:rsidRDefault="00874905" w:rsidP="00E1233B">
            <w:pPr>
              <w:spacing w:before="100" w:beforeAutospacing="1" w:after="100" w:afterAutospacing="1" w:line="240" w:lineRule="auto"/>
              <w:jc w:val="center"/>
              <w:rPr>
                <w:rFonts w:ascii="Calibri" w:hAnsi="Calibri" w:cs="Calibri"/>
                <w:b/>
              </w:rPr>
            </w:pPr>
            <w:r w:rsidRPr="00576982">
              <w:rPr>
                <w:rFonts w:ascii="Calibri" w:hAnsi="Calibri" w:cs="Calibri"/>
              </w:rPr>
              <w:t>0.93 (0.44 – 1.98)</w:t>
            </w:r>
          </w:p>
        </w:tc>
        <w:tc>
          <w:tcPr>
            <w:tcW w:w="850" w:type="dxa"/>
            <w:tcBorders>
              <w:left w:val="nil"/>
              <w:right w:val="nil"/>
            </w:tcBorders>
            <w:vAlign w:val="center"/>
          </w:tcPr>
          <w:p w14:paraId="6E79683F" w14:textId="77777777" w:rsidR="00874905" w:rsidRPr="00576982" w:rsidRDefault="00874905" w:rsidP="00E1233B">
            <w:pPr>
              <w:spacing w:before="100" w:beforeAutospacing="1" w:after="100" w:afterAutospacing="1" w:line="240" w:lineRule="auto"/>
              <w:jc w:val="center"/>
              <w:rPr>
                <w:rFonts w:ascii="Calibri" w:hAnsi="Calibri" w:cs="Calibri"/>
                <w:b/>
              </w:rPr>
            </w:pPr>
            <w:r w:rsidRPr="00576982">
              <w:rPr>
                <w:rFonts w:ascii="Calibri" w:hAnsi="Calibri" w:cs="Calibri"/>
              </w:rPr>
              <w:t>0.859</w:t>
            </w:r>
          </w:p>
        </w:tc>
        <w:tc>
          <w:tcPr>
            <w:tcW w:w="1701" w:type="dxa"/>
            <w:tcBorders>
              <w:left w:val="nil"/>
              <w:right w:val="nil"/>
            </w:tcBorders>
            <w:vAlign w:val="center"/>
          </w:tcPr>
          <w:p w14:paraId="42A12C80" w14:textId="77777777" w:rsidR="00874905" w:rsidRPr="00576982" w:rsidRDefault="00874905" w:rsidP="00E1233B">
            <w:pPr>
              <w:spacing w:before="100" w:beforeAutospacing="1" w:after="100" w:afterAutospacing="1" w:line="240" w:lineRule="auto"/>
              <w:jc w:val="center"/>
              <w:rPr>
                <w:rFonts w:ascii="Calibri" w:hAnsi="Calibri" w:cs="Calibri"/>
                <w:b/>
              </w:rPr>
            </w:pPr>
          </w:p>
        </w:tc>
        <w:tc>
          <w:tcPr>
            <w:tcW w:w="848" w:type="dxa"/>
            <w:tcBorders>
              <w:left w:val="nil"/>
              <w:right w:val="nil"/>
            </w:tcBorders>
            <w:vAlign w:val="center"/>
          </w:tcPr>
          <w:p w14:paraId="3C350ED4" w14:textId="77777777" w:rsidR="00874905" w:rsidRPr="00576982" w:rsidRDefault="00874905" w:rsidP="00E1233B">
            <w:pPr>
              <w:spacing w:before="100" w:beforeAutospacing="1" w:after="100" w:afterAutospacing="1" w:line="240" w:lineRule="auto"/>
              <w:jc w:val="center"/>
              <w:rPr>
                <w:rFonts w:ascii="Calibri" w:hAnsi="Calibri" w:cs="Calibri"/>
                <w:b/>
              </w:rPr>
            </w:pPr>
          </w:p>
        </w:tc>
      </w:tr>
      <w:tr w:rsidR="00874905" w:rsidRPr="00576982" w14:paraId="49DAF16B" w14:textId="77777777" w:rsidTr="00E1233B">
        <w:trPr>
          <w:trHeight w:val="351"/>
        </w:trPr>
        <w:tc>
          <w:tcPr>
            <w:tcW w:w="3544" w:type="dxa"/>
            <w:tcBorders>
              <w:left w:val="nil"/>
              <w:bottom w:val="nil"/>
              <w:right w:val="nil"/>
            </w:tcBorders>
            <w:shd w:val="clear" w:color="auto" w:fill="auto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 w14:paraId="7E1418DF" w14:textId="77777777" w:rsidR="00874905" w:rsidRPr="00576982" w:rsidRDefault="00874905" w:rsidP="00E1233B">
            <w:pPr>
              <w:spacing w:before="100" w:beforeAutospacing="1" w:after="100" w:afterAutospacing="1" w:line="240" w:lineRule="auto"/>
              <w:rPr>
                <w:rFonts w:ascii="Calibri" w:hAnsi="Calibri" w:cs="Calibri"/>
                <w:b/>
                <w:bCs/>
              </w:rPr>
            </w:pPr>
            <w:r w:rsidRPr="00576982">
              <w:rPr>
                <w:rFonts w:ascii="Calibri" w:hAnsi="Calibri" w:cs="Calibri"/>
                <w:b/>
                <w:bCs/>
              </w:rPr>
              <w:t>Presence of cirrhosis</w:t>
            </w:r>
            <w:r w:rsidRPr="00576982">
              <w:rPr>
                <w:rFonts w:ascii="Calibri" w:hAnsi="Calibri" w:cs="Calibri"/>
              </w:rPr>
              <w:t xml:space="preserve"> (absence=ref)</w:t>
            </w:r>
          </w:p>
        </w:tc>
        <w:tc>
          <w:tcPr>
            <w:tcW w:w="1843" w:type="dxa"/>
            <w:tcBorders>
              <w:left w:val="nil"/>
              <w:bottom w:val="nil"/>
              <w:right w:val="nil"/>
            </w:tcBorders>
            <w:shd w:val="clear" w:color="auto" w:fill="auto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 w14:paraId="640B25AF" w14:textId="77777777" w:rsidR="00874905" w:rsidRPr="00576982" w:rsidRDefault="00874905" w:rsidP="00E1233B">
            <w:pPr>
              <w:spacing w:before="100" w:beforeAutospacing="1" w:after="100" w:afterAutospacing="1" w:line="240" w:lineRule="auto"/>
              <w:jc w:val="center"/>
              <w:rPr>
                <w:rFonts w:ascii="Calibri" w:hAnsi="Calibri" w:cs="Calibri"/>
              </w:rPr>
            </w:pPr>
            <w:r w:rsidRPr="00576982">
              <w:rPr>
                <w:rFonts w:ascii="Calibri" w:hAnsi="Calibri" w:cs="Calibri"/>
              </w:rPr>
              <w:t>1.47 (1.13 – 1.91)</w:t>
            </w:r>
          </w:p>
        </w:tc>
        <w:tc>
          <w:tcPr>
            <w:tcW w:w="850" w:type="dxa"/>
            <w:tcBorders>
              <w:left w:val="nil"/>
              <w:bottom w:val="nil"/>
              <w:right w:val="nil"/>
            </w:tcBorders>
            <w:shd w:val="clear" w:color="auto" w:fill="auto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 w14:paraId="1AB1A263" w14:textId="77777777" w:rsidR="00874905" w:rsidRPr="00576982" w:rsidRDefault="00874905" w:rsidP="00E1233B">
            <w:pPr>
              <w:spacing w:before="100" w:beforeAutospacing="1" w:after="100" w:afterAutospacing="1" w:line="240" w:lineRule="auto"/>
              <w:jc w:val="center"/>
              <w:rPr>
                <w:rFonts w:ascii="Calibri" w:hAnsi="Calibri" w:cs="Calibri"/>
                <w:b/>
                <w:bCs/>
              </w:rPr>
            </w:pPr>
            <w:r w:rsidRPr="00576982">
              <w:rPr>
                <w:rFonts w:ascii="Calibri" w:hAnsi="Calibri" w:cs="Calibri"/>
                <w:b/>
                <w:bCs/>
              </w:rPr>
              <w:t>0.004</w:t>
            </w:r>
          </w:p>
        </w:tc>
        <w:tc>
          <w:tcPr>
            <w:tcW w:w="1701" w:type="dxa"/>
            <w:tcBorders>
              <w:left w:val="nil"/>
              <w:right w:val="nil"/>
            </w:tcBorders>
            <w:vAlign w:val="center"/>
          </w:tcPr>
          <w:p w14:paraId="2BAF7473" w14:textId="77777777" w:rsidR="00874905" w:rsidRPr="00576982" w:rsidRDefault="00874905" w:rsidP="00E1233B">
            <w:pPr>
              <w:spacing w:before="100" w:beforeAutospacing="1" w:after="100" w:afterAutospacing="1" w:line="240" w:lineRule="auto"/>
              <w:jc w:val="center"/>
              <w:rPr>
                <w:rFonts w:ascii="Calibri" w:hAnsi="Calibri" w:cs="Calibri"/>
              </w:rPr>
            </w:pPr>
            <w:r w:rsidRPr="00576982">
              <w:rPr>
                <w:rFonts w:ascii="Calibri" w:hAnsi="Calibri" w:cs="Calibri"/>
              </w:rPr>
              <w:t>1.52 (1.13 – 2.05)</w:t>
            </w:r>
          </w:p>
        </w:tc>
        <w:tc>
          <w:tcPr>
            <w:tcW w:w="851" w:type="dxa"/>
            <w:tcBorders>
              <w:left w:val="nil"/>
              <w:right w:val="nil"/>
            </w:tcBorders>
            <w:vAlign w:val="center"/>
          </w:tcPr>
          <w:p w14:paraId="05133A5F" w14:textId="77777777" w:rsidR="00874905" w:rsidRPr="00576982" w:rsidRDefault="00874905" w:rsidP="00E1233B">
            <w:pPr>
              <w:spacing w:before="100" w:beforeAutospacing="1" w:after="100" w:afterAutospacing="1" w:line="240" w:lineRule="auto"/>
              <w:jc w:val="center"/>
              <w:rPr>
                <w:rFonts w:ascii="Calibri" w:hAnsi="Calibri" w:cs="Calibri"/>
                <w:b/>
              </w:rPr>
            </w:pPr>
            <w:r w:rsidRPr="00576982">
              <w:rPr>
                <w:rFonts w:ascii="Calibri" w:hAnsi="Calibri" w:cs="Calibri"/>
                <w:b/>
              </w:rPr>
              <w:t>0.006</w:t>
            </w:r>
          </w:p>
        </w:tc>
        <w:tc>
          <w:tcPr>
            <w:tcW w:w="1701" w:type="dxa"/>
            <w:tcBorders>
              <w:left w:val="nil"/>
              <w:right w:val="nil"/>
            </w:tcBorders>
            <w:vAlign w:val="center"/>
          </w:tcPr>
          <w:p w14:paraId="4DB2F2C7" w14:textId="77777777" w:rsidR="00874905" w:rsidRPr="00576982" w:rsidRDefault="00874905" w:rsidP="00E1233B">
            <w:pPr>
              <w:spacing w:before="100" w:beforeAutospacing="1" w:after="100" w:afterAutospacing="1" w:line="240" w:lineRule="auto"/>
              <w:jc w:val="center"/>
              <w:rPr>
                <w:rFonts w:ascii="Calibri" w:hAnsi="Calibri" w:cs="Calibri"/>
                <w:b/>
              </w:rPr>
            </w:pPr>
            <w:r w:rsidRPr="00576982">
              <w:rPr>
                <w:rFonts w:ascii="Calibri" w:hAnsi="Calibri" w:cs="Calibri"/>
              </w:rPr>
              <w:t>1.02 (0.77 – 1.34)</w:t>
            </w:r>
          </w:p>
        </w:tc>
        <w:tc>
          <w:tcPr>
            <w:tcW w:w="850" w:type="dxa"/>
            <w:tcBorders>
              <w:left w:val="nil"/>
              <w:right w:val="nil"/>
            </w:tcBorders>
            <w:vAlign w:val="center"/>
          </w:tcPr>
          <w:p w14:paraId="651892D5" w14:textId="77777777" w:rsidR="00874905" w:rsidRPr="00576982" w:rsidRDefault="00874905" w:rsidP="00E1233B">
            <w:pPr>
              <w:spacing w:before="100" w:beforeAutospacing="1" w:after="100" w:afterAutospacing="1" w:line="240" w:lineRule="auto"/>
              <w:jc w:val="center"/>
              <w:rPr>
                <w:rFonts w:ascii="Calibri" w:hAnsi="Calibri" w:cs="Calibri"/>
                <w:b/>
              </w:rPr>
            </w:pPr>
            <w:r w:rsidRPr="00576982">
              <w:rPr>
                <w:rFonts w:ascii="Calibri" w:hAnsi="Calibri" w:cs="Calibri"/>
              </w:rPr>
              <w:t>0.894</w:t>
            </w:r>
          </w:p>
        </w:tc>
        <w:tc>
          <w:tcPr>
            <w:tcW w:w="1701" w:type="dxa"/>
            <w:tcBorders>
              <w:left w:val="nil"/>
              <w:right w:val="nil"/>
            </w:tcBorders>
            <w:vAlign w:val="center"/>
          </w:tcPr>
          <w:p w14:paraId="7AC5EDB6" w14:textId="77777777" w:rsidR="00874905" w:rsidRPr="00576982" w:rsidRDefault="00874905" w:rsidP="00E1233B">
            <w:pPr>
              <w:spacing w:before="100" w:beforeAutospacing="1" w:after="100" w:afterAutospacing="1" w:line="240" w:lineRule="auto"/>
              <w:jc w:val="center"/>
              <w:rPr>
                <w:rFonts w:ascii="Calibri" w:hAnsi="Calibri" w:cs="Calibri"/>
                <w:b/>
              </w:rPr>
            </w:pPr>
          </w:p>
        </w:tc>
        <w:tc>
          <w:tcPr>
            <w:tcW w:w="848" w:type="dxa"/>
            <w:tcBorders>
              <w:left w:val="nil"/>
              <w:right w:val="nil"/>
            </w:tcBorders>
            <w:vAlign w:val="center"/>
          </w:tcPr>
          <w:p w14:paraId="163D5462" w14:textId="77777777" w:rsidR="00874905" w:rsidRPr="00576982" w:rsidRDefault="00874905" w:rsidP="00E1233B">
            <w:pPr>
              <w:spacing w:before="100" w:beforeAutospacing="1" w:after="100" w:afterAutospacing="1" w:line="240" w:lineRule="auto"/>
              <w:jc w:val="center"/>
              <w:rPr>
                <w:rFonts w:ascii="Calibri" w:hAnsi="Calibri" w:cs="Calibri"/>
                <w:b/>
              </w:rPr>
            </w:pPr>
          </w:p>
        </w:tc>
      </w:tr>
      <w:tr w:rsidR="00874905" w:rsidRPr="00576982" w14:paraId="6E2E3B9F" w14:textId="77777777" w:rsidTr="00E1233B">
        <w:trPr>
          <w:trHeight w:val="351"/>
        </w:trPr>
        <w:tc>
          <w:tcPr>
            <w:tcW w:w="3544" w:type="dxa"/>
            <w:tcBorders>
              <w:left w:val="nil"/>
              <w:bottom w:val="nil"/>
              <w:right w:val="nil"/>
            </w:tcBorders>
            <w:shd w:val="clear" w:color="auto" w:fill="auto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 w14:paraId="6F6C6A17" w14:textId="77777777" w:rsidR="00874905" w:rsidRPr="00576982" w:rsidRDefault="00874905" w:rsidP="00E1233B">
            <w:pPr>
              <w:spacing w:before="100" w:beforeAutospacing="1" w:after="100" w:afterAutospacing="1" w:line="240" w:lineRule="auto"/>
              <w:rPr>
                <w:rFonts w:ascii="Calibri" w:hAnsi="Calibri" w:cs="Calibri"/>
                <w:b/>
                <w:bCs/>
              </w:rPr>
            </w:pPr>
            <w:r w:rsidRPr="00576982">
              <w:rPr>
                <w:rFonts w:ascii="Calibri" w:hAnsi="Calibri" w:cs="Calibri"/>
                <w:b/>
                <w:bCs/>
              </w:rPr>
              <w:t>Charlson Comorbidity Index</w:t>
            </w:r>
          </w:p>
        </w:tc>
        <w:tc>
          <w:tcPr>
            <w:tcW w:w="1843" w:type="dxa"/>
            <w:tcBorders>
              <w:left w:val="nil"/>
              <w:bottom w:val="nil"/>
              <w:right w:val="nil"/>
            </w:tcBorders>
            <w:shd w:val="clear" w:color="auto" w:fill="auto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 w14:paraId="2D2ED47D" w14:textId="77777777" w:rsidR="00874905" w:rsidRPr="00576982" w:rsidRDefault="00874905" w:rsidP="00E1233B">
            <w:pPr>
              <w:spacing w:before="100" w:beforeAutospacing="1" w:after="100" w:afterAutospacing="1" w:line="240" w:lineRule="auto"/>
              <w:jc w:val="center"/>
              <w:rPr>
                <w:rFonts w:ascii="Calibri" w:hAnsi="Calibri" w:cs="Calibri"/>
              </w:rPr>
            </w:pPr>
            <w:r w:rsidRPr="00576982">
              <w:rPr>
                <w:rFonts w:ascii="Calibri" w:hAnsi="Calibri" w:cs="Calibri"/>
              </w:rPr>
              <w:t>0.99 (0.93 – 1.05)</w:t>
            </w:r>
          </w:p>
        </w:tc>
        <w:tc>
          <w:tcPr>
            <w:tcW w:w="850" w:type="dxa"/>
            <w:tcBorders>
              <w:left w:val="nil"/>
              <w:bottom w:val="nil"/>
              <w:right w:val="nil"/>
            </w:tcBorders>
            <w:shd w:val="clear" w:color="auto" w:fill="auto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 w14:paraId="789A9B0B" w14:textId="77777777" w:rsidR="00874905" w:rsidRPr="00576982" w:rsidRDefault="00874905" w:rsidP="00E1233B">
            <w:pPr>
              <w:spacing w:before="100" w:beforeAutospacing="1" w:after="100" w:afterAutospacing="1" w:line="240" w:lineRule="auto"/>
              <w:jc w:val="center"/>
              <w:rPr>
                <w:rFonts w:ascii="Calibri" w:hAnsi="Calibri" w:cs="Calibri"/>
                <w:b/>
              </w:rPr>
            </w:pPr>
            <w:r w:rsidRPr="00576982">
              <w:rPr>
                <w:rFonts w:ascii="Calibri" w:hAnsi="Calibri" w:cs="Calibri"/>
              </w:rPr>
              <w:t>0.763</w:t>
            </w:r>
          </w:p>
        </w:tc>
        <w:tc>
          <w:tcPr>
            <w:tcW w:w="1701" w:type="dxa"/>
            <w:tcBorders>
              <w:left w:val="nil"/>
              <w:right w:val="nil"/>
            </w:tcBorders>
            <w:vAlign w:val="center"/>
          </w:tcPr>
          <w:p w14:paraId="5E3AFAD1" w14:textId="77777777" w:rsidR="00874905" w:rsidRPr="00576982" w:rsidRDefault="00874905" w:rsidP="00E1233B">
            <w:pPr>
              <w:spacing w:before="100" w:beforeAutospacing="1" w:after="100" w:afterAutospacing="1" w:line="240" w:lineRule="auto"/>
              <w:jc w:val="center"/>
              <w:rPr>
                <w:rFonts w:ascii="Calibri" w:hAnsi="Calibri" w:cs="Calibri"/>
              </w:rPr>
            </w:pPr>
          </w:p>
        </w:tc>
        <w:tc>
          <w:tcPr>
            <w:tcW w:w="851" w:type="dxa"/>
            <w:tcBorders>
              <w:left w:val="nil"/>
              <w:right w:val="nil"/>
            </w:tcBorders>
            <w:vAlign w:val="center"/>
          </w:tcPr>
          <w:p w14:paraId="17B50DA7" w14:textId="77777777" w:rsidR="00874905" w:rsidRPr="00576982" w:rsidRDefault="00874905" w:rsidP="00E1233B">
            <w:pPr>
              <w:spacing w:before="100" w:beforeAutospacing="1" w:after="100" w:afterAutospacing="1" w:line="240" w:lineRule="auto"/>
              <w:jc w:val="center"/>
              <w:rPr>
                <w:rFonts w:ascii="Calibri" w:hAnsi="Calibri" w:cs="Calibri"/>
                <w:b/>
              </w:rPr>
            </w:pPr>
          </w:p>
        </w:tc>
        <w:tc>
          <w:tcPr>
            <w:tcW w:w="1701" w:type="dxa"/>
            <w:tcBorders>
              <w:left w:val="nil"/>
              <w:right w:val="nil"/>
            </w:tcBorders>
            <w:vAlign w:val="center"/>
          </w:tcPr>
          <w:p w14:paraId="17D97E76" w14:textId="77777777" w:rsidR="00874905" w:rsidRPr="00576982" w:rsidRDefault="00874905" w:rsidP="00E1233B">
            <w:pPr>
              <w:spacing w:before="100" w:beforeAutospacing="1" w:after="100" w:afterAutospacing="1" w:line="240" w:lineRule="auto"/>
              <w:jc w:val="center"/>
              <w:rPr>
                <w:rFonts w:ascii="Calibri" w:hAnsi="Calibri" w:cs="Calibri"/>
                <w:b/>
              </w:rPr>
            </w:pPr>
            <w:r w:rsidRPr="00576982">
              <w:rPr>
                <w:rFonts w:ascii="Calibri" w:hAnsi="Calibri" w:cs="Calibri"/>
              </w:rPr>
              <w:t>1.02 (0.97 – 1.08)</w:t>
            </w:r>
          </w:p>
        </w:tc>
        <w:tc>
          <w:tcPr>
            <w:tcW w:w="850" w:type="dxa"/>
            <w:tcBorders>
              <w:left w:val="nil"/>
              <w:right w:val="nil"/>
            </w:tcBorders>
            <w:vAlign w:val="center"/>
          </w:tcPr>
          <w:p w14:paraId="0DD53097" w14:textId="77777777" w:rsidR="00874905" w:rsidRPr="00576982" w:rsidRDefault="00874905" w:rsidP="00E1233B">
            <w:pPr>
              <w:spacing w:before="100" w:beforeAutospacing="1" w:after="100" w:afterAutospacing="1" w:line="240" w:lineRule="auto"/>
              <w:jc w:val="center"/>
              <w:rPr>
                <w:rFonts w:ascii="Calibri" w:hAnsi="Calibri" w:cs="Calibri"/>
                <w:b/>
              </w:rPr>
            </w:pPr>
            <w:r w:rsidRPr="00576982">
              <w:rPr>
                <w:rFonts w:ascii="Calibri" w:hAnsi="Calibri" w:cs="Calibri"/>
              </w:rPr>
              <w:t>0.395</w:t>
            </w:r>
          </w:p>
        </w:tc>
        <w:tc>
          <w:tcPr>
            <w:tcW w:w="1701" w:type="dxa"/>
            <w:tcBorders>
              <w:left w:val="nil"/>
              <w:right w:val="nil"/>
            </w:tcBorders>
            <w:vAlign w:val="center"/>
          </w:tcPr>
          <w:p w14:paraId="46B5BB6A" w14:textId="77777777" w:rsidR="00874905" w:rsidRPr="00576982" w:rsidRDefault="00874905" w:rsidP="00E1233B">
            <w:pPr>
              <w:spacing w:before="100" w:beforeAutospacing="1" w:after="100" w:afterAutospacing="1" w:line="240" w:lineRule="auto"/>
              <w:jc w:val="center"/>
              <w:rPr>
                <w:rFonts w:ascii="Calibri" w:hAnsi="Calibri" w:cs="Calibri"/>
                <w:b/>
              </w:rPr>
            </w:pPr>
          </w:p>
        </w:tc>
        <w:tc>
          <w:tcPr>
            <w:tcW w:w="848" w:type="dxa"/>
            <w:tcBorders>
              <w:left w:val="nil"/>
              <w:right w:val="nil"/>
            </w:tcBorders>
            <w:vAlign w:val="center"/>
          </w:tcPr>
          <w:p w14:paraId="44E3B1F1" w14:textId="77777777" w:rsidR="00874905" w:rsidRPr="00576982" w:rsidRDefault="00874905" w:rsidP="00E1233B">
            <w:pPr>
              <w:spacing w:before="100" w:beforeAutospacing="1" w:after="100" w:afterAutospacing="1" w:line="240" w:lineRule="auto"/>
              <w:jc w:val="center"/>
              <w:rPr>
                <w:rFonts w:ascii="Calibri" w:hAnsi="Calibri" w:cs="Calibri"/>
                <w:b/>
              </w:rPr>
            </w:pPr>
          </w:p>
        </w:tc>
      </w:tr>
      <w:tr w:rsidR="00874905" w:rsidRPr="00576982" w14:paraId="08DD28DC" w14:textId="77777777" w:rsidTr="00E1233B">
        <w:trPr>
          <w:trHeight w:val="351"/>
        </w:trPr>
        <w:tc>
          <w:tcPr>
            <w:tcW w:w="3544" w:type="dxa"/>
            <w:tcBorders>
              <w:left w:val="nil"/>
              <w:bottom w:val="nil"/>
              <w:right w:val="nil"/>
            </w:tcBorders>
            <w:shd w:val="clear" w:color="auto" w:fill="auto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 w14:paraId="7EB23121" w14:textId="77777777" w:rsidR="00874905" w:rsidRPr="00576982" w:rsidRDefault="00874905" w:rsidP="00E1233B">
            <w:pPr>
              <w:spacing w:before="100" w:beforeAutospacing="1" w:after="100" w:afterAutospacing="1" w:line="240" w:lineRule="auto"/>
              <w:rPr>
                <w:rFonts w:ascii="Calibri" w:hAnsi="Calibri" w:cs="Calibri"/>
                <w:b/>
                <w:bCs/>
              </w:rPr>
            </w:pPr>
            <w:proofErr w:type="spellStart"/>
            <w:r w:rsidRPr="00576982">
              <w:rPr>
                <w:rFonts w:ascii="Calibri" w:hAnsi="Calibri" w:cs="Calibri"/>
                <w:b/>
                <w:bCs/>
              </w:rPr>
              <w:t>Monofocal</w:t>
            </w:r>
            <w:proofErr w:type="spellEnd"/>
            <w:r w:rsidRPr="00576982">
              <w:rPr>
                <w:rFonts w:ascii="Calibri" w:hAnsi="Calibri" w:cs="Calibri"/>
                <w:b/>
                <w:bCs/>
              </w:rPr>
              <w:t xml:space="preserve"> site </w:t>
            </w:r>
            <w:r w:rsidRPr="00576982">
              <w:rPr>
                <w:rFonts w:ascii="Calibri" w:hAnsi="Calibri" w:cs="Calibri"/>
              </w:rPr>
              <w:t>(subcapsular)</w:t>
            </w:r>
          </w:p>
        </w:tc>
        <w:tc>
          <w:tcPr>
            <w:tcW w:w="1843" w:type="dxa"/>
            <w:tcBorders>
              <w:left w:val="nil"/>
              <w:bottom w:val="nil"/>
              <w:right w:val="nil"/>
            </w:tcBorders>
            <w:shd w:val="clear" w:color="auto" w:fill="auto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 w14:paraId="1513AE42" w14:textId="77777777" w:rsidR="00874905" w:rsidRPr="00576982" w:rsidRDefault="00874905" w:rsidP="00E1233B">
            <w:pPr>
              <w:spacing w:before="100" w:beforeAutospacing="1" w:after="100" w:afterAutospacing="1" w:line="240" w:lineRule="auto"/>
              <w:jc w:val="center"/>
              <w:rPr>
                <w:rFonts w:ascii="Calibri" w:hAnsi="Calibri" w:cs="Calibri"/>
              </w:rPr>
            </w:pPr>
            <w:r w:rsidRPr="00576982">
              <w:rPr>
                <w:rFonts w:ascii="Calibri" w:hAnsi="Calibri" w:cs="Calibri"/>
              </w:rPr>
              <w:t>0.75 (0.49 – 1.15)</w:t>
            </w:r>
          </w:p>
        </w:tc>
        <w:tc>
          <w:tcPr>
            <w:tcW w:w="850" w:type="dxa"/>
            <w:tcBorders>
              <w:left w:val="nil"/>
              <w:bottom w:val="nil"/>
              <w:right w:val="nil"/>
            </w:tcBorders>
            <w:shd w:val="clear" w:color="auto" w:fill="auto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 w14:paraId="2F10E9C7" w14:textId="77777777" w:rsidR="00874905" w:rsidRPr="00576982" w:rsidRDefault="00874905" w:rsidP="00E1233B">
            <w:pPr>
              <w:spacing w:before="100" w:beforeAutospacing="1" w:after="100" w:afterAutospacing="1" w:line="240" w:lineRule="auto"/>
              <w:jc w:val="center"/>
              <w:rPr>
                <w:rFonts w:ascii="Calibri" w:hAnsi="Calibri" w:cs="Calibri"/>
                <w:b/>
              </w:rPr>
            </w:pPr>
            <w:r w:rsidRPr="00576982">
              <w:rPr>
                <w:rFonts w:ascii="Calibri" w:hAnsi="Calibri" w:cs="Calibri"/>
              </w:rPr>
              <w:t>0.180</w:t>
            </w:r>
          </w:p>
        </w:tc>
        <w:tc>
          <w:tcPr>
            <w:tcW w:w="1701" w:type="dxa"/>
            <w:tcBorders>
              <w:left w:val="nil"/>
              <w:right w:val="nil"/>
            </w:tcBorders>
            <w:vAlign w:val="center"/>
          </w:tcPr>
          <w:p w14:paraId="36E53BEE" w14:textId="77777777" w:rsidR="00874905" w:rsidRPr="00576982" w:rsidRDefault="00874905" w:rsidP="00E1233B">
            <w:pPr>
              <w:spacing w:before="100" w:beforeAutospacing="1" w:after="100" w:afterAutospacing="1" w:line="240" w:lineRule="auto"/>
              <w:jc w:val="center"/>
              <w:rPr>
                <w:rFonts w:ascii="Calibri" w:hAnsi="Calibri" w:cs="Calibri"/>
              </w:rPr>
            </w:pPr>
          </w:p>
        </w:tc>
        <w:tc>
          <w:tcPr>
            <w:tcW w:w="851" w:type="dxa"/>
            <w:tcBorders>
              <w:left w:val="nil"/>
              <w:right w:val="nil"/>
            </w:tcBorders>
            <w:vAlign w:val="center"/>
          </w:tcPr>
          <w:p w14:paraId="1338DBA0" w14:textId="77777777" w:rsidR="00874905" w:rsidRPr="00576982" w:rsidRDefault="00874905" w:rsidP="00E1233B">
            <w:pPr>
              <w:spacing w:before="100" w:beforeAutospacing="1" w:after="100" w:afterAutospacing="1" w:line="240" w:lineRule="auto"/>
              <w:jc w:val="center"/>
              <w:rPr>
                <w:rFonts w:ascii="Calibri" w:hAnsi="Calibri" w:cs="Calibri"/>
                <w:b/>
              </w:rPr>
            </w:pPr>
          </w:p>
        </w:tc>
        <w:tc>
          <w:tcPr>
            <w:tcW w:w="1701" w:type="dxa"/>
            <w:tcBorders>
              <w:left w:val="nil"/>
              <w:right w:val="nil"/>
            </w:tcBorders>
            <w:vAlign w:val="center"/>
          </w:tcPr>
          <w:p w14:paraId="074E4B84" w14:textId="77777777" w:rsidR="00874905" w:rsidRPr="00576982" w:rsidRDefault="00874905" w:rsidP="00E1233B">
            <w:pPr>
              <w:spacing w:before="100" w:beforeAutospacing="1" w:after="100" w:afterAutospacing="1" w:line="240" w:lineRule="auto"/>
              <w:jc w:val="center"/>
              <w:rPr>
                <w:rFonts w:ascii="Calibri" w:hAnsi="Calibri" w:cs="Calibri"/>
                <w:b/>
              </w:rPr>
            </w:pPr>
            <w:r w:rsidRPr="00576982">
              <w:rPr>
                <w:rFonts w:ascii="Calibri" w:hAnsi="Calibri" w:cs="Calibri"/>
              </w:rPr>
              <w:t>0.90 (0.65 – 1.24)</w:t>
            </w:r>
          </w:p>
        </w:tc>
        <w:tc>
          <w:tcPr>
            <w:tcW w:w="850" w:type="dxa"/>
            <w:tcBorders>
              <w:left w:val="nil"/>
              <w:right w:val="nil"/>
            </w:tcBorders>
            <w:vAlign w:val="center"/>
          </w:tcPr>
          <w:p w14:paraId="61B3B7E1" w14:textId="77777777" w:rsidR="00874905" w:rsidRPr="00576982" w:rsidRDefault="00874905" w:rsidP="00E1233B">
            <w:pPr>
              <w:spacing w:before="100" w:beforeAutospacing="1" w:after="100" w:afterAutospacing="1" w:line="240" w:lineRule="auto"/>
              <w:jc w:val="center"/>
              <w:rPr>
                <w:rFonts w:ascii="Calibri" w:hAnsi="Calibri" w:cs="Calibri"/>
                <w:b/>
              </w:rPr>
            </w:pPr>
            <w:r w:rsidRPr="00576982">
              <w:rPr>
                <w:rFonts w:ascii="Calibri" w:hAnsi="Calibri" w:cs="Calibri"/>
              </w:rPr>
              <w:t>0.530</w:t>
            </w:r>
          </w:p>
        </w:tc>
        <w:tc>
          <w:tcPr>
            <w:tcW w:w="1701" w:type="dxa"/>
            <w:tcBorders>
              <w:left w:val="nil"/>
              <w:right w:val="nil"/>
            </w:tcBorders>
            <w:vAlign w:val="center"/>
          </w:tcPr>
          <w:p w14:paraId="46A22408" w14:textId="77777777" w:rsidR="00874905" w:rsidRPr="00576982" w:rsidRDefault="00874905" w:rsidP="00E1233B">
            <w:pPr>
              <w:spacing w:before="100" w:beforeAutospacing="1" w:after="100" w:afterAutospacing="1" w:line="240" w:lineRule="auto"/>
              <w:jc w:val="center"/>
              <w:rPr>
                <w:rFonts w:ascii="Calibri" w:hAnsi="Calibri" w:cs="Calibri"/>
                <w:b/>
              </w:rPr>
            </w:pPr>
          </w:p>
        </w:tc>
        <w:tc>
          <w:tcPr>
            <w:tcW w:w="848" w:type="dxa"/>
            <w:tcBorders>
              <w:left w:val="nil"/>
              <w:right w:val="nil"/>
            </w:tcBorders>
            <w:vAlign w:val="center"/>
          </w:tcPr>
          <w:p w14:paraId="554D12F5" w14:textId="77777777" w:rsidR="00874905" w:rsidRPr="00576982" w:rsidRDefault="00874905" w:rsidP="00E1233B">
            <w:pPr>
              <w:spacing w:before="100" w:beforeAutospacing="1" w:after="100" w:afterAutospacing="1" w:line="240" w:lineRule="auto"/>
              <w:jc w:val="center"/>
              <w:rPr>
                <w:rFonts w:ascii="Calibri" w:hAnsi="Calibri" w:cs="Calibri"/>
                <w:b/>
              </w:rPr>
            </w:pPr>
          </w:p>
        </w:tc>
      </w:tr>
      <w:tr w:rsidR="00874905" w:rsidRPr="00576982" w14:paraId="5A905994" w14:textId="77777777" w:rsidTr="00E1233B">
        <w:trPr>
          <w:trHeight w:val="351"/>
        </w:trPr>
        <w:tc>
          <w:tcPr>
            <w:tcW w:w="3544" w:type="dxa"/>
            <w:tcBorders>
              <w:left w:val="nil"/>
              <w:bottom w:val="nil"/>
              <w:right w:val="nil"/>
            </w:tcBorders>
            <w:shd w:val="clear" w:color="auto" w:fill="auto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 w14:paraId="277529F5" w14:textId="482D0633" w:rsidR="00874905" w:rsidRPr="00576982" w:rsidRDefault="00874905" w:rsidP="00E1233B">
            <w:pPr>
              <w:spacing w:before="100" w:beforeAutospacing="1" w:after="100" w:afterAutospacing="1" w:line="240" w:lineRule="auto"/>
              <w:rPr>
                <w:rFonts w:ascii="Calibri" w:hAnsi="Calibri" w:cs="Calibri"/>
                <w:b/>
                <w:bCs/>
              </w:rPr>
            </w:pPr>
            <w:r w:rsidRPr="00576982">
              <w:rPr>
                <w:rFonts w:ascii="Calibri" w:hAnsi="Calibri" w:cs="Calibri"/>
                <w:b/>
              </w:rPr>
              <w:t xml:space="preserve">N° </w:t>
            </w:r>
            <w:r w:rsidR="000259B5" w:rsidRPr="00576982">
              <w:rPr>
                <w:rFonts w:ascii="Calibri" w:hAnsi="Calibri" w:cs="Calibri"/>
                <w:b/>
              </w:rPr>
              <w:t>l</w:t>
            </w:r>
            <w:r w:rsidRPr="00576982">
              <w:rPr>
                <w:rFonts w:ascii="Calibri" w:hAnsi="Calibri" w:cs="Calibri"/>
                <w:b/>
              </w:rPr>
              <w:t xml:space="preserve">esions </w:t>
            </w:r>
            <w:r w:rsidRPr="00576982">
              <w:rPr>
                <w:rFonts w:ascii="Calibri" w:hAnsi="Calibri" w:cs="Calibri"/>
                <w:bCs/>
              </w:rPr>
              <w:t xml:space="preserve">(+ 1 </w:t>
            </w:r>
            <w:proofErr w:type="gramStart"/>
            <w:r w:rsidRPr="00576982">
              <w:rPr>
                <w:rFonts w:ascii="Calibri" w:hAnsi="Calibri" w:cs="Calibri"/>
                <w:bCs/>
              </w:rPr>
              <w:t>lesion)</w:t>
            </w:r>
            <w:r w:rsidR="000259B5" w:rsidRPr="00576982">
              <w:rPr>
                <w:rFonts w:ascii="Calibri" w:hAnsi="Calibri" w:cs="Calibri"/>
                <w:bCs/>
              </w:rPr>
              <w:t>†</w:t>
            </w:r>
            <w:proofErr w:type="gramEnd"/>
          </w:p>
        </w:tc>
        <w:tc>
          <w:tcPr>
            <w:tcW w:w="1843" w:type="dxa"/>
            <w:tcBorders>
              <w:left w:val="nil"/>
              <w:bottom w:val="nil"/>
              <w:right w:val="nil"/>
            </w:tcBorders>
            <w:shd w:val="clear" w:color="auto" w:fill="auto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 w14:paraId="54D77205" w14:textId="77777777" w:rsidR="00874905" w:rsidRPr="00576982" w:rsidRDefault="00874905" w:rsidP="00E1233B">
            <w:pPr>
              <w:spacing w:before="100" w:beforeAutospacing="1" w:after="100" w:afterAutospacing="1" w:line="240" w:lineRule="auto"/>
              <w:jc w:val="center"/>
              <w:rPr>
                <w:rFonts w:ascii="Calibri" w:hAnsi="Calibri" w:cs="Calibri"/>
              </w:rPr>
            </w:pPr>
            <w:r w:rsidRPr="00576982">
              <w:rPr>
                <w:rFonts w:ascii="Calibri" w:hAnsi="Calibri" w:cs="Calibri"/>
              </w:rPr>
              <w:t>1.28 (1.12 – 1.46)</w:t>
            </w:r>
          </w:p>
        </w:tc>
        <w:tc>
          <w:tcPr>
            <w:tcW w:w="850" w:type="dxa"/>
            <w:tcBorders>
              <w:left w:val="nil"/>
              <w:bottom w:val="nil"/>
              <w:right w:val="nil"/>
            </w:tcBorders>
            <w:shd w:val="clear" w:color="auto" w:fill="auto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 w14:paraId="683E17BC" w14:textId="77777777" w:rsidR="00874905" w:rsidRPr="00576982" w:rsidRDefault="00874905" w:rsidP="00E1233B">
            <w:pPr>
              <w:spacing w:before="100" w:beforeAutospacing="1" w:after="100" w:afterAutospacing="1" w:line="240" w:lineRule="auto"/>
              <w:jc w:val="center"/>
              <w:rPr>
                <w:rFonts w:ascii="Calibri" w:hAnsi="Calibri" w:cs="Calibri"/>
                <w:b/>
                <w:bCs/>
              </w:rPr>
            </w:pPr>
            <w:r w:rsidRPr="00576982">
              <w:rPr>
                <w:rFonts w:ascii="Calibri" w:hAnsi="Calibri" w:cs="Calibri"/>
                <w:b/>
                <w:bCs/>
              </w:rPr>
              <w:t>&lt;0.0001</w:t>
            </w:r>
          </w:p>
        </w:tc>
        <w:tc>
          <w:tcPr>
            <w:tcW w:w="1701" w:type="dxa"/>
            <w:tcBorders>
              <w:left w:val="nil"/>
              <w:right w:val="nil"/>
            </w:tcBorders>
            <w:vAlign w:val="center"/>
          </w:tcPr>
          <w:p w14:paraId="3121730C" w14:textId="77777777" w:rsidR="00874905" w:rsidRPr="00576982" w:rsidRDefault="00874905" w:rsidP="00E1233B">
            <w:pPr>
              <w:spacing w:before="100" w:beforeAutospacing="1" w:after="100" w:afterAutospacing="1" w:line="240" w:lineRule="auto"/>
              <w:jc w:val="center"/>
              <w:rPr>
                <w:rFonts w:ascii="Calibri" w:hAnsi="Calibri" w:cs="Calibri"/>
              </w:rPr>
            </w:pPr>
            <w:r w:rsidRPr="00576982">
              <w:rPr>
                <w:rFonts w:ascii="Calibri" w:hAnsi="Calibri" w:cs="Calibri"/>
              </w:rPr>
              <w:t>1.31 (1.14 – 1.52)</w:t>
            </w:r>
          </w:p>
        </w:tc>
        <w:tc>
          <w:tcPr>
            <w:tcW w:w="851" w:type="dxa"/>
            <w:tcBorders>
              <w:left w:val="nil"/>
              <w:right w:val="nil"/>
            </w:tcBorders>
            <w:vAlign w:val="center"/>
          </w:tcPr>
          <w:p w14:paraId="6B474E7A" w14:textId="77777777" w:rsidR="00874905" w:rsidRPr="00576982" w:rsidRDefault="00874905" w:rsidP="00E1233B">
            <w:pPr>
              <w:spacing w:before="100" w:beforeAutospacing="1" w:after="100" w:afterAutospacing="1" w:line="240" w:lineRule="auto"/>
              <w:jc w:val="center"/>
              <w:rPr>
                <w:rFonts w:ascii="Calibri" w:hAnsi="Calibri" w:cs="Calibri"/>
                <w:b/>
              </w:rPr>
            </w:pPr>
            <w:r w:rsidRPr="00576982">
              <w:rPr>
                <w:rFonts w:ascii="Calibri" w:hAnsi="Calibri" w:cs="Calibri"/>
                <w:b/>
              </w:rPr>
              <w:t>&lt;0.0001</w:t>
            </w:r>
          </w:p>
        </w:tc>
        <w:tc>
          <w:tcPr>
            <w:tcW w:w="1701" w:type="dxa"/>
            <w:tcBorders>
              <w:left w:val="nil"/>
              <w:right w:val="nil"/>
            </w:tcBorders>
            <w:vAlign w:val="center"/>
          </w:tcPr>
          <w:p w14:paraId="299A8439" w14:textId="77777777" w:rsidR="00874905" w:rsidRPr="00576982" w:rsidRDefault="00874905" w:rsidP="00E1233B">
            <w:pPr>
              <w:spacing w:before="100" w:beforeAutospacing="1" w:after="100" w:afterAutospacing="1" w:line="240" w:lineRule="auto"/>
              <w:jc w:val="center"/>
              <w:rPr>
                <w:rFonts w:ascii="Calibri" w:hAnsi="Calibri" w:cs="Calibri"/>
                <w:b/>
              </w:rPr>
            </w:pPr>
            <w:r w:rsidRPr="00576982">
              <w:rPr>
                <w:rFonts w:ascii="Calibri" w:hAnsi="Calibri" w:cs="Calibri"/>
              </w:rPr>
              <w:t>1.13 (0.95 – 1.35)</w:t>
            </w:r>
          </w:p>
        </w:tc>
        <w:tc>
          <w:tcPr>
            <w:tcW w:w="850" w:type="dxa"/>
            <w:tcBorders>
              <w:left w:val="nil"/>
              <w:right w:val="nil"/>
            </w:tcBorders>
            <w:vAlign w:val="center"/>
          </w:tcPr>
          <w:p w14:paraId="27CF59BF" w14:textId="77777777" w:rsidR="00874905" w:rsidRPr="00576982" w:rsidRDefault="00874905" w:rsidP="00E1233B">
            <w:pPr>
              <w:spacing w:before="100" w:beforeAutospacing="1" w:after="100" w:afterAutospacing="1" w:line="240" w:lineRule="auto"/>
              <w:jc w:val="center"/>
              <w:rPr>
                <w:rFonts w:ascii="Calibri" w:hAnsi="Calibri" w:cs="Calibri"/>
                <w:b/>
              </w:rPr>
            </w:pPr>
            <w:r w:rsidRPr="00576982">
              <w:rPr>
                <w:rFonts w:ascii="Calibri" w:hAnsi="Calibri" w:cs="Calibri"/>
              </w:rPr>
              <w:t>0.088</w:t>
            </w:r>
          </w:p>
        </w:tc>
        <w:tc>
          <w:tcPr>
            <w:tcW w:w="1701" w:type="dxa"/>
            <w:tcBorders>
              <w:left w:val="nil"/>
              <w:right w:val="nil"/>
            </w:tcBorders>
            <w:vAlign w:val="center"/>
          </w:tcPr>
          <w:p w14:paraId="58B2C276" w14:textId="77777777" w:rsidR="00874905" w:rsidRPr="00576982" w:rsidRDefault="00874905" w:rsidP="00E1233B">
            <w:pPr>
              <w:spacing w:before="100" w:beforeAutospacing="1" w:after="100" w:afterAutospacing="1" w:line="240" w:lineRule="auto"/>
              <w:jc w:val="center"/>
              <w:rPr>
                <w:rFonts w:ascii="Calibri" w:hAnsi="Calibri" w:cs="Calibri"/>
                <w:b/>
              </w:rPr>
            </w:pPr>
            <w:r w:rsidRPr="00576982">
              <w:rPr>
                <w:rFonts w:ascii="Calibri" w:hAnsi="Calibri" w:cs="Calibri"/>
              </w:rPr>
              <w:t>1.15 (0.96 – 1.38)</w:t>
            </w:r>
          </w:p>
        </w:tc>
        <w:tc>
          <w:tcPr>
            <w:tcW w:w="848" w:type="dxa"/>
            <w:tcBorders>
              <w:left w:val="nil"/>
              <w:right w:val="nil"/>
            </w:tcBorders>
            <w:vAlign w:val="center"/>
          </w:tcPr>
          <w:p w14:paraId="5CDB0D0B" w14:textId="77777777" w:rsidR="00874905" w:rsidRPr="00576982" w:rsidRDefault="00874905" w:rsidP="00E1233B">
            <w:pPr>
              <w:spacing w:before="100" w:beforeAutospacing="1" w:after="100" w:afterAutospacing="1" w:line="240" w:lineRule="auto"/>
              <w:jc w:val="center"/>
              <w:rPr>
                <w:rFonts w:ascii="Calibri" w:hAnsi="Calibri" w:cs="Calibri"/>
                <w:b/>
              </w:rPr>
            </w:pPr>
            <w:r w:rsidRPr="00576982">
              <w:rPr>
                <w:rFonts w:ascii="Calibri" w:hAnsi="Calibri" w:cs="Calibri"/>
                <w:bCs/>
              </w:rPr>
              <w:t>0.125</w:t>
            </w:r>
          </w:p>
        </w:tc>
      </w:tr>
      <w:tr w:rsidR="00874905" w:rsidRPr="00576982" w14:paraId="2834DD83" w14:textId="77777777" w:rsidTr="00E1233B">
        <w:trPr>
          <w:trHeight w:val="351"/>
        </w:trPr>
        <w:tc>
          <w:tcPr>
            <w:tcW w:w="3544" w:type="dxa"/>
            <w:tcBorders>
              <w:left w:val="nil"/>
              <w:bottom w:val="nil"/>
              <w:right w:val="nil"/>
            </w:tcBorders>
            <w:shd w:val="clear" w:color="auto" w:fill="auto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 w14:paraId="6EC962E5" w14:textId="77777777" w:rsidR="00874905" w:rsidRPr="00576982" w:rsidRDefault="00874905" w:rsidP="00E1233B">
            <w:pPr>
              <w:spacing w:before="100" w:beforeAutospacing="1" w:after="100" w:afterAutospacing="1" w:line="240" w:lineRule="auto"/>
              <w:rPr>
                <w:rFonts w:ascii="Calibri" w:hAnsi="Calibri" w:cs="Calibri"/>
                <w:b/>
                <w:bCs/>
              </w:rPr>
            </w:pPr>
            <w:r w:rsidRPr="00576982">
              <w:rPr>
                <w:rFonts w:ascii="Calibri" w:hAnsi="Calibri" w:cs="Calibri"/>
                <w:b/>
                <w:bCs/>
              </w:rPr>
              <w:t>Median maximum diameter</w:t>
            </w:r>
            <w:r w:rsidRPr="00576982">
              <w:rPr>
                <w:rFonts w:ascii="Calibri" w:hAnsi="Calibri" w:cs="Calibri"/>
                <w:bCs/>
              </w:rPr>
              <w:t>, cm</w:t>
            </w:r>
          </w:p>
        </w:tc>
        <w:tc>
          <w:tcPr>
            <w:tcW w:w="1843" w:type="dxa"/>
            <w:tcBorders>
              <w:left w:val="nil"/>
              <w:bottom w:val="nil"/>
              <w:right w:val="nil"/>
            </w:tcBorders>
            <w:shd w:val="clear" w:color="auto" w:fill="auto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 w14:paraId="3EE3ED1E" w14:textId="77777777" w:rsidR="00874905" w:rsidRPr="00576982" w:rsidRDefault="00874905" w:rsidP="00E1233B">
            <w:pPr>
              <w:spacing w:before="100" w:beforeAutospacing="1" w:after="100" w:afterAutospacing="1" w:line="240" w:lineRule="auto"/>
              <w:jc w:val="center"/>
              <w:rPr>
                <w:rFonts w:ascii="Calibri" w:hAnsi="Calibri" w:cs="Calibri"/>
              </w:rPr>
            </w:pPr>
            <w:r w:rsidRPr="00576982">
              <w:rPr>
                <w:rFonts w:ascii="Calibri" w:hAnsi="Calibri" w:cs="Calibri"/>
              </w:rPr>
              <w:t>1.00 (0.97 – 1.05)</w:t>
            </w:r>
          </w:p>
        </w:tc>
        <w:tc>
          <w:tcPr>
            <w:tcW w:w="850" w:type="dxa"/>
            <w:tcBorders>
              <w:left w:val="nil"/>
              <w:bottom w:val="nil"/>
              <w:right w:val="nil"/>
            </w:tcBorders>
            <w:shd w:val="clear" w:color="auto" w:fill="auto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 w14:paraId="490C708A" w14:textId="77777777" w:rsidR="00874905" w:rsidRPr="00576982" w:rsidRDefault="00874905" w:rsidP="00E1233B">
            <w:pPr>
              <w:spacing w:before="100" w:beforeAutospacing="1" w:after="100" w:afterAutospacing="1" w:line="240" w:lineRule="auto"/>
              <w:jc w:val="center"/>
              <w:rPr>
                <w:rFonts w:ascii="Calibri" w:hAnsi="Calibri" w:cs="Calibri"/>
                <w:b/>
              </w:rPr>
            </w:pPr>
            <w:r w:rsidRPr="00576982">
              <w:rPr>
                <w:rFonts w:ascii="Calibri" w:hAnsi="Calibri" w:cs="Calibri"/>
              </w:rPr>
              <w:t>0.840</w:t>
            </w:r>
          </w:p>
        </w:tc>
        <w:tc>
          <w:tcPr>
            <w:tcW w:w="1701" w:type="dxa"/>
            <w:tcBorders>
              <w:left w:val="nil"/>
              <w:right w:val="nil"/>
            </w:tcBorders>
            <w:vAlign w:val="center"/>
          </w:tcPr>
          <w:p w14:paraId="7D463366" w14:textId="77777777" w:rsidR="00874905" w:rsidRPr="00576982" w:rsidRDefault="00874905" w:rsidP="00E1233B">
            <w:pPr>
              <w:spacing w:before="100" w:beforeAutospacing="1" w:after="100" w:afterAutospacing="1" w:line="240" w:lineRule="auto"/>
              <w:jc w:val="center"/>
              <w:rPr>
                <w:rFonts w:ascii="Calibri" w:hAnsi="Calibri" w:cs="Calibri"/>
              </w:rPr>
            </w:pPr>
          </w:p>
        </w:tc>
        <w:tc>
          <w:tcPr>
            <w:tcW w:w="851" w:type="dxa"/>
            <w:tcBorders>
              <w:left w:val="nil"/>
              <w:right w:val="nil"/>
            </w:tcBorders>
            <w:vAlign w:val="center"/>
          </w:tcPr>
          <w:p w14:paraId="092EC505" w14:textId="77777777" w:rsidR="00874905" w:rsidRPr="00576982" w:rsidRDefault="00874905" w:rsidP="00E1233B">
            <w:pPr>
              <w:spacing w:before="100" w:beforeAutospacing="1" w:after="100" w:afterAutospacing="1" w:line="240" w:lineRule="auto"/>
              <w:jc w:val="center"/>
              <w:rPr>
                <w:rFonts w:ascii="Calibri" w:hAnsi="Calibri" w:cs="Calibri"/>
                <w:b/>
              </w:rPr>
            </w:pPr>
          </w:p>
        </w:tc>
        <w:tc>
          <w:tcPr>
            <w:tcW w:w="1701" w:type="dxa"/>
            <w:tcBorders>
              <w:left w:val="nil"/>
              <w:right w:val="nil"/>
            </w:tcBorders>
            <w:vAlign w:val="center"/>
          </w:tcPr>
          <w:p w14:paraId="6249191F" w14:textId="77777777" w:rsidR="00874905" w:rsidRPr="00576982" w:rsidRDefault="00874905" w:rsidP="00E1233B">
            <w:pPr>
              <w:spacing w:before="100" w:beforeAutospacing="1" w:after="100" w:afterAutospacing="1" w:line="240" w:lineRule="auto"/>
              <w:jc w:val="center"/>
              <w:rPr>
                <w:rFonts w:ascii="Calibri" w:hAnsi="Calibri" w:cs="Calibri"/>
                <w:b/>
              </w:rPr>
            </w:pPr>
            <w:r w:rsidRPr="00576982">
              <w:rPr>
                <w:rFonts w:ascii="Calibri" w:hAnsi="Calibri" w:cs="Calibri"/>
              </w:rPr>
              <w:t>1.02 (0.98 – 1.07)</w:t>
            </w:r>
          </w:p>
        </w:tc>
        <w:tc>
          <w:tcPr>
            <w:tcW w:w="850" w:type="dxa"/>
            <w:tcBorders>
              <w:left w:val="nil"/>
              <w:right w:val="nil"/>
            </w:tcBorders>
            <w:vAlign w:val="center"/>
          </w:tcPr>
          <w:p w14:paraId="29559EF8" w14:textId="77777777" w:rsidR="00874905" w:rsidRPr="00576982" w:rsidRDefault="00874905" w:rsidP="00E1233B">
            <w:pPr>
              <w:spacing w:before="100" w:beforeAutospacing="1" w:after="100" w:afterAutospacing="1" w:line="240" w:lineRule="auto"/>
              <w:jc w:val="center"/>
              <w:rPr>
                <w:rFonts w:ascii="Calibri" w:hAnsi="Calibri" w:cs="Calibri"/>
                <w:b/>
              </w:rPr>
            </w:pPr>
            <w:r w:rsidRPr="00576982">
              <w:rPr>
                <w:rFonts w:ascii="Calibri" w:hAnsi="Calibri" w:cs="Calibri"/>
              </w:rPr>
              <w:t>0.341</w:t>
            </w:r>
          </w:p>
        </w:tc>
        <w:tc>
          <w:tcPr>
            <w:tcW w:w="1701" w:type="dxa"/>
            <w:tcBorders>
              <w:left w:val="nil"/>
              <w:right w:val="nil"/>
            </w:tcBorders>
            <w:vAlign w:val="center"/>
          </w:tcPr>
          <w:p w14:paraId="54C0485D" w14:textId="77777777" w:rsidR="00874905" w:rsidRPr="00576982" w:rsidRDefault="00874905" w:rsidP="00E1233B">
            <w:pPr>
              <w:spacing w:before="100" w:beforeAutospacing="1" w:after="100" w:afterAutospacing="1" w:line="240" w:lineRule="auto"/>
              <w:jc w:val="center"/>
              <w:rPr>
                <w:rFonts w:ascii="Calibri" w:hAnsi="Calibri" w:cs="Calibri"/>
                <w:b/>
              </w:rPr>
            </w:pPr>
          </w:p>
        </w:tc>
        <w:tc>
          <w:tcPr>
            <w:tcW w:w="848" w:type="dxa"/>
            <w:tcBorders>
              <w:left w:val="nil"/>
              <w:right w:val="nil"/>
            </w:tcBorders>
            <w:vAlign w:val="center"/>
          </w:tcPr>
          <w:p w14:paraId="6FA5016E" w14:textId="77777777" w:rsidR="00874905" w:rsidRPr="00576982" w:rsidRDefault="00874905" w:rsidP="00E1233B">
            <w:pPr>
              <w:spacing w:before="100" w:beforeAutospacing="1" w:after="100" w:afterAutospacing="1" w:line="240" w:lineRule="auto"/>
              <w:jc w:val="center"/>
              <w:rPr>
                <w:rFonts w:ascii="Calibri" w:hAnsi="Calibri" w:cs="Calibri"/>
                <w:b/>
              </w:rPr>
            </w:pPr>
          </w:p>
        </w:tc>
      </w:tr>
      <w:tr w:rsidR="00874905" w:rsidRPr="00576982" w14:paraId="6F279BC8" w14:textId="77777777" w:rsidTr="00E1233B">
        <w:trPr>
          <w:trHeight w:val="351"/>
        </w:trPr>
        <w:tc>
          <w:tcPr>
            <w:tcW w:w="3544" w:type="dxa"/>
            <w:tcBorders>
              <w:left w:val="nil"/>
              <w:bottom w:val="nil"/>
              <w:right w:val="nil"/>
            </w:tcBorders>
            <w:shd w:val="clear" w:color="auto" w:fill="auto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 w14:paraId="0F22AA82" w14:textId="77777777" w:rsidR="00874905" w:rsidRPr="00576982" w:rsidRDefault="00874905" w:rsidP="00E1233B">
            <w:pPr>
              <w:spacing w:before="100" w:beforeAutospacing="1" w:after="100" w:afterAutospacing="1" w:line="240" w:lineRule="auto"/>
              <w:rPr>
                <w:rFonts w:ascii="Calibri" w:hAnsi="Calibri" w:cs="Calibri"/>
                <w:b/>
                <w:bCs/>
              </w:rPr>
            </w:pPr>
            <w:r w:rsidRPr="00576982">
              <w:rPr>
                <w:rFonts w:ascii="Calibri" w:hAnsi="Calibri" w:cs="Calibri"/>
                <w:b/>
                <w:bCs/>
              </w:rPr>
              <w:t>Median α-fetoprotein lev</w:t>
            </w:r>
            <w:r w:rsidRPr="00576982">
              <w:rPr>
                <w:rFonts w:ascii="Calibri" w:hAnsi="Calibri" w:cs="Calibri"/>
                <w:b/>
              </w:rPr>
              <w:t xml:space="preserve">el </w:t>
            </w:r>
            <w:r w:rsidRPr="00576982">
              <w:rPr>
                <w:rFonts w:ascii="Calibri" w:hAnsi="Calibri" w:cs="Calibri"/>
              </w:rPr>
              <w:t>Ln(ng/mL)</w:t>
            </w:r>
          </w:p>
        </w:tc>
        <w:tc>
          <w:tcPr>
            <w:tcW w:w="1843" w:type="dxa"/>
            <w:tcBorders>
              <w:left w:val="nil"/>
              <w:bottom w:val="nil"/>
              <w:right w:val="nil"/>
            </w:tcBorders>
            <w:shd w:val="clear" w:color="auto" w:fill="auto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 w14:paraId="3FF3EE61" w14:textId="77777777" w:rsidR="00874905" w:rsidRPr="00576982" w:rsidRDefault="00874905" w:rsidP="00E1233B">
            <w:pPr>
              <w:spacing w:before="100" w:beforeAutospacing="1" w:after="100" w:afterAutospacing="1" w:line="240" w:lineRule="auto"/>
              <w:jc w:val="center"/>
              <w:rPr>
                <w:rFonts w:ascii="Calibri" w:hAnsi="Calibri" w:cs="Calibri"/>
              </w:rPr>
            </w:pPr>
            <w:r w:rsidRPr="00576982">
              <w:rPr>
                <w:rFonts w:ascii="Calibri" w:hAnsi="Calibri" w:cs="Calibri"/>
              </w:rPr>
              <w:t>1.20 (0.851 – 1.35)</w:t>
            </w:r>
          </w:p>
        </w:tc>
        <w:tc>
          <w:tcPr>
            <w:tcW w:w="850" w:type="dxa"/>
            <w:tcBorders>
              <w:left w:val="nil"/>
              <w:bottom w:val="nil"/>
              <w:right w:val="nil"/>
            </w:tcBorders>
            <w:shd w:val="clear" w:color="auto" w:fill="auto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 w14:paraId="0C0CDF13" w14:textId="77777777" w:rsidR="00874905" w:rsidRPr="00576982" w:rsidRDefault="00874905" w:rsidP="00E1233B">
            <w:pPr>
              <w:spacing w:before="100" w:beforeAutospacing="1" w:after="100" w:afterAutospacing="1" w:line="240" w:lineRule="auto"/>
              <w:jc w:val="center"/>
              <w:rPr>
                <w:rFonts w:ascii="Calibri" w:hAnsi="Calibri" w:cs="Calibri"/>
                <w:b/>
              </w:rPr>
            </w:pPr>
            <w:r w:rsidRPr="00576982">
              <w:rPr>
                <w:rFonts w:ascii="Calibri" w:hAnsi="Calibri" w:cs="Calibri"/>
              </w:rPr>
              <w:t>0.686</w:t>
            </w:r>
          </w:p>
        </w:tc>
        <w:tc>
          <w:tcPr>
            <w:tcW w:w="1701" w:type="dxa"/>
            <w:tcBorders>
              <w:left w:val="nil"/>
              <w:right w:val="nil"/>
            </w:tcBorders>
            <w:vAlign w:val="center"/>
          </w:tcPr>
          <w:p w14:paraId="64D69B97" w14:textId="77777777" w:rsidR="00874905" w:rsidRPr="00576982" w:rsidRDefault="00874905" w:rsidP="00E1233B">
            <w:pPr>
              <w:spacing w:before="100" w:beforeAutospacing="1" w:after="100" w:afterAutospacing="1" w:line="240" w:lineRule="auto"/>
              <w:jc w:val="center"/>
              <w:rPr>
                <w:rFonts w:ascii="Calibri" w:hAnsi="Calibri" w:cs="Calibri"/>
              </w:rPr>
            </w:pPr>
          </w:p>
        </w:tc>
        <w:tc>
          <w:tcPr>
            <w:tcW w:w="851" w:type="dxa"/>
            <w:tcBorders>
              <w:left w:val="nil"/>
              <w:right w:val="nil"/>
            </w:tcBorders>
            <w:vAlign w:val="center"/>
          </w:tcPr>
          <w:p w14:paraId="181BD8D5" w14:textId="77777777" w:rsidR="00874905" w:rsidRPr="00576982" w:rsidRDefault="00874905" w:rsidP="00E1233B">
            <w:pPr>
              <w:spacing w:before="100" w:beforeAutospacing="1" w:after="100" w:afterAutospacing="1" w:line="240" w:lineRule="auto"/>
              <w:jc w:val="center"/>
              <w:rPr>
                <w:rFonts w:ascii="Calibri" w:hAnsi="Calibri" w:cs="Calibri"/>
                <w:b/>
              </w:rPr>
            </w:pPr>
          </w:p>
        </w:tc>
        <w:tc>
          <w:tcPr>
            <w:tcW w:w="1701" w:type="dxa"/>
            <w:tcBorders>
              <w:left w:val="nil"/>
              <w:right w:val="nil"/>
            </w:tcBorders>
            <w:vAlign w:val="center"/>
          </w:tcPr>
          <w:p w14:paraId="7F5A2935" w14:textId="77777777" w:rsidR="00874905" w:rsidRPr="00576982" w:rsidRDefault="00874905" w:rsidP="00E1233B">
            <w:pPr>
              <w:spacing w:before="100" w:beforeAutospacing="1" w:after="100" w:afterAutospacing="1" w:line="240" w:lineRule="auto"/>
              <w:jc w:val="center"/>
              <w:rPr>
                <w:rFonts w:ascii="Calibri" w:hAnsi="Calibri" w:cs="Calibri"/>
                <w:b/>
              </w:rPr>
            </w:pPr>
            <w:r w:rsidRPr="00576982">
              <w:rPr>
                <w:rFonts w:ascii="Calibri" w:hAnsi="Calibri" w:cs="Calibri"/>
              </w:rPr>
              <w:t>1.15 (1.07 – 1.23)</w:t>
            </w:r>
          </w:p>
        </w:tc>
        <w:tc>
          <w:tcPr>
            <w:tcW w:w="850" w:type="dxa"/>
            <w:tcBorders>
              <w:left w:val="nil"/>
              <w:right w:val="nil"/>
            </w:tcBorders>
            <w:vAlign w:val="center"/>
          </w:tcPr>
          <w:p w14:paraId="40EBE18C" w14:textId="77777777" w:rsidR="00874905" w:rsidRPr="00576982" w:rsidRDefault="00874905" w:rsidP="00E1233B">
            <w:pPr>
              <w:spacing w:before="100" w:beforeAutospacing="1" w:after="100" w:afterAutospacing="1" w:line="240" w:lineRule="auto"/>
              <w:jc w:val="center"/>
              <w:rPr>
                <w:rFonts w:ascii="Calibri" w:hAnsi="Calibri" w:cs="Calibri"/>
                <w:b/>
              </w:rPr>
            </w:pPr>
            <w:r w:rsidRPr="00576982">
              <w:rPr>
                <w:rFonts w:ascii="Calibri" w:hAnsi="Calibri" w:cs="Calibri"/>
                <w:b/>
              </w:rPr>
              <w:t>&lt;0.0001</w:t>
            </w:r>
          </w:p>
        </w:tc>
        <w:tc>
          <w:tcPr>
            <w:tcW w:w="1701" w:type="dxa"/>
            <w:tcBorders>
              <w:left w:val="nil"/>
              <w:right w:val="nil"/>
            </w:tcBorders>
            <w:vAlign w:val="center"/>
          </w:tcPr>
          <w:p w14:paraId="3438851D" w14:textId="77777777" w:rsidR="00874905" w:rsidRPr="00576982" w:rsidRDefault="00874905" w:rsidP="00E1233B">
            <w:pPr>
              <w:spacing w:before="100" w:beforeAutospacing="1" w:after="100" w:afterAutospacing="1" w:line="240" w:lineRule="auto"/>
              <w:jc w:val="center"/>
              <w:rPr>
                <w:rFonts w:ascii="Calibri" w:hAnsi="Calibri" w:cs="Calibri"/>
                <w:b/>
              </w:rPr>
            </w:pPr>
            <w:r w:rsidRPr="00576982">
              <w:rPr>
                <w:rFonts w:ascii="Calibri" w:hAnsi="Calibri" w:cs="Calibri"/>
              </w:rPr>
              <w:t>1.15 (1.07 – 1.23)</w:t>
            </w:r>
          </w:p>
        </w:tc>
        <w:tc>
          <w:tcPr>
            <w:tcW w:w="848" w:type="dxa"/>
            <w:tcBorders>
              <w:left w:val="nil"/>
              <w:right w:val="nil"/>
            </w:tcBorders>
            <w:vAlign w:val="center"/>
          </w:tcPr>
          <w:p w14:paraId="7757676C" w14:textId="77777777" w:rsidR="00874905" w:rsidRPr="00576982" w:rsidRDefault="00874905" w:rsidP="00E1233B">
            <w:pPr>
              <w:spacing w:before="100" w:beforeAutospacing="1" w:after="100" w:afterAutospacing="1" w:line="240" w:lineRule="auto"/>
              <w:jc w:val="center"/>
              <w:rPr>
                <w:rFonts w:ascii="Calibri" w:hAnsi="Calibri" w:cs="Calibri"/>
                <w:b/>
              </w:rPr>
            </w:pPr>
            <w:r w:rsidRPr="00576982">
              <w:rPr>
                <w:rFonts w:ascii="Calibri" w:hAnsi="Calibri" w:cs="Calibri"/>
                <w:b/>
              </w:rPr>
              <w:t>&lt;0.0001</w:t>
            </w:r>
          </w:p>
        </w:tc>
      </w:tr>
      <w:tr w:rsidR="00874905" w:rsidRPr="00576982" w14:paraId="4BCEE74F" w14:textId="77777777" w:rsidTr="00E1233B">
        <w:trPr>
          <w:trHeight w:val="351"/>
        </w:trPr>
        <w:tc>
          <w:tcPr>
            <w:tcW w:w="35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 w14:paraId="5D904A1B" w14:textId="77777777" w:rsidR="00874905" w:rsidRPr="00576982" w:rsidRDefault="00874905" w:rsidP="00E1233B">
            <w:pPr>
              <w:spacing w:before="100" w:beforeAutospacing="1" w:after="100" w:afterAutospacing="1" w:line="240" w:lineRule="auto"/>
              <w:rPr>
                <w:rFonts w:ascii="Calibri" w:hAnsi="Calibri" w:cs="Calibri"/>
                <w:b/>
                <w:bCs/>
              </w:rPr>
            </w:pPr>
            <w:r w:rsidRPr="00576982">
              <w:rPr>
                <w:rFonts w:ascii="Calibri" w:hAnsi="Calibri" w:cs="Calibri"/>
                <w:b/>
                <w:bCs/>
              </w:rPr>
              <w:t xml:space="preserve">MELD score </w:t>
            </w:r>
            <w:r w:rsidRPr="00576982">
              <w:rPr>
                <w:rFonts w:ascii="Calibri" w:hAnsi="Calibri" w:cs="Calibri"/>
              </w:rPr>
              <w:t>(+1 point)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 w14:paraId="0377D0CB" w14:textId="77777777" w:rsidR="00874905" w:rsidRPr="00576982" w:rsidRDefault="00874905" w:rsidP="00E1233B">
            <w:pPr>
              <w:spacing w:before="100" w:beforeAutospacing="1" w:after="100" w:afterAutospacing="1" w:line="240" w:lineRule="auto"/>
              <w:jc w:val="center"/>
              <w:rPr>
                <w:rFonts w:ascii="Calibri" w:hAnsi="Calibri" w:cs="Calibri"/>
              </w:rPr>
            </w:pPr>
            <w:r w:rsidRPr="00576982">
              <w:rPr>
                <w:rFonts w:ascii="Calibri" w:hAnsi="Calibri" w:cs="Calibri"/>
              </w:rPr>
              <w:t>0.98 (0.92 – 1.04)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 w14:paraId="2691AD33" w14:textId="77777777" w:rsidR="00874905" w:rsidRPr="00576982" w:rsidRDefault="00874905" w:rsidP="00E1233B">
            <w:pPr>
              <w:spacing w:before="100" w:beforeAutospacing="1" w:after="100" w:afterAutospacing="1" w:line="240" w:lineRule="auto"/>
              <w:jc w:val="center"/>
              <w:rPr>
                <w:rFonts w:ascii="Calibri" w:hAnsi="Calibri" w:cs="Calibri"/>
                <w:bCs/>
              </w:rPr>
            </w:pPr>
            <w:r w:rsidRPr="00576982">
              <w:rPr>
                <w:rFonts w:ascii="Calibri" w:hAnsi="Calibri" w:cs="Calibri"/>
                <w:bCs/>
              </w:rPr>
              <w:t>0.436</w:t>
            </w:r>
          </w:p>
        </w:tc>
        <w:tc>
          <w:tcPr>
            <w:tcW w:w="1701" w:type="dxa"/>
            <w:tcBorders>
              <w:left w:val="nil"/>
              <w:right w:val="nil"/>
            </w:tcBorders>
            <w:vAlign w:val="center"/>
          </w:tcPr>
          <w:p w14:paraId="3DAE52DF" w14:textId="77777777" w:rsidR="00874905" w:rsidRPr="00576982" w:rsidRDefault="00874905" w:rsidP="00E1233B">
            <w:pPr>
              <w:spacing w:before="100" w:beforeAutospacing="1" w:after="100" w:afterAutospacing="1" w:line="240" w:lineRule="auto"/>
              <w:jc w:val="center"/>
              <w:rPr>
                <w:rFonts w:ascii="Calibri" w:hAnsi="Calibri" w:cs="Calibri"/>
              </w:rPr>
            </w:pPr>
          </w:p>
        </w:tc>
        <w:tc>
          <w:tcPr>
            <w:tcW w:w="851" w:type="dxa"/>
            <w:tcBorders>
              <w:left w:val="nil"/>
              <w:right w:val="nil"/>
            </w:tcBorders>
            <w:vAlign w:val="center"/>
          </w:tcPr>
          <w:p w14:paraId="63AE0A94" w14:textId="77777777" w:rsidR="00874905" w:rsidRPr="00576982" w:rsidRDefault="00874905" w:rsidP="00E1233B">
            <w:pPr>
              <w:spacing w:before="100" w:beforeAutospacing="1" w:after="100" w:afterAutospacing="1" w:line="240" w:lineRule="auto"/>
              <w:jc w:val="center"/>
              <w:rPr>
                <w:rFonts w:ascii="Calibri" w:hAnsi="Calibri" w:cs="Calibri"/>
                <w:b/>
              </w:rPr>
            </w:pPr>
          </w:p>
        </w:tc>
        <w:tc>
          <w:tcPr>
            <w:tcW w:w="1701" w:type="dxa"/>
            <w:tcBorders>
              <w:left w:val="nil"/>
              <w:right w:val="nil"/>
            </w:tcBorders>
            <w:vAlign w:val="center"/>
          </w:tcPr>
          <w:p w14:paraId="26D8BA3E" w14:textId="77777777" w:rsidR="00874905" w:rsidRPr="00576982" w:rsidRDefault="00874905" w:rsidP="00E1233B">
            <w:pPr>
              <w:spacing w:before="100" w:beforeAutospacing="1" w:after="100" w:afterAutospacing="1" w:line="240" w:lineRule="auto"/>
              <w:jc w:val="center"/>
              <w:rPr>
                <w:rFonts w:ascii="Calibri" w:hAnsi="Calibri" w:cs="Calibri"/>
                <w:b/>
              </w:rPr>
            </w:pPr>
            <w:r w:rsidRPr="00576982">
              <w:rPr>
                <w:rFonts w:ascii="Calibri" w:hAnsi="Calibri" w:cs="Calibri"/>
              </w:rPr>
              <w:t>1.01 (0.99 – 1.04)</w:t>
            </w:r>
          </w:p>
        </w:tc>
        <w:tc>
          <w:tcPr>
            <w:tcW w:w="850" w:type="dxa"/>
            <w:tcBorders>
              <w:left w:val="nil"/>
              <w:right w:val="nil"/>
            </w:tcBorders>
            <w:vAlign w:val="center"/>
          </w:tcPr>
          <w:p w14:paraId="636D9445" w14:textId="77777777" w:rsidR="00874905" w:rsidRPr="00576982" w:rsidRDefault="00874905" w:rsidP="00E1233B">
            <w:pPr>
              <w:spacing w:before="100" w:beforeAutospacing="1" w:after="100" w:afterAutospacing="1" w:line="240" w:lineRule="auto"/>
              <w:jc w:val="center"/>
              <w:rPr>
                <w:rFonts w:ascii="Calibri" w:hAnsi="Calibri" w:cs="Calibri"/>
                <w:b/>
              </w:rPr>
            </w:pPr>
            <w:r w:rsidRPr="00576982">
              <w:rPr>
                <w:rFonts w:ascii="Calibri" w:hAnsi="Calibri" w:cs="Calibri"/>
                <w:bCs/>
              </w:rPr>
              <w:t>0.308</w:t>
            </w:r>
          </w:p>
        </w:tc>
        <w:tc>
          <w:tcPr>
            <w:tcW w:w="1701" w:type="dxa"/>
            <w:tcBorders>
              <w:left w:val="nil"/>
              <w:right w:val="nil"/>
            </w:tcBorders>
            <w:vAlign w:val="center"/>
          </w:tcPr>
          <w:p w14:paraId="7DDDFA4C" w14:textId="77777777" w:rsidR="00874905" w:rsidRPr="00576982" w:rsidRDefault="00874905" w:rsidP="00E1233B">
            <w:pPr>
              <w:spacing w:before="100" w:beforeAutospacing="1" w:after="100" w:afterAutospacing="1" w:line="240" w:lineRule="auto"/>
              <w:jc w:val="center"/>
              <w:rPr>
                <w:rFonts w:ascii="Calibri" w:hAnsi="Calibri" w:cs="Calibri"/>
                <w:b/>
              </w:rPr>
            </w:pPr>
          </w:p>
        </w:tc>
        <w:tc>
          <w:tcPr>
            <w:tcW w:w="848" w:type="dxa"/>
            <w:tcBorders>
              <w:left w:val="nil"/>
              <w:right w:val="nil"/>
            </w:tcBorders>
            <w:vAlign w:val="center"/>
          </w:tcPr>
          <w:p w14:paraId="47D830A4" w14:textId="77777777" w:rsidR="00874905" w:rsidRPr="00576982" w:rsidRDefault="00874905" w:rsidP="00E1233B">
            <w:pPr>
              <w:spacing w:before="100" w:beforeAutospacing="1" w:after="100" w:afterAutospacing="1" w:line="240" w:lineRule="auto"/>
              <w:jc w:val="center"/>
              <w:rPr>
                <w:rFonts w:ascii="Calibri" w:hAnsi="Calibri" w:cs="Calibri"/>
                <w:b/>
              </w:rPr>
            </w:pPr>
          </w:p>
        </w:tc>
      </w:tr>
      <w:tr w:rsidR="00874905" w:rsidRPr="00576982" w14:paraId="7EF6E1BC" w14:textId="77777777" w:rsidTr="00E1233B">
        <w:trPr>
          <w:trHeight w:val="351"/>
        </w:trPr>
        <w:tc>
          <w:tcPr>
            <w:tcW w:w="35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" w:type="dxa"/>
              <w:left w:w="8" w:type="dxa"/>
              <w:bottom w:w="0" w:type="dxa"/>
              <w:right w:w="8" w:type="dxa"/>
            </w:tcMar>
          </w:tcPr>
          <w:p w14:paraId="5B8C9278" w14:textId="77777777" w:rsidR="00874905" w:rsidRPr="00576982" w:rsidRDefault="00874905" w:rsidP="00E1233B">
            <w:pPr>
              <w:spacing w:before="100" w:beforeAutospacing="1" w:after="100" w:afterAutospacing="1" w:line="240" w:lineRule="auto"/>
              <w:rPr>
                <w:rFonts w:ascii="Calibri" w:hAnsi="Calibri" w:cs="Calibri"/>
                <w:b/>
                <w:bCs/>
              </w:rPr>
            </w:pPr>
            <w:r w:rsidRPr="00576982">
              <w:rPr>
                <w:rFonts w:ascii="Calibri" w:hAnsi="Calibri" w:cs="Calibri"/>
                <w:b/>
                <w:bCs/>
              </w:rPr>
              <w:t xml:space="preserve">Child-Turcotte-Pugh score </w:t>
            </w:r>
            <w:r w:rsidRPr="00576982">
              <w:rPr>
                <w:rFonts w:ascii="Calibri" w:hAnsi="Calibri" w:cs="Calibri"/>
              </w:rPr>
              <w:t>(+1 point)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 w14:paraId="3ADBFE74" w14:textId="77777777" w:rsidR="00874905" w:rsidRPr="00576982" w:rsidRDefault="00874905" w:rsidP="00E1233B">
            <w:pPr>
              <w:spacing w:before="100" w:beforeAutospacing="1" w:after="100" w:afterAutospacing="1" w:line="240" w:lineRule="auto"/>
              <w:jc w:val="center"/>
              <w:rPr>
                <w:rFonts w:ascii="Calibri" w:hAnsi="Calibri" w:cs="Calibri"/>
              </w:rPr>
            </w:pPr>
            <w:r w:rsidRPr="00576982">
              <w:rPr>
                <w:rFonts w:ascii="Calibri" w:hAnsi="Calibri" w:cs="Calibri"/>
              </w:rPr>
              <w:t>0.93 (0.70 – 1.23)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 w14:paraId="24BD8175" w14:textId="77777777" w:rsidR="00874905" w:rsidRPr="00576982" w:rsidRDefault="00874905" w:rsidP="00E1233B">
            <w:pPr>
              <w:spacing w:before="100" w:beforeAutospacing="1" w:after="100" w:afterAutospacing="1" w:line="240" w:lineRule="auto"/>
              <w:jc w:val="center"/>
              <w:rPr>
                <w:rFonts w:ascii="Calibri" w:hAnsi="Calibri" w:cs="Calibri"/>
                <w:bCs/>
              </w:rPr>
            </w:pPr>
            <w:r w:rsidRPr="00576982">
              <w:rPr>
                <w:rFonts w:ascii="Calibri" w:hAnsi="Calibri" w:cs="Calibri"/>
                <w:bCs/>
              </w:rPr>
              <w:t>0.929</w:t>
            </w:r>
          </w:p>
        </w:tc>
        <w:tc>
          <w:tcPr>
            <w:tcW w:w="1701" w:type="dxa"/>
            <w:tcBorders>
              <w:left w:val="nil"/>
              <w:right w:val="nil"/>
            </w:tcBorders>
            <w:vAlign w:val="center"/>
          </w:tcPr>
          <w:p w14:paraId="151C2CC3" w14:textId="77777777" w:rsidR="00874905" w:rsidRPr="00576982" w:rsidRDefault="00874905" w:rsidP="00E1233B">
            <w:pPr>
              <w:spacing w:before="100" w:beforeAutospacing="1" w:after="100" w:afterAutospacing="1" w:line="240" w:lineRule="auto"/>
              <w:jc w:val="center"/>
              <w:rPr>
                <w:rFonts w:ascii="Calibri" w:hAnsi="Calibri" w:cs="Calibri"/>
              </w:rPr>
            </w:pPr>
          </w:p>
        </w:tc>
        <w:tc>
          <w:tcPr>
            <w:tcW w:w="851" w:type="dxa"/>
            <w:tcBorders>
              <w:left w:val="nil"/>
              <w:right w:val="nil"/>
            </w:tcBorders>
            <w:vAlign w:val="center"/>
          </w:tcPr>
          <w:p w14:paraId="74EE04B6" w14:textId="77777777" w:rsidR="00874905" w:rsidRPr="00576982" w:rsidRDefault="00874905" w:rsidP="00E1233B">
            <w:pPr>
              <w:spacing w:before="100" w:beforeAutospacing="1" w:after="100" w:afterAutospacing="1" w:line="240" w:lineRule="auto"/>
              <w:jc w:val="center"/>
              <w:rPr>
                <w:rFonts w:ascii="Calibri" w:hAnsi="Calibri" w:cs="Calibri"/>
                <w:b/>
              </w:rPr>
            </w:pPr>
          </w:p>
        </w:tc>
        <w:tc>
          <w:tcPr>
            <w:tcW w:w="1701" w:type="dxa"/>
            <w:tcBorders>
              <w:left w:val="nil"/>
              <w:right w:val="nil"/>
            </w:tcBorders>
            <w:vAlign w:val="center"/>
          </w:tcPr>
          <w:p w14:paraId="6A37AC15" w14:textId="77777777" w:rsidR="00874905" w:rsidRPr="00576982" w:rsidRDefault="00874905" w:rsidP="00E1233B">
            <w:pPr>
              <w:spacing w:before="100" w:beforeAutospacing="1" w:after="100" w:afterAutospacing="1" w:line="240" w:lineRule="auto"/>
              <w:jc w:val="center"/>
              <w:rPr>
                <w:rFonts w:ascii="Calibri" w:hAnsi="Calibri" w:cs="Calibri"/>
                <w:b/>
              </w:rPr>
            </w:pPr>
            <w:r w:rsidRPr="00576982">
              <w:rPr>
                <w:rFonts w:ascii="Calibri" w:hAnsi="Calibri" w:cs="Calibri"/>
              </w:rPr>
              <w:t>1.13 (0.92 – 1.38)</w:t>
            </w:r>
          </w:p>
        </w:tc>
        <w:tc>
          <w:tcPr>
            <w:tcW w:w="850" w:type="dxa"/>
            <w:tcBorders>
              <w:left w:val="nil"/>
              <w:right w:val="nil"/>
            </w:tcBorders>
            <w:vAlign w:val="center"/>
          </w:tcPr>
          <w:p w14:paraId="74D1861B" w14:textId="77777777" w:rsidR="00874905" w:rsidRPr="00576982" w:rsidRDefault="00874905" w:rsidP="00E1233B">
            <w:pPr>
              <w:spacing w:before="100" w:beforeAutospacing="1" w:after="100" w:afterAutospacing="1" w:line="240" w:lineRule="auto"/>
              <w:jc w:val="center"/>
              <w:rPr>
                <w:rFonts w:ascii="Calibri" w:hAnsi="Calibri" w:cs="Calibri"/>
                <w:b/>
              </w:rPr>
            </w:pPr>
            <w:r w:rsidRPr="00576982">
              <w:rPr>
                <w:rFonts w:ascii="Calibri" w:hAnsi="Calibri" w:cs="Calibri"/>
                <w:bCs/>
              </w:rPr>
              <w:t>0.239</w:t>
            </w:r>
          </w:p>
        </w:tc>
        <w:tc>
          <w:tcPr>
            <w:tcW w:w="1701" w:type="dxa"/>
            <w:tcBorders>
              <w:left w:val="nil"/>
              <w:right w:val="nil"/>
            </w:tcBorders>
            <w:vAlign w:val="center"/>
          </w:tcPr>
          <w:p w14:paraId="2512A9E7" w14:textId="77777777" w:rsidR="00874905" w:rsidRPr="00576982" w:rsidRDefault="00874905" w:rsidP="00E1233B">
            <w:pPr>
              <w:spacing w:before="100" w:beforeAutospacing="1" w:after="100" w:afterAutospacing="1" w:line="240" w:lineRule="auto"/>
              <w:jc w:val="center"/>
              <w:rPr>
                <w:rFonts w:ascii="Calibri" w:hAnsi="Calibri" w:cs="Calibri"/>
                <w:b/>
              </w:rPr>
            </w:pPr>
          </w:p>
        </w:tc>
        <w:tc>
          <w:tcPr>
            <w:tcW w:w="848" w:type="dxa"/>
            <w:tcBorders>
              <w:left w:val="nil"/>
              <w:right w:val="nil"/>
            </w:tcBorders>
            <w:vAlign w:val="center"/>
          </w:tcPr>
          <w:p w14:paraId="580CD291" w14:textId="77777777" w:rsidR="00874905" w:rsidRPr="00576982" w:rsidRDefault="00874905" w:rsidP="00E1233B">
            <w:pPr>
              <w:spacing w:before="100" w:beforeAutospacing="1" w:after="100" w:afterAutospacing="1" w:line="240" w:lineRule="auto"/>
              <w:jc w:val="center"/>
              <w:rPr>
                <w:rFonts w:ascii="Calibri" w:hAnsi="Calibri" w:cs="Calibri"/>
                <w:b/>
              </w:rPr>
            </w:pPr>
          </w:p>
        </w:tc>
      </w:tr>
      <w:tr w:rsidR="00874905" w:rsidRPr="00576982" w14:paraId="6D78B430" w14:textId="77777777" w:rsidTr="00E1233B">
        <w:trPr>
          <w:trHeight w:val="351"/>
        </w:trPr>
        <w:tc>
          <w:tcPr>
            <w:tcW w:w="35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 w14:paraId="603EDA10" w14:textId="77777777" w:rsidR="00874905" w:rsidRPr="00576982" w:rsidRDefault="00874905" w:rsidP="00E1233B">
            <w:pPr>
              <w:spacing w:before="100" w:beforeAutospacing="1" w:after="100" w:afterAutospacing="1" w:line="240" w:lineRule="auto"/>
              <w:rPr>
                <w:rFonts w:ascii="Calibri" w:hAnsi="Calibri" w:cs="Calibri"/>
                <w:i/>
                <w:iCs/>
              </w:rPr>
            </w:pPr>
            <w:r w:rsidRPr="00576982">
              <w:rPr>
                <w:rFonts w:ascii="Calibri" w:hAnsi="Calibri" w:cs="Calibri"/>
                <w:b/>
                <w:bCs/>
              </w:rPr>
              <w:t>Milan criteria</w:t>
            </w:r>
            <w:r w:rsidRPr="00576982">
              <w:rPr>
                <w:rFonts w:ascii="Calibri" w:hAnsi="Calibri" w:cs="Calibri"/>
              </w:rPr>
              <w:t xml:space="preserve"> (OUT=ref)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 w14:paraId="66407FE3" w14:textId="77777777" w:rsidR="00874905" w:rsidRPr="00576982" w:rsidRDefault="00874905" w:rsidP="00E1233B">
            <w:pPr>
              <w:spacing w:before="100" w:beforeAutospacing="1" w:after="100" w:afterAutospacing="1" w:line="240" w:lineRule="auto"/>
              <w:jc w:val="center"/>
              <w:rPr>
                <w:rFonts w:ascii="Calibri" w:hAnsi="Calibri" w:cs="Calibri"/>
              </w:rPr>
            </w:pPr>
            <w:r w:rsidRPr="00576982">
              <w:rPr>
                <w:rFonts w:ascii="Calibri" w:hAnsi="Calibri" w:cs="Calibri"/>
              </w:rPr>
              <w:t>0.76 (0.60 – 0.96)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 w14:paraId="53770CC4" w14:textId="77777777" w:rsidR="00874905" w:rsidRPr="00576982" w:rsidRDefault="00874905" w:rsidP="00E1233B">
            <w:pPr>
              <w:spacing w:before="100" w:beforeAutospacing="1" w:after="100" w:afterAutospacing="1" w:line="240" w:lineRule="auto"/>
              <w:jc w:val="center"/>
              <w:rPr>
                <w:rFonts w:ascii="Calibri" w:hAnsi="Calibri" w:cs="Calibri"/>
                <w:b/>
              </w:rPr>
            </w:pPr>
            <w:r w:rsidRPr="00576982">
              <w:rPr>
                <w:rFonts w:ascii="Calibri" w:hAnsi="Calibri" w:cs="Calibri"/>
                <w:b/>
              </w:rPr>
              <w:t>0.021</w:t>
            </w:r>
          </w:p>
        </w:tc>
        <w:tc>
          <w:tcPr>
            <w:tcW w:w="1701" w:type="dxa"/>
            <w:tcBorders>
              <w:left w:val="nil"/>
              <w:right w:val="nil"/>
            </w:tcBorders>
            <w:vAlign w:val="center"/>
          </w:tcPr>
          <w:p w14:paraId="1931AB39" w14:textId="77777777" w:rsidR="00874905" w:rsidRPr="00576982" w:rsidRDefault="00874905" w:rsidP="00E1233B">
            <w:pPr>
              <w:spacing w:before="100" w:beforeAutospacing="1" w:after="100" w:afterAutospacing="1" w:line="240" w:lineRule="auto"/>
              <w:jc w:val="center"/>
              <w:rPr>
                <w:rFonts w:ascii="Calibri" w:hAnsi="Calibri" w:cs="Calibri"/>
              </w:rPr>
            </w:pPr>
          </w:p>
        </w:tc>
        <w:tc>
          <w:tcPr>
            <w:tcW w:w="851" w:type="dxa"/>
            <w:tcBorders>
              <w:left w:val="nil"/>
              <w:right w:val="nil"/>
            </w:tcBorders>
            <w:vAlign w:val="center"/>
          </w:tcPr>
          <w:p w14:paraId="21827264" w14:textId="77777777" w:rsidR="00874905" w:rsidRPr="00576982" w:rsidRDefault="00874905" w:rsidP="00E1233B">
            <w:pPr>
              <w:spacing w:before="100" w:beforeAutospacing="1" w:after="100" w:afterAutospacing="1" w:line="240" w:lineRule="auto"/>
              <w:jc w:val="center"/>
              <w:rPr>
                <w:rFonts w:ascii="Calibri" w:hAnsi="Calibri" w:cs="Calibri"/>
                <w:b/>
              </w:rPr>
            </w:pPr>
          </w:p>
        </w:tc>
        <w:tc>
          <w:tcPr>
            <w:tcW w:w="1701" w:type="dxa"/>
            <w:tcBorders>
              <w:left w:val="nil"/>
              <w:right w:val="nil"/>
            </w:tcBorders>
            <w:vAlign w:val="center"/>
          </w:tcPr>
          <w:p w14:paraId="246B2126" w14:textId="77777777" w:rsidR="00874905" w:rsidRPr="00576982" w:rsidRDefault="00874905" w:rsidP="00E1233B">
            <w:pPr>
              <w:spacing w:before="100" w:beforeAutospacing="1" w:after="100" w:afterAutospacing="1" w:line="240" w:lineRule="auto"/>
              <w:jc w:val="center"/>
              <w:rPr>
                <w:rFonts w:ascii="Calibri" w:hAnsi="Calibri" w:cs="Calibri"/>
                <w:b/>
              </w:rPr>
            </w:pPr>
            <w:r w:rsidRPr="00576982">
              <w:rPr>
                <w:rFonts w:ascii="Calibri" w:hAnsi="Calibri" w:cs="Calibri"/>
              </w:rPr>
              <w:t>0.81 (0.60 – 1.11)</w:t>
            </w:r>
          </w:p>
        </w:tc>
        <w:tc>
          <w:tcPr>
            <w:tcW w:w="850" w:type="dxa"/>
            <w:tcBorders>
              <w:left w:val="nil"/>
              <w:right w:val="nil"/>
            </w:tcBorders>
            <w:vAlign w:val="center"/>
          </w:tcPr>
          <w:p w14:paraId="3CE378D6" w14:textId="77777777" w:rsidR="00874905" w:rsidRPr="00576982" w:rsidRDefault="00874905" w:rsidP="00E1233B">
            <w:pPr>
              <w:spacing w:before="100" w:beforeAutospacing="1" w:after="100" w:afterAutospacing="1" w:line="240" w:lineRule="auto"/>
              <w:jc w:val="center"/>
              <w:rPr>
                <w:rFonts w:ascii="Calibri" w:hAnsi="Calibri" w:cs="Calibri"/>
                <w:b/>
              </w:rPr>
            </w:pPr>
            <w:r w:rsidRPr="00576982">
              <w:rPr>
                <w:rFonts w:ascii="Calibri" w:hAnsi="Calibri" w:cs="Calibri"/>
                <w:bCs/>
              </w:rPr>
              <w:t>0.187</w:t>
            </w:r>
          </w:p>
        </w:tc>
        <w:tc>
          <w:tcPr>
            <w:tcW w:w="1701" w:type="dxa"/>
            <w:tcBorders>
              <w:left w:val="nil"/>
              <w:right w:val="nil"/>
            </w:tcBorders>
            <w:vAlign w:val="center"/>
          </w:tcPr>
          <w:p w14:paraId="7D9F6EE6" w14:textId="77777777" w:rsidR="00874905" w:rsidRPr="00576982" w:rsidRDefault="00874905" w:rsidP="00E1233B">
            <w:pPr>
              <w:spacing w:before="100" w:beforeAutospacing="1" w:after="100" w:afterAutospacing="1" w:line="240" w:lineRule="auto"/>
              <w:jc w:val="center"/>
              <w:rPr>
                <w:rFonts w:ascii="Calibri" w:hAnsi="Calibri" w:cs="Calibri"/>
                <w:b/>
              </w:rPr>
            </w:pPr>
          </w:p>
        </w:tc>
        <w:tc>
          <w:tcPr>
            <w:tcW w:w="848" w:type="dxa"/>
            <w:tcBorders>
              <w:left w:val="nil"/>
              <w:right w:val="nil"/>
            </w:tcBorders>
            <w:vAlign w:val="center"/>
          </w:tcPr>
          <w:p w14:paraId="686E607E" w14:textId="77777777" w:rsidR="00874905" w:rsidRPr="00576982" w:rsidRDefault="00874905" w:rsidP="00E1233B">
            <w:pPr>
              <w:spacing w:before="100" w:beforeAutospacing="1" w:after="100" w:afterAutospacing="1" w:line="240" w:lineRule="auto"/>
              <w:jc w:val="center"/>
              <w:rPr>
                <w:rFonts w:ascii="Calibri" w:hAnsi="Calibri" w:cs="Calibri"/>
                <w:b/>
              </w:rPr>
            </w:pPr>
          </w:p>
        </w:tc>
      </w:tr>
      <w:tr w:rsidR="00874905" w:rsidRPr="00576982" w14:paraId="498CFAD7" w14:textId="77777777" w:rsidTr="00E1233B">
        <w:trPr>
          <w:trHeight w:val="351"/>
        </w:trPr>
        <w:tc>
          <w:tcPr>
            <w:tcW w:w="35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 w14:paraId="4AA57D4A" w14:textId="77777777" w:rsidR="00874905" w:rsidRPr="00576982" w:rsidRDefault="00874905" w:rsidP="00E1233B">
            <w:pPr>
              <w:spacing w:before="100" w:beforeAutospacing="1" w:after="100" w:afterAutospacing="1" w:line="240" w:lineRule="auto"/>
              <w:rPr>
                <w:rFonts w:ascii="Calibri" w:hAnsi="Calibri" w:cs="Calibri"/>
                <w:b/>
                <w:bCs/>
              </w:rPr>
            </w:pPr>
            <w:r w:rsidRPr="00576982">
              <w:rPr>
                <w:rFonts w:ascii="Calibri" w:hAnsi="Calibri" w:cs="Calibri"/>
                <w:b/>
                <w:bCs/>
              </w:rPr>
              <w:t>HCC grading</w:t>
            </w:r>
            <w:r w:rsidRPr="00576982">
              <w:rPr>
                <w:rFonts w:ascii="Calibri" w:hAnsi="Calibri" w:cs="Calibri"/>
                <w:b/>
              </w:rPr>
              <w:t xml:space="preserve"> </w:t>
            </w:r>
            <w:r w:rsidRPr="00576982">
              <w:rPr>
                <w:rFonts w:ascii="Calibri" w:hAnsi="Calibri" w:cs="Calibri"/>
                <w:bCs/>
              </w:rPr>
              <w:t>(&lt;3=ref)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 w14:paraId="49C4506E" w14:textId="77777777" w:rsidR="00874905" w:rsidRPr="00576982" w:rsidRDefault="00874905" w:rsidP="00E1233B">
            <w:pPr>
              <w:spacing w:before="100" w:beforeAutospacing="1" w:after="100" w:afterAutospacing="1" w:line="240" w:lineRule="auto"/>
              <w:jc w:val="center"/>
              <w:rPr>
                <w:rFonts w:ascii="Calibri" w:hAnsi="Calibri" w:cs="Calibri"/>
              </w:rPr>
            </w:pPr>
            <w:r w:rsidRPr="00576982">
              <w:rPr>
                <w:rFonts w:ascii="Calibri" w:hAnsi="Calibri" w:cs="Calibri"/>
              </w:rPr>
              <w:t>1.15 (0.98 – 1.34)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 w14:paraId="0B4E6FEB" w14:textId="77777777" w:rsidR="00874905" w:rsidRPr="00576982" w:rsidRDefault="00874905" w:rsidP="00E1233B">
            <w:pPr>
              <w:spacing w:before="100" w:beforeAutospacing="1" w:after="100" w:afterAutospacing="1" w:line="240" w:lineRule="auto"/>
              <w:jc w:val="center"/>
              <w:rPr>
                <w:rFonts w:ascii="Calibri" w:hAnsi="Calibri" w:cs="Calibri"/>
                <w:bCs/>
              </w:rPr>
            </w:pPr>
            <w:r w:rsidRPr="00576982">
              <w:rPr>
                <w:rFonts w:ascii="Calibri" w:hAnsi="Calibri" w:cs="Calibri"/>
                <w:bCs/>
              </w:rPr>
              <w:t>0.089</w:t>
            </w:r>
          </w:p>
        </w:tc>
        <w:tc>
          <w:tcPr>
            <w:tcW w:w="1701" w:type="dxa"/>
            <w:tcBorders>
              <w:left w:val="nil"/>
              <w:right w:val="nil"/>
            </w:tcBorders>
            <w:vAlign w:val="center"/>
          </w:tcPr>
          <w:p w14:paraId="5B2849AF" w14:textId="77777777" w:rsidR="00874905" w:rsidRPr="00576982" w:rsidRDefault="00874905" w:rsidP="00E1233B">
            <w:pPr>
              <w:spacing w:before="100" w:beforeAutospacing="1" w:after="100" w:afterAutospacing="1" w:line="240" w:lineRule="auto"/>
              <w:jc w:val="center"/>
              <w:rPr>
                <w:rFonts w:ascii="Calibri" w:hAnsi="Calibri" w:cs="Calibri"/>
              </w:rPr>
            </w:pPr>
            <w:r w:rsidRPr="00576982">
              <w:rPr>
                <w:rFonts w:ascii="Calibri" w:hAnsi="Calibri" w:cs="Calibri"/>
              </w:rPr>
              <w:t>1.11 (0.84 –1.46)</w:t>
            </w:r>
          </w:p>
        </w:tc>
        <w:tc>
          <w:tcPr>
            <w:tcW w:w="851" w:type="dxa"/>
            <w:tcBorders>
              <w:left w:val="nil"/>
              <w:right w:val="nil"/>
            </w:tcBorders>
            <w:vAlign w:val="center"/>
          </w:tcPr>
          <w:p w14:paraId="339FAB12" w14:textId="77777777" w:rsidR="00874905" w:rsidRPr="00576982" w:rsidRDefault="00874905" w:rsidP="00E1233B">
            <w:pPr>
              <w:spacing w:before="100" w:beforeAutospacing="1" w:after="100" w:afterAutospacing="1" w:line="240" w:lineRule="auto"/>
              <w:jc w:val="center"/>
              <w:rPr>
                <w:rFonts w:ascii="Calibri" w:hAnsi="Calibri" w:cs="Calibri"/>
              </w:rPr>
            </w:pPr>
            <w:r w:rsidRPr="00576982">
              <w:rPr>
                <w:rFonts w:ascii="Calibri" w:hAnsi="Calibri" w:cs="Calibri"/>
                <w:bCs/>
              </w:rPr>
              <w:t>0.483</w:t>
            </w:r>
          </w:p>
        </w:tc>
        <w:tc>
          <w:tcPr>
            <w:tcW w:w="1701" w:type="dxa"/>
            <w:tcBorders>
              <w:left w:val="nil"/>
              <w:right w:val="nil"/>
            </w:tcBorders>
            <w:vAlign w:val="center"/>
          </w:tcPr>
          <w:p w14:paraId="0F72ABFB" w14:textId="77777777" w:rsidR="00874905" w:rsidRPr="00576982" w:rsidRDefault="00874905" w:rsidP="00E1233B">
            <w:pPr>
              <w:spacing w:before="100" w:beforeAutospacing="1" w:after="100" w:afterAutospacing="1" w:line="240" w:lineRule="auto"/>
              <w:jc w:val="center"/>
              <w:rPr>
                <w:rFonts w:ascii="Calibri" w:hAnsi="Calibri" w:cs="Calibri"/>
                <w:b/>
              </w:rPr>
            </w:pPr>
          </w:p>
        </w:tc>
        <w:tc>
          <w:tcPr>
            <w:tcW w:w="850" w:type="dxa"/>
            <w:tcBorders>
              <w:left w:val="nil"/>
              <w:right w:val="nil"/>
            </w:tcBorders>
            <w:vAlign w:val="center"/>
          </w:tcPr>
          <w:p w14:paraId="3D3C78E0" w14:textId="77777777" w:rsidR="00874905" w:rsidRPr="00576982" w:rsidRDefault="00874905" w:rsidP="00E1233B">
            <w:pPr>
              <w:spacing w:before="100" w:beforeAutospacing="1" w:after="100" w:afterAutospacing="1" w:line="240" w:lineRule="auto"/>
              <w:jc w:val="center"/>
              <w:rPr>
                <w:rFonts w:ascii="Calibri" w:hAnsi="Calibri" w:cs="Calibri"/>
                <w:bCs/>
              </w:rPr>
            </w:pPr>
          </w:p>
        </w:tc>
        <w:tc>
          <w:tcPr>
            <w:tcW w:w="1701" w:type="dxa"/>
            <w:tcBorders>
              <w:left w:val="nil"/>
              <w:right w:val="nil"/>
            </w:tcBorders>
          </w:tcPr>
          <w:p w14:paraId="53F60829" w14:textId="77777777" w:rsidR="00874905" w:rsidRPr="00576982" w:rsidRDefault="00874905" w:rsidP="00E1233B">
            <w:pPr>
              <w:spacing w:before="100" w:beforeAutospacing="1" w:after="100" w:afterAutospacing="1" w:line="240" w:lineRule="auto"/>
              <w:jc w:val="center"/>
              <w:rPr>
                <w:rFonts w:ascii="Calibri" w:hAnsi="Calibri" w:cs="Calibri"/>
                <w:bCs/>
              </w:rPr>
            </w:pPr>
          </w:p>
        </w:tc>
        <w:tc>
          <w:tcPr>
            <w:tcW w:w="848" w:type="dxa"/>
            <w:tcBorders>
              <w:left w:val="nil"/>
              <w:right w:val="nil"/>
            </w:tcBorders>
          </w:tcPr>
          <w:p w14:paraId="20A3DE1E" w14:textId="77777777" w:rsidR="00874905" w:rsidRPr="00576982" w:rsidRDefault="00874905" w:rsidP="00E1233B">
            <w:pPr>
              <w:spacing w:before="100" w:beforeAutospacing="1" w:after="100" w:afterAutospacing="1" w:line="240" w:lineRule="auto"/>
              <w:jc w:val="center"/>
              <w:rPr>
                <w:rFonts w:ascii="Calibri" w:hAnsi="Calibri" w:cs="Calibri"/>
                <w:bCs/>
              </w:rPr>
            </w:pPr>
          </w:p>
        </w:tc>
      </w:tr>
      <w:tr w:rsidR="00874905" w:rsidRPr="00576982" w14:paraId="529D17FB" w14:textId="77777777" w:rsidTr="00E1233B">
        <w:trPr>
          <w:trHeight w:val="351"/>
        </w:trPr>
        <w:tc>
          <w:tcPr>
            <w:tcW w:w="3544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 w14:paraId="407FF10F" w14:textId="77777777" w:rsidR="00874905" w:rsidRPr="00576982" w:rsidRDefault="00874905" w:rsidP="00E1233B">
            <w:pPr>
              <w:spacing w:before="100" w:beforeAutospacing="1" w:after="100" w:afterAutospacing="1" w:line="240" w:lineRule="auto"/>
              <w:rPr>
                <w:rFonts w:ascii="Calibri" w:hAnsi="Calibri" w:cs="Calibri"/>
                <w:b/>
                <w:bCs/>
              </w:rPr>
            </w:pPr>
            <w:r w:rsidRPr="00576982">
              <w:rPr>
                <w:rFonts w:ascii="Calibri" w:hAnsi="Calibri" w:cs="Calibri"/>
                <w:b/>
                <w:bCs/>
              </w:rPr>
              <w:t>Microvascular invasion</w:t>
            </w:r>
            <w:r w:rsidRPr="00576982">
              <w:rPr>
                <w:rFonts w:ascii="Calibri" w:hAnsi="Calibri" w:cs="Calibri"/>
                <w:b/>
              </w:rPr>
              <w:t xml:space="preserve"> </w:t>
            </w:r>
            <w:r w:rsidRPr="00576982">
              <w:rPr>
                <w:rFonts w:ascii="Calibri" w:hAnsi="Calibri" w:cs="Calibri"/>
                <w:bCs/>
              </w:rPr>
              <w:t>(absence=ref)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 w14:paraId="074F95F5" w14:textId="77777777" w:rsidR="00874905" w:rsidRPr="00576982" w:rsidRDefault="00874905" w:rsidP="00E1233B">
            <w:pPr>
              <w:spacing w:before="100" w:beforeAutospacing="1" w:after="100" w:afterAutospacing="1" w:line="240" w:lineRule="auto"/>
              <w:jc w:val="center"/>
              <w:rPr>
                <w:rFonts w:ascii="Calibri" w:hAnsi="Calibri" w:cs="Calibri"/>
              </w:rPr>
            </w:pPr>
            <w:r w:rsidRPr="00576982">
              <w:rPr>
                <w:rFonts w:ascii="Calibri" w:hAnsi="Calibri" w:cs="Calibri"/>
              </w:rPr>
              <w:t>1.44 (1.12 – 1.85)</w:t>
            </w:r>
          </w:p>
        </w:tc>
        <w:tc>
          <w:tcPr>
            <w:tcW w:w="85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 w14:paraId="133892C0" w14:textId="77777777" w:rsidR="00874905" w:rsidRPr="00576982" w:rsidRDefault="00874905" w:rsidP="00E1233B">
            <w:pPr>
              <w:spacing w:before="100" w:beforeAutospacing="1" w:after="100" w:afterAutospacing="1" w:line="240" w:lineRule="auto"/>
              <w:jc w:val="center"/>
              <w:rPr>
                <w:rFonts w:ascii="Calibri" w:hAnsi="Calibri" w:cs="Calibri"/>
                <w:b/>
              </w:rPr>
            </w:pPr>
            <w:r w:rsidRPr="00576982">
              <w:rPr>
                <w:rFonts w:ascii="Calibri" w:hAnsi="Calibri" w:cs="Calibri"/>
                <w:b/>
              </w:rPr>
              <w:t>0.004</w:t>
            </w:r>
          </w:p>
        </w:tc>
        <w:tc>
          <w:tcPr>
            <w:tcW w:w="1701" w:type="dxa"/>
            <w:tcBorders>
              <w:left w:val="nil"/>
              <w:bottom w:val="single" w:sz="12" w:space="0" w:color="auto"/>
              <w:right w:val="nil"/>
            </w:tcBorders>
            <w:vAlign w:val="center"/>
          </w:tcPr>
          <w:p w14:paraId="7C6292CF" w14:textId="77777777" w:rsidR="00874905" w:rsidRPr="00576982" w:rsidRDefault="00874905" w:rsidP="00E1233B">
            <w:pPr>
              <w:spacing w:before="100" w:beforeAutospacing="1" w:after="100" w:afterAutospacing="1" w:line="240" w:lineRule="auto"/>
              <w:jc w:val="center"/>
              <w:rPr>
                <w:rFonts w:ascii="Calibri" w:hAnsi="Calibri" w:cs="Calibri"/>
              </w:rPr>
            </w:pPr>
            <w:r w:rsidRPr="00576982">
              <w:rPr>
                <w:rFonts w:ascii="Calibri" w:hAnsi="Calibri" w:cs="Calibri"/>
              </w:rPr>
              <w:t>1.39 (1.05 – 1.83)</w:t>
            </w:r>
          </w:p>
        </w:tc>
        <w:tc>
          <w:tcPr>
            <w:tcW w:w="851" w:type="dxa"/>
            <w:tcBorders>
              <w:left w:val="nil"/>
              <w:bottom w:val="single" w:sz="12" w:space="0" w:color="auto"/>
              <w:right w:val="nil"/>
            </w:tcBorders>
            <w:vAlign w:val="center"/>
          </w:tcPr>
          <w:p w14:paraId="6CA6FED7" w14:textId="77777777" w:rsidR="00874905" w:rsidRPr="00576982" w:rsidRDefault="00874905" w:rsidP="00E1233B">
            <w:pPr>
              <w:spacing w:before="100" w:beforeAutospacing="1" w:after="100" w:afterAutospacing="1" w:line="240" w:lineRule="auto"/>
              <w:jc w:val="center"/>
              <w:rPr>
                <w:rFonts w:ascii="Calibri" w:hAnsi="Calibri" w:cs="Calibri"/>
                <w:b/>
              </w:rPr>
            </w:pPr>
            <w:r w:rsidRPr="00576982">
              <w:rPr>
                <w:rFonts w:ascii="Calibri" w:hAnsi="Calibri" w:cs="Calibri"/>
                <w:b/>
              </w:rPr>
              <w:t>0.022</w:t>
            </w:r>
          </w:p>
        </w:tc>
        <w:tc>
          <w:tcPr>
            <w:tcW w:w="1701" w:type="dxa"/>
            <w:tcBorders>
              <w:left w:val="nil"/>
              <w:bottom w:val="single" w:sz="12" w:space="0" w:color="auto"/>
              <w:right w:val="nil"/>
            </w:tcBorders>
            <w:vAlign w:val="center"/>
          </w:tcPr>
          <w:p w14:paraId="5D8B70D2" w14:textId="77777777" w:rsidR="00874905" w:rsidRPr="00576982" w:rsidRDefault="00874905" w:rsidP="00E1233B">
            <w:pPr>
              <w:spacing w:before="100" w:beforeAutospacing="1" w:after="100" w:afterAutospacing="1" w:line="240" w:lineRule="auto"/>
              <w:jc w:val="center"/>
              <w:rPr>
                <w:rFonts w:ascii="Calibri" w:hAnsi="Calibri" w:cs="Calibri"/>
                <w:b/>
              </w:rPr>
            </w:pPr>
          </w:p>
        </w:tc>
        <w:tc>
          <w:tcPr>
            <w:tcW w:w="850" w:type="dxa"/>
            <w:tcBorders>
              <w:left w:val="nil"/>
              <w:bottom w:val="single" w:sz="12" w:space="0" w:color="auto"/>
              <w:right w:val="nil"/>
            </w:tcBorders>
            <w:vAlign w:val="center"/>
          </w:tcPr>
          <w:p w14:paraId="497405B9" w14:textId="77777777" w:rsidR="00874905" w:rsidRPr="00576982" w:rsidRDefault="00874905" w:rsidP="00E1233B">
            <w:pPr>
              <w:spacing w:before="100" w:beforeAutospacing="1" w:after="100" w:afterAutospacing="1" w:line="240" w:lineRule="auto"/>
              <w:jc w:val="center"/>
              <w:rPr>
                <w:rFonts w:ascii="Calibri" w:hAnsi="Calibri" w:cs="Calibri"/>
                <w:b/>
              </w:rPr>
            </w:pPr>
          </w:p>
        </w:tc>
        <w:tc>
          <w:tcPr>
            <w:tcW w:w="1701" w:type="dxa"/>
            <w:tcBorders>
              <w:left w:val="nil"/>
              <w:bottom w:val="single" w:sz="12" w:space="0" w:color="auto"/>
              <w:right w:val="nil"/>
            </w:tcBorders>
          </w:tcPr>
          <w:p w14:paraId="030C7775" w14:textId="77777777" w:rsidR="00874905" w:rsidRPr="00576982" w:rsidRDefault="00874905" w:rsidP="00E1233B">
            <w:pPr>
              <w:spacing w:before="100" w:beforeAutospacing="1" w:after="100" w:afterAutospacing="1" w:line="240" w:lineRule="auto"/>
              <w:jc w:val="center"/>
              <w:rPr>
                <w:rFonts w:ascii="Calibri" w:hAnsi="Calibri" w:cs="Calibri"/>
                <w:b/>
              </w:rPr>
            </w:pPr>
          </w:p>
        </w:tc>
        <w:tc>
          <w:tcPr>
            <w:tcW w:w="848" w:type="dxa"/>
            <w:tcBorders>
              <w:left w:val="nil"/>
              <w:bottom w:val="single" w:sz="12" w:space="0" w:color="auto"/>
              <w:right w:val="nil"/>
            </w:tcBorders>
          </w:tcPr>
          <w:p w14:paraId="104F708A" w14:textId="77777777" w:rsidR="00874905" w:rsidRPr="00576982" w:rsidRDefault="00874905" w:rsidP="00E1233B">
            <w:pPr>
              <w:spacing w:before="100" w:beforeAutospacing="1" w:after="100" w:afterAutospacing="1" w:line="240" w:lineRule="auto"/>
              <w:jc w:val="center"/>
              <w:rPr>
                <w:rFonts w:ascii="Calibri" w:hAnsi="Calibri" w:cs="Calibri"/>
                <w:b/>
              </w:rPr>
            </w:pPr>
          </w:p>
        </w:tc>
      </w:tr>
    </w:tbl>
    <w:p w14:paraId="7BD8B931" w14:textId="77777777" w:rsidR="00132DEA" w:rsidRPr="00576982" w:rsidRDefault="00132DEA" w:rsidP="00132DEA">
      <w:pPr>
        <w:rPr>
          <w:rFonts w:ascii="Calibri" w:hAnsi="Calibri" w:cs="Calibri"/>
          <w:sz w:val="20"/>
          <w:szCs w:val="20"/>
        </w:rPr>
      </w:pPr>
      <w:r w:rsidRPr="00576982">
        <w:rPr>
          <w:rFonts w:ascii="Calibri" w:hAnsi="Calibri" w:cs="Calibri"/>
          <w:sz w:val="20"/>
          <w:szCs w:val="20"/>
        </w:rPr>
        <w:t>†Nodule-count scoring (ordinal continuous): 0 points for one nodule; +1 point for every additional nodule.</w:t>
      </w:r>
    </w:p>
    <w:p w14:paraId="2B78DB2A" w14:textId="305E71F1" w:rsidR="00874905" w:rsidRPr="00576982" w:rsidRDefault="00874905" w:rsidP="00874905">
      <w:pPr>
        <w:spacing w:before="100" w:beforeAutospacing="1" w:after="100" w:afterAutospacing="1" w:line="240" w:lineRule="auto"/>
        <w:jc w:val="both"/>
        <w:rPr>
          <w:rFonts w:ascii="Calibri" w:hAnsi="Calibri" w:cs="Calibri"/>
          <w:sz w:val="20"/>
          <w:szCs w:val="20"/>
        </w:rPr>
      </w:pPr>
      <w:r w:rsidRPr="00576982">
        <w:rPr>
          <w:rFonts w:ascii="Calibri" w:hAnsi="Calibri" w:cs="Calibri"/>
          <w:sz w:val="20"/>
          <w:szCs w:val="20"/>
        </w:rPr>
        <w:t>Abbreviations: HR, Hazard Ratios; MELD, Model for End-stage Liver Disease; ECOG-PS, Performance Status according to Eastern Cooperative Oncology Group.</w:t>
      </w:r>
    </w:p>
    <w:p w14:paraId="343E69EE" w14:textId="77777777" w:rsidR="00874905" w:rsidRPr="00576982" w:rsidRDefault="00874905">
      <w:pPr>
        <w:rPr>
          <w:b/>
          <w:sz w:val="24"/>
          <w:szCs w:val="24"/>
        </w:rPr>
      </w:pPr>
      <w:r w:rsidRPr="00576982">
        <w:rPr>
          <w:b/>
          <w:sz w:val="24"/>
          <w:szCs w:val="24"/>
        </w:rPr>
        <w:br w:type="page"/>
      </w:r>
    </w:p>
    <w:p w14:paraId="2954AC2E" w14:textId="522A22FD" w:rsidR="00976AB8" w:rsidRPr="00576982" w:rsidRDefault="00F5446A">
      <w:pPr>
        <w:rPr>
          <w:sz w:val="24"/>
          <w:szCs w:val="24"/>
        </w:rPr>
      </w:pPr>
      <w:r w:rsidRPr="00576982">
        <w:rPr>
          <w:b/>
          <w:sz w:val="24"/>
          <w:szCs w:val="24"/>
        </w:rPr>
        <w:lastRenderedPageBreak/>
        <w:t xml:space="preserve">Supplementary Table </w:t>
      </w:r>
      <w:r w:rsidR="00B90DA1" w:rsidRPr="00576982">
        <w:rPr>
          <w:b/>
          <w:sz w:val="24"/>
          <w:szCs w:val="24"/>
        </w:rPr>
        <w:t>3</w:t>
      </w:r>
      <w:r w:rsidR="005F4990" w:rsidRPr="00576982">
        <w:rPr>
          <w:sz w:val="24"/>
          <w:szCs w:val="24"/>
        </w:rPr>
        <w:t xml:space="preserve">. Demographic, </w:t>
      </w:r>
      <w:proofErr w:type="gramStart"/>
      <w:r w:rsidR="005F4990" w:rsidRPr="00576982">
        <w:rPr>
          <w:sz w:val="24"/>
          <w:szCs w:val="24"/>
        </w:rPr>
        <w:t>clinical</w:t>
      </w:r>
      <w:proofErr w:type="gramEnd"/>
      <w:r w:rsidR="005F4990" w:rsidRPr="00576982">
        <w:rPr>
          <w:sz w:val="24"/>
          <w:szCs w:val="24"/>
        </w:rPr>
        <w:t xml:space="preserve"> and oncological characteristics for each treatment, according to early or late recurrence.</w:t>
      </w:r>
    </w:p>
    <w:tbl>
      <w:tblPr>
        <w:tblStyle w:val="Grigliatabella"/>
        <w:tblW w:w="14896" w:type="dxa"/>
        <w:tblInd w:w="-567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6A0" w:firstRow="1" w:lastRow="0" w:firstColumn="1" w:lastColumn="0" w:noHBand="1" w:noVBand="1"/>
      </w:tblPr>
      <w:tblGrid>
        <w:gridCol w:w="3513"/>
        <w:gridCol w:w="1691"/>
        <w:gridCol w:w="2327"/>
        <w:gridCol w:w="1683"/>
        <w:gridCol w:w="1619"/>
        <w:gridCol w:w="3299"/>
        <w:gridCol w:w="764"/>
      </w:tblGrid>
      <w:tr w:rsidR="005F4990" w:rsidRPr="00576982" w14:paraId="6CCC0D38" w14:textId="77777777" w:rsidTr="002E3660">
        <w:trPr>
          <w:trHeight w:val="300"/>
        </w:trPr>
        <w:tc>
          <w:tcPr>
            <w:tcW w:w="3513" w:type="dxa"/>
            <w:tcBorders>
              <w:top w:val="single" w:sz="12" w:space="0" w:color="auto"/>
            </w:tcBorders>
          </w:tcPr>
          <w:p w14:paraId="305E2C8A" w14:textId="77777777" w:rsidR="005F4990" w:rsidRPr="00576982" w:rsidRDefault="005F4990" w:rsidP="007E2E31">
            <w:pPr>
              <w:rPr>
                <w:rFonts w:eastAsia="Arial" w:cstheme="minorHAnsi"/>
                <w:sz w:val="22"/>
                <w:szCs w:val="22"/>
              </w:rPr>
            </w:pPr>
          </w:p>
        </w:tc>
        <w:tc>
          <w:tcPr>
            <w:tcW w:w="4018" w:type="dxa"/>
            <w:gridSpan w:val="2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27DF7D15" w14:textId="77777777" w:rsidR="005F4990" w:rsidRPr="00576982" w:rsidRDefault="005F4990" w:rsidP="007E2E31">
            <w:pPr>
              <w:jc w:val="center"/>
              <w:rPr>
                <w:rFonts w:eastAsia="Arial" w:cstheme="minorHAnsi"/>
                <w:b/>
                <w:bCs/>
                <w:sz w:val="22"/>
                <w:szCs w:val="22"/>
              </w:rPr>
            </w:pPr>
            <w:r w:rsidRPr="00576982">
              <w:rPr>
                <w:rFonts w:eastAsia="Arial" w:cstheme="minorHAnsi"/>
                <w:b/>
                <w:bCs/>
                <w:sz w:val="22"/>
                <w:szCs w:val="22"/>
              </w:rPr>
              <w:t>Resection</w:t>
            </w:r>
          </w:p>
          <w:p w14:paraId="43CE4507" w14:textId="77777777" w:rsidR="005F4990" w:rsidRPr="00576982" w:rsidRDefault="005F4990" w:rsidP="007E2E31">
            <w:pPr>
              <w:jc w:val="center"/>
              <w:rPr>
                <w:rFonts w:eastAsia="Arial" w:cstheme="minorHAnsi"/>
                <w:sz w:val="22"/>
                <w:szCs w:val="22"/>
              </w:rPr>
            </w:pPr>
            <w:r w:rsidRPr="00576982">
              <w:rPr>
                <w:rFonts w:eastAsia="Arial" w:cstheme="minorHAnsi"/>
                <w:sz w:val="22"/>
                <w:szCs w:val="22"/>
              </w:rPr>
              <w:t>(n=258)</w:t>
            </w:r>
          </w:p>
        </w:tc>
        <w:tc>
          <w:tcPr>
            <w:tcW w:w="1683" w:type="dxa"/>
            <w:tcBorders>
              <w:top w:val="single" w:sz="12" w:space="0" w:color="auto"/>
            </w:tcBorders>
            <w:vAlign w:val="center"/>
          </w:tcPr>
          <w:p w14:paraId="5B3AF26F" w14:textId="77777777" w:rsidR="005F4990" w:rsidRPr="00576982" w:rsidRDefault="005F4990" w:rsidP="007E2E31">
            <w:pPr>
              <w:jc w:val="center"/>
              <w:rPr>
                <w:rFonts w:eastAsia="Arial" w:cstheme="minorHAnsi"/>
                <w:sz w:val="22"/>
                <w:szCs w:val="22"/>
              </w:rPr>
            </w:pPr>
          </w:p>
        </w:tc>
        <w:tc>
          <w:tcPr>
            <w:tcW w:w="4918" w:type="dxa"/>
            <w:gridSpan w:val="2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7F7384CE" w14:textId="77777777" w:rsidR="005F4990" w:rsidRPr="00576982" w:rsidRDefault="005F4990" w:rsidP="007E2E31">
            <w:pPr>
              <w:jc w:val="center"/>
              <w:rPr>
                <w:rFonts w:eastAsia="Arial" w:cstheme="minorHAnsi"/>
                <w:sz w:val="22"/>
                <w:szCs w:val="22"/>
              </w:rPr>
            </w:pPr>
            <w:r w:rsidRPr="00576982">
              <w:rPr>
                <w:rFonts w:eastAsia="Arial" w:cstheme="minorHAnsi"/>
                <w:b/>
                <w:bCs/>
                <w:sz w:val="22"/>
                <w:szCs w:val="22"/>
              </w:rPr>
              <w:t>Ablation</w:t>
            </w:r>
          </w:p>
          <w:p w14:paraId="0DBAD60A" w14:textId="77777777" w:rsidR="005F4990" w:rsidRPr="00576982" w:rsidRDefault="005F4990" w:rsidP="007E2E31">
            <w:pPr>
              <w:jc w:val="center"/>
              <w:rPr>
                <w:rFonts w:eastAsia="Arial" w:cstheme="minorHAnsi"/>
                <w:sz w:val="22"/>
                <w:szCs w:val="22"/>
              </w:rPr>
            </w:pPr>
            <w:r w:rsidRPr="00576982">
              <w:rPr>
                <w:rFonts w:eastAsia="Arial" w:cstheme="minorHAnsi"/>
                <w:sz w:val="22"/>
                <w:szCs w:val="22"/>
              </w:rPr>
              <w:t>(n=400)</w:t>
            </w:r>
          </w:p>
        </w:tc>
        <w:tc>
          <w:tcPr>
            <w:tcW w:w="764" w:type="dxa"/>
            <w:tcBorders>
              <w:top w:val="single" w:sz="12" w:space="0" w:color="auto"/>
            </w:tcBorders>
            <w:vAlign w:val="center"/>
          </w:tcPr>
          <w:p w14:paraId="53B1F335" w14:textId="77777777" w:rsidR="005F4990" w:rsidRPr="00576982" w:rsidRDefault="005F4990" w:rsidP="007E2E31">
            <w:pPr>
              <w:jc w:val="center"/>
              <w:rPr>
                <w:rFonts w:ascii="Calibri" w:eastAsia="Arial" w:hAnsi="Calibri" w:cs="Calibri"/>
              </w:rPr>
            </w:pPr>
          </w:p>
        </w:tc>
      </w:tr>
      <w:tr w:rsidR="005F4990" w:rsidRPr="00576982" w14:paraId="2E327EB6" w14:textId="77777777" w:rsidTr="002E3660">
        <w:trPr>
          <w:trHeight w:val="842"/>
        </w:trPr>
        <w:tc>
          <w:tcPr>
            <w:tcW w:w="3513" w:type="dxa"/>
            <w:tcBorders>
              <w:bottom w:val="single" w:sz="12" w:space="0" w:color="auto"/>
            </w:tcBorders>
          </w:tcPr>
          <w:p w14:paraId="6B241CCB" w14:textId="77777777" w:rsidR="005F4990" w:rsidRPr="00576982" w:rsidRDefault="005F4990" w:rsidP="007E2E31">
            <w:pPr>
              <w:rPr>
                <w:rFonts w:eastAsia="Arial" w:cstheme="minorHAnsi"/>
                <w:sz w:val="22"/>
                <w:szCs w:val="22"/>
              </w:rPr>
            </w:pPr>
          </w:p>
        </w:tc>
        <w:tc>
          <w:tcPr>
            <w:tcW w:w="1691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637196E6" w14:textId="77777777" w:rsidR="005F4990" w:rsidRPr="00576982" w:rsidRDefault="005F4990" w:rsidP="007E2E31">
            <w:pPr>
              <w:jc w:val="center"/>
              <w:rPr>
                <w:rFonts w:eastAsia="Arial" w:cstheme="minorHAnsi"/>
                <w:b/>
                <w:sz w:val="22"/>
                <w:szCs w:val="22"/>
              </w:rPr>
            </w:pPr>
            <w:r w:rsidRPr="00576982">
              <w:rPr>
                <w:rFonts w:eastAsia="Arial" w:cstheme="minorHAnsi"/>
                <w:b/>
                <w:sz w:val="22"/>
                <w:szCs w:val="22"/>
              </w:rPr>
              <w:t>Early</w:t>
            </w:r>
          </w:p>
          <w:p w14:paraId="17B6D8D6" w14:textId="77777777" w:rsidR="005F4990" w:rsidRPr="00576982" w:rsidRDefault="005F4990" w:rsidP="007E2E31">
            <w:pPr>
              <w:jc w:val="center"/>
              <w:rPr>
                <w:rFonts w:eastAsia="Arial" w:cstheme="minorHAnsi"/>
                <w:b/>
                <w:sz w:val="22"/>
                <w:szCs w:val="22"/>
              </w:rPr>
            </w:pPr>
            <w:r w:rsidRPr="00576982">
              <w:rPr>
                <w:rFonts w:eastAsia="Arial" w:cstheme="minorHAnsi"/>
                <w:b/>
                <w:sz w:val="22"/>
                <w:szCs w:val="22"/>
              </w:rPr>
              <w:t>recurrence</w:t>
            </w:r>
          </w:p>
          <w:p w14:paraId="5CA95711" w14:textId="77777777" w:rsidR="005F4990" w:rsidRPr="00576982" w:rsidRDefault="005F4990" w:rsidP="007E2E31">
            <w:pPr>
              <w:jc w:val="center"/>
              <w:rPr>
                <w:rFonts w:eastAsia="Arial" w:cstheme="minorHAnsi"/>
                <w:sz w:val="22"/>
                <w:szCs w:val="22"/>
              </w:rPr>
            </w:pPr>
            <w:r w:rsidRPr="00576982">
              <w:rPr>
                <w:rFonts w:eastAsia="Arial" w:cstheme="minorHAnsi"/>
                <w:sz w:val="22"/>
                <w:szCs w:val="22"/>
              </w:rPr>
              <w:t>(n=141, 54.7)</w:t>
            </w:r>
          </w:p>
        </w:tc>
        <w:tc>
          <w:tcPr>
            <w:tcW w:w="2327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677E1265" w14:textId="77777777" w:rsidR="005F4990" w:rsidRPr="00576982" w:rsidRDefault="005F4990" w:rsidP="007E2E31">
            <w:pPr>
              <w:jc w:val="center"/>
              <w:rPr>
                <w:rFonts w:eastAsia="Arial" w:cstheme="minorHAnsi"/>
                <w:b/>
                <w:sz w:val="22"/>
                <w:szCs w:val="22"/>
              </w:rPr>
            </w:pPr>
            <w:r w:rsidRPr="00576982">
              <w:rPr>
                <w:rFonts w:eastAsia="Arial" w:cstheme="minorHAnsi"/>
                <w:b/>
                <w:sz w:val="22"/>
                <w:szCs w:val="22"/>
              </w:rPr>
              <w:t>Late</w:t>
            </w:r>
          </w:p>
          <w:p w14:paraId="6A94AA1E" w14:textId="77777777" w:rsidR="005F4990" w:rsidRPr="00576982" w:rsidRDefault="005F4990" w:rsidP="007E2E31">
            <w:pPr>
              <w:jc w:val="center"/>
              <w:rPr>
                <w:rFonts w:eastAsia="Arial" w:cstheme="minorHAnsi"/>
                <w:b/>
                <w:sz w:val="22"/>
                <w:szCs w:val="22"/>
              </w:rPr>
            </w:pPr>
            <w:r w:rsidRPr="00576982">
              <w:rPr>
                <w:rFonts w:eastAsia="Arial" w:cstheme="minorHAnsi"/>
                <w:b/>
                <w:sz w:val="22"/>
                <w:szCs w:val="22"/>
              </w:rPr>
              <w:t>recurrence</w:t>
            </w:r>
          </w:p>
          <w:p w14:paraId="644F43A5" w14:textId="77777777" w:rsidR="005F4990" w:rsidRPr="00576982" w:rsidRDefault="005F4990" w:rsidP="007E2E31">
            <w:pPr>
              <w:jc w:val="center"/>
              <w:rPr>
                <w:rFonts w:eastAsia="Arial" w:cstheme="minorHAnsi"/>
                <w:sz w:val="22"/>
                <w:szCs w:val="22"/>
              </w:rPr>
            </w:pPr>
            <w:r w:rsidRPr="00576982">
              <w:rPr>
                <w:rFonts w:eastAsia="Arial" w:cstheme="minorHAnsi"/>
                <w:sz w:val="22"/>
                <w:szCs w:val="22"/>
              </w:rPr>
              <w:t>(n=117, 45.3)</w:t>
            </w:r>
          </w:p>
        </w:tc>
        <w:tc>
          <w:tcPr>
            <w:tcW w:w="1683" w:type="dxa"/>
            <w:tcBorders>
              <w:bottom w:val="single" w:sz="12" w:space="0" w:color="auto"/>
            </w:tcBorders>
            <w:vAlign w:val="center"/>
          </w:tcPr>
          <w:p w14:paraId="4FE30FB8" w14:textId="77777777" w:rsidR="005F4990" w:rsidRPr="00576982" w:rsidRDefault="005F4990" w:rsidP="007E2E31">
            <w:pPr>
              <w:jc w:val="center"/>
              <w:rPr>
                <w:rFonts w:eastAsia="Arial" w:cstheme="minorHAnsi"/>
                <w:sz w:val="22"/>
                <w:szCs w:val="22"/>
              </w:rPr>
            </w:pPr>
            <w:r w:rsidRPr="00576982">
              <w:rPr>
                <w:rFonts w:eastAsia="Arial" w:cstheme="minorHAnsi"/>
                <w:sz w:val="22"/>
                <w:szCs w:val="22"/>
              </w:rPr>
              <w:t>p</w:t>
            </w:r>
          </w:p>
        </w:tc>
        <w:tc>
          <w:tcPr>
            <w:tcW w:w="1619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54DEEC92" w14:textId="77777777" w:rsidR="005F4990" w:rsidRPr="00576982" w:rsidRDefault="005F4990" w:rsidP="007E2E31">
            <w:pPr>
              <w:jc w:val="center"/>
              <w:rPr>
                <w:rFonts w:eastAsia="Arial" w:cstheme="minorHAnsi"/>
                <w:b/>
                <w:sz w:val="22"/>
                <w:szCs w:val="22"/>
              </w:rPr>
            </w:pPr>
            <w:r w:rsidRPr="00576982">
              <w:rPr>
                <w:rFonts w:eastAsia="Arial" w:cstheme="minorHAnsi"/>
                <w:b/>
                <w:sz w:val="22"/>
                <w:szCs w:val="22"/>
              </w:rPr>
              <w:t>Early</w:t>
            </w:r>
          </w:p>
          <w:p w14:paraId="07267801" w14:textId="77777777" w:rsidR="005F4990" w:rsidRPr="00576982" w:rsidRDefault="005F4990" w:rsidP="007E2E31">
            <w:pPr>
              <w:jc w:val="center"/>
              <w:rPr>
                <w:rFonts w:eastAsia="Arial" w:cstheme="minorHAnsi"/>
                <w:b/>
                <w:sz w:val="22"/>
                <w:szCs w:val="22"/>
              </w:rPr>
            </w:pPr>
            <w:r w:rsidRPr="00576982">
              <w:rPr>
                <w:rFonts w:eastAsia="Arial" w:cstheme="minorHAnsi"/>
                <w:b/>
                <w:sz w:val="22"/>
                <w:szCs w:val="22"/>
              </w:rPr>
              <w:t>recurrence</w:t>
            </w:r>
          </w:p>
          <w:p w14:paraId="69D68578" w14:textId="77777777" w:rsidR="005F4990" w:rsidRPr="00576982" w:rsidRDefault="005F4990" w:rsidP="007E2E31">
            <w:pPr>
              <w:jc w:val="center"/>
              <w:rPr>
                <w:rFonts w:eastAsia="Arial" w:cstheme="minorHAnsi"/>
                <w:sz w:val="22"/>
                <w:szCs w:val="22"/>
              </w:rPr>
            </w:pPr>
            <w:r w:rsidRPr="00576982">
              <w:rPr>
                <w:rFonts w:eastAsia="Arial" w:cstheme="minorHAnsi"/>
                <w:sz w:val="22"/>
                <w:szCs w:val="22"/>
              </w:rPr>
              <w:t>(n=211, 52.8)</w:t>
            </w:r>
          </w:p>
        </w:tc>
        <w:tc>
          <w:tcPr>
            <w:tcW w:w="3299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65CB34E4" w14:textId="77777777" w:rsidR="005F4990" w:rsidRPr="00576982" w:rsidRDefault="005F4990" w:rsidP="007E2E31">
            <w:pPr>
              <w:jc w:val="center"/>
              <w:rPr>
                <w:rFonts w:eastAsia="Arial" w:cstheme="minorHAnsi"/>
                <w:b/>
                <w:sz w:val="22"/>
                <w:szCs w:val="22"/>
              </w:rPr>
            </w:pPr>
            <w:r w:rsidRPr="00576982">
              <w:rPr>
                <w:rFonts w:eastAsia="Arial" w:cstheme="minorHAnsi"/>
                <w:b/>
                <w:sz w:val="22"/>
                <w:szCs w:val="22"/>
              </w:rPr>
              <w:t>Late</w:t>
            </w:r>
          </w:p>
          <w:p w14:paraId="3FB90909" w14:textId="77777777" w:rsidR="005F4990" w:rsidRPr="00576982" w:rsidRDefault="005F4990" w:rsidP="007E2E31">
            <w:pPr>
              <w:jc w:val="center"/>
              <w:rPr>
                <w:rFonts w:eastAsia="Arial" w:cstheme="minorHAnsi"/>
                <w:b/>
                <w:sz w:val="22"/>
                <w:szCs w:val="22"/>
              </w:rPr>
            </w:pPr>
            <w:r w:rsidRPr="00576982">
              <w:rPr>
                <w:rFonts w:eastAsia="Arial" w:cstheme="minorHAnsi"/>
                <w:b/>
                <w:sz w:val="22"/>
                <w:szCs w:val="22"/>
              </w:rPr>
              <w:t>recurrence</w:t>
            </w:r>
          </w:p>
          <w:p w14:paraId="389C81ED" w14:textId="77777777" w:rsidR="005F4990" w:rsidRPr="00576982" w:rsidRDefault="005F4990" w:rsidP="007E2E31">
            <w:pPr>
              <w:jc w:val="center"/>
              <w:rPr>
                <w:rFonts w:eastAsia="Arial" w:cstheme="minorHAnsi"/>
                <w:b/>
                <w:bCs/>
                <w:sz w:val="22"/>
                <w:szCs w:val="22"/>
              </w:rPr>
            </w:pPr>
            <w:r w:rsidRPr="00576982">
              <w:rPr>
                <w:rFonts w:eastAsia="Arial" w:cstheme="minorHAnsi"/>
                <w:sz w:val="22"/>
                <w:szCs w:val="22"/>
              </w:rPr>
              <w:t>(n=189, 47.2)</w:t>
            </w:r>
          </w:p>
        </w:tc>
        <w:tc>
          <w:tcPr>
            <w:tcW w:w="764" w:type="dxa"/>
            <w:tcBorders>
              <w:bottom w:val="single" w:sz="12" w:space="0" w:color="auto"/>
            </w:tcBorders>
            <w:vAlign w:val="center"/>
          </w:tcPr>
          <w:p w14:paraId="67312AE6" w14:textId="77777777" w:rsidR="005F4990" w:rsidRPr="00576982" w:rsidRDefault="005F4990" w:rsidP="007E2E31">
            <w:pPr>
              <w:jc w:val="center"/>
              <w:rPr>
                <w:rFonts w:ascii="Calibri" w:eastAsia="Arial" w:hAnsi="Calibri" w:cs="Calibri"/>
              </w:rPr>
            </w:pPr>
            <w:r w:rsidRPr="00576982">
              <w:rPr>
                <w:rFonts w:ascii="Calibri" w:eastAsia="Arial" w:hAnsi="Calibri" w:cs="Calibri"/>
              </w:rPr>
              <w:t>p</w:t>
            </w:r>
          </w:p>
          <w:p w14:paraId="6447B688" w14:textId="77777777" w:rsidR="005F4990" w:rsidRPr="00576982" w:rsidRDefault="005F4990" w:rsidP="007E2E31">
            <w:pPr>
              <w:jc w:val="center"/>
              <w:rPr>
                <w:rFonts w:ascii="Calibri" w:eastAsia="Arial" w:hAnsi="Calibri" w:cs="Calibri"/>
              </w:rPr>
            </w:pPr>
          </w:p>
        </w:tc>
      </w:tr>
      <w:tr w:rsidR="005F4990" w:rsidRPr="00576982" w14:paraId="3459DFF6" w14:textId="77777777" w:rsidTr="002E3660">
        <w:trPr>
          <w:trHeight w:val="300"/>
        </w:trPr>
        <w:tc>
          <w:tcPr>
            <w:tcW w:w="3513" w:type="dxa"/>
            <w:tcBorders>
              <w:top w:val="single" w:sz="12" w:space="0" w:color="auto"/>
            </w:tcBorders>
          </w:tcPr>
          <w:p w14:paraId="6233D6E5" w14:textId="77777777" w:rsidR="005F4990" w:rsidRPr="00576982" w:rsidRDefault="005F4990" w:rsidP="007E2E31">
            <w:pPr>
              <w:rPr>
                <w:rFonts w:eastAsia="Arial" w:cstheme="minorHAnsi"/>
                <w:sz w:val="22"/>
                <w:szCs w:val="22"/>
              </w:rPr>
            </w:pPr>
            <w:r w:rsidRPr="00576982">
              <w:rPr>
                <w:rFonts w:cstheme="minorHAnsi"/>
                <w:b/>
                <w:bCs/>
                <w:sz w:val="22"/>
                <w:szCs w:val="22"/>
              </w:rPr>
              <w:t>Age</w:t>
            </w:r>
            <w:r w:rsidRPr="00576982">
              <w:rPr>
                <w:rFonts w:cstheme="minorHAnsi"/>
                <w:sz w:val="22"/>
                <w:szCs w:val="22"/>
              </w:rPr>
              <w:t>, years</w:t>
            </w:r>
          </w:p>
        </w:tc>
        <w:tc>
          <w:tcPr>
            <w:tcW w:w="1691" w:type="dxa"/>
            <w:tcBorders>
              <w:top w:val="single" w:sz="12" w:space="0" w:color="auto"/>
            </w:tcBorders>
            <w:vAlign w:val="center"/>
          </w:tcPr>
          <w:p w14:paraId="79C7F3AB" w14:textId="77777777" w:rsidR="005F4990" w:rsidRPr="00576982" w:rsidRDefault="005F4990" w:rsidP="007E2E31">
            <w:pPr>
              <w:jc w:val="center"/>
              <w:rPr>
                <w:rFonts w:eastAsia="Arial" w:cstheme="minorHAnsi"/>
                <w:sz w:val="22"/>
                <w:szCs w:val="22"/>
              </w:rPr>
            </w:pPr>
            <w:r w:rsidRPr="00576982">
              <w:rPr>
                <w:rFonts w:eastAsia="Arial" w:cstheme="minorHAnsi"/>
                <w:sz w:val="22"/>
                <w:szCs w:val="22"/>
              </w:rPr>
              <w:t>69 (61-73)</w:t>
            </w:r>
          </w:p>
        </w:tc>
        <w:tc>
          <w:tcPr>
            <w:tcW w:w="2327" w:type="dxa"/>
            <w:tcBorders>
              <w:top w:val="single" w:sz="12" w:space="0" w:color="auto"/>
            </w:tcBorders>
            <w:vAlign w:val="center"/>
          </w:tcPr>
          <w:p w14:paraId="06DBD738" w14:textId="77777777" w:rsidR="005F4990" w:rsidRPr="00576982" w:rsidRDefault="005F4990" w:rsidP="007E2E31">
            <w:pPr>
              <w:jc w:val="center"/>
              <w:rPr>
                <w:rFonts w:eastAsia="Arial" w:cstheme="minorHAnsi"/>
                <w:sz w:val="22"/>
                <w:szCs w:val="22"/>
              </w:rPr>
            </w:pPr>
            <w:r w:rsidRPr="00576982">
              <w:rPr>
                <w:rFonts w:eastAsia="Arial" w:cstheme="minorHAnsi"/>
                <w:sz w:val="22"/>
                <w:szCs w:val="22"/>
              </w:rPr>
              <w:t>69 (59-73)</w:t>
            </w:r>
          </w:p>
        </w:tc>
        <w:tc>
          <w:tcPr>
            <w:tcW w:w="1683" w:type="dxa"/>
            <w:tcBorders>
              <w:top w:val="single" w:sz="12" w:space="0" w:color="auto"/>
            </w:tcBorders>
            <w:vAlign w:val="center"/>
          </w:tcPr>
          <w:p w14:paraId="3ADC28A1" w14:textId="77777777" w:rsidR="005F4990" w:rsidRPr="00576982" w:rsidRDefault="005F4990" w:rsidP="007E2E31">
            <w:pPr>
              <w:jc w:val="center"/>
              <w:rPr>
                <w:rFonts w:eastAsia="Arial" w:cstheme="minorHAnsi"/>
                <w:sz w:val="22"/>
                <w:szCs w:val="22"/>
              </w:rPr>
            </w:pPr>
            <w:r w:rsidRPr="00576982">
              <w:rPr>
                <w:rFonts w:eastAsia="Arial" w:cstheme="minorHAnsi"/>
                <w:sz w:val="22"/>
                <w:szCs w:val="22"/>
              </w:rPr>
              <w:t>0.839</w:t>
            </w:r>
          </w:p>
        </w:tc>
        <w:tc>
          <w:tcPr>
            <w:tcW w:w="1619" w:type="dxa"/>
            <w:tcBorders>
              <w:top w:val="single" w:sz="12" w:space="0" w:color="auto"/>
            </w:tcBorders>
            <w:vAlign w:val="center"/>
          </w:tcPr>
          <w:p w14:paraId="2B0F858D" w14:textId="77777777" w:rsidR="005F4990" w:rsidRPr="00576982" w:rsidRDefault="005F4990" w:rsidP="007E2E31">
            <w:pPr>
              <w:jc w:val="center"/>
              <w:rPr>
                <w:rFonts w:eastAsia="Arial" w:cstheme="minorHAnsi"/>
                <w:sz w:val="22"/>
                <w:szCs w:val="22"/>
              </w:rPr>
            </w:pPr>
            <w:r w:rsidRPr="00576982">
              <w:rPr>
                <w:rFonts w:eastAsia="Arial" w:cstheme="minorHAnsi"/>
                <w:sz w:val="22"/>
                <w:szCs w:val="22"/>
              </w:rPr>
              <w:t>71 (64-77)</w:t>
            </w:r>
          </w:p>
        </w:tc>
        <w:tc>
          <w:tcPr>
            <w:tcW w:w="3299" w:type="dxa"/>
            <w:tcBorders>
              <w:top w:val="single" w:sz="12" w:space="0" w:color="auto"/>
            </w:tcBorders>
            <w:vAlign w:val="center"/>
          </w:tcPr>
          <w:p w14:paraId="0D833CA1" w14:textId="77777777" w:rsidR="005F4990" w:rsidRPr="00576982" w:rsidRDefault="005F4990" w:rsidP="007E2E31">
            <w:pPr>
              <w:jc w:val="center"/>
              <w:rPr>
                <w:rFonts w:eastAsia="Arial" w:cstheme="minorHAnsi"/>
                <w:sz w:val="22"/>
                <w:szCs w:val="22"/>
              </w:rPr>
            </w:pPr>
            <w:r w:rsidRPr="00576982">
              <w:rPr>
                <w:rFonts w:eastAsia="Arial" w:cstheme="minorHAnsi"/>
                <w:sz w:val="22"/>
                <w:szCs w:val="22"/>
              </w:rPr>
              <w:t>71 (63-76)</w:t>
            </w:r>
          </w:p>
        </w:tc>
        <w:tc>
          <w:tcPr>
            <w:tcW w:w="764" w:type="dxa"/>
            <w:tcBorders>
              <w:top w:val="single" w:sz="12" w:space="0" w:color="auto"/>
            </w:tcBorders>
            <w:vAlign w:val="center"/>
          </w:tcPr>
          <w:p w14:paraId="7EB9AE1F" w14:textId="77777777" w:rsidR="005F4990" w:rsidRPr="00576982" w:rsidRDefault="005F4990" w:rsidP="007E2E31">
            <w:pPr>
              <w:jc w:val="center"/>
              <w:rPr>
                <w:rFonts w:ascii="Calibri" w:eastAsia="Arial" w:hAnsi="Calibri" w:cs="Calibri"/>
              </w:rPr>
            </w:pPr>
            <w:r w:rsidRPr="00576982">
              <w:rPr>
                <w:rFonts w:ascii="Calibri" w:eastAsia="Arial" w:hAnsi="Calibri" w:cs="Calibri"/>
              </w:rPr>
              <w:t>0.196</w:t>
            </w:r>
          </w:p>
        </w:tc>
      </w:tr>
      <w:tr w:rsidR="005F4990" w:rsidRPr="00576982" w14:paraId="72BB40DE" w14:textId="77777777" w:rsidTr="002E3660">
        <w:trPr>
          <w:trHeight w:val="300"/>
        </w:trPr>
        <w:tc>
          <w:tcPr>
            <w:tcW w:w="3513" w:type="dxa"/>
          </w:tcPr>
          <w:p w14:paraId="76F1AE37" w14:textId="77777777" w:rsidR="005F4990" w:rsidRPr="00576982" w:rsidRDefault="005F4990" w:rsidP="007E2E31">
            <w:pPr>
              <w:rPr>
                <w:rFonts w:eastAsia="Arial" w:cstheme="minorHAnsi"/>
                <w:sz w:val="22"/>
                <w:szCs w:val="22"/>
              </w:rPr>
            </w:pPr>
            <w:r w:rsidRPr="00576982">
              <w:rPr>
                <w:rFonts w:cstheme="minorHAnsi"/>
                <w:b/>
                <w:bCs/>
                <w:sz w:val="22"/>
                <w:szCs w:val="22"/>
              </w:rPr>
              <w:t>Sex</w:t>
            </w:r>
            <w:r w:rsidRPr="00576982">
              <w:rPr>
                <w:rFonts w:cstheme="minorHAnsi"/>
                <w:sz w:val="22"/>
                <w:szCs w:val="22"/>
              </w:rPr>
              <w:t>, male</w:t>
            </w:r>
          </w:p>
        </w:tc>
        <w:tc>
          <w:tcPr>
            <w:tcW w:w="1691" w:type="dxa"/>
            <w:vAlign w:val="center"/>
          </w:tcPr>
          <w:p w14:paraId="30B5699F" w14:textId="77777777" w:rsidR="005F4990" w:rsidRPr="00576982" w:rsidRDefault="005F4990" w:rsidP="007E2E31">
            <w:pPr>
              <w:jc w:val="center"/>
              <w:rPr>
                <w:rFonts w:eastAsia="Arial" w:cstheme="minorHAnsi"/>
                <w:sz w:val="22"/>
                <w:szCs w:val="22"/>
              </w:rPr>
            </w:pPr>
            <w:r w:rsidRPr="00576982">
              <w:rPr>
                <w:rFonts w:eastAsia="Arial" w:cstheme="minorHAnsi"/>
                <w:sz w:val="22"/>
                <w:szCs w:val="22"/>
              </w:rPr>
              <w:t>116 (82.3)</w:t>
            </w:r>
          </w:p>
        </w:tc>
        <w:tc>
          <w:tcPr>
            <w:tcW w:w="2327" w:type="dxa"/>
            <w:vAlign w:val="center"/>
          </w:tcPr>
          <w:p w14:paraId="3AA1B322" w14:textId="77777777" w:rsidR="005F4990" w:rsidRPr="00576982" w:rsidRDefault="005F4990" w:rsidP="007E2E31">
            <w:pPr>
              <w:jc w:val="center"/>
              <w:rPr>
                <w:rFonts w:eastAsia="Arial" w:cstheme="minorHAnsi"/>
                <w:sz w:val="22"/>
                <w:szCs w:val="22"/>
              </w:rPr>
            </w:pPr>
            <w:r w:rsidRPr="00576982">
              <w:rPr>
                <w:rFonts w:eastAsia="Arial" w:cstheme="minorHAnsi"/>
                <w:sz w:val="22"/>
                <w:szCs w:val="22"/>
              </w:rPr>
              <w:t>92 (78.6)</w:t>
            </w:r>
          </w:p>
        </w:tc>
        <w:tc>
          <w:tcPr>
            <w:tcW w:w="1683" w:type="dxa"/>
            <w:vAlign w:val="center"/>
          </w:tcPr>
          <w:p w14:paraId="6861E5EF" w14:textId="77777777" w:rsidR="005F4990" w:rsidRPr="00576982" w:rsidRDefault="005F4990" w:rsidP="007E2E31">
            <w:pPr>
              <w:jc w:val="center"/>
              <w:rPr>
                <w:rFonts w:eastAsia="Calibri" w:cstheme="minorHAnsi"/>
                <w:sz w:val="22"/>
                <w:szCs w:val="22"/>
              </w:rPr>
            </w:pPr>
            <w:r w:rsidRPr="00576982">
              <w:rPr>
                <w:rFonts w:eastAsia="Arial" w:cstheme="minorHAnsi"/>
                <w:sz w:val="22"/>
                <w:szCs w:val="22"/>
              </w:rPr>
              <w:t>0.462</w:t>
            </w:r>
          </w:p>
        </w:tc>
        <w:tc>
          <w:tcPr>
            <w:tcW w:w="1619" w:type="dxa"/>
            <w:vAlign w:val="center"/>
          </w:tcPr>
          <w:p w14:paraId="0EBEDFB6" w14:textId="77777777" w:rsidR="005F4990" w:rsidRPr="00576982" w:rsidRDefault="005F4990" w:rsidP="007E2E31">
            <w:pPr>
              <w:jc w:val="center"/>
              <w:rPr>
                <w:rFonts w:eastAsia="Arial" w:cstheme="minorHAnsi"/>
                <w:sz w:val="22"/>
                <w:szCs w:val="22"/>
              </w:rPr>
            </w:pPr>
            <w:r w:rsidRPr="00576982">
              <w:rPr>
                <w:rFonts w:eastAsia="Arial" w:cstheme="minorHAnsi"/>
                <w:sz w:val="22"/>
                <w:szCs w:val="22"/>
              </w:rPr>
              <w:t>151 (71.6)</w:t>
            </w:r>
          </w:p>
        </w:tc>
        <w:tc>
          <w:tcPr>
            <w:tcW w:w="3299" w:type="dxa"/>
            <w:vAlign w:val="center"/>
          </w:tcPr>
          <w:p w14:paraId="4B991372" w14:textId="77777777" w:rsidR="005F4990" w:rsidRPr="00576982" w:rsidRDefault="005F4990" w:rsidP="007E2E31">
            <w:pPr>
              <w:jc w:val="center"/>
              <w:rPr>
                <w:rFonts w:eastAsia="Arial" w:cstheme="minorHAnsi"/>
                <w:sz w:val="22"/>
                <w:szCs w:val="22"/>
              </w:rPr>
            </w:pPr>
            <w:r w:rsidRPr="00576982">
              <w:rPr>
                <w:rFonts w:eastAsia="Arial" w:cstheme="minorHAnsi"/>
                <w:sz w:val="22"/>
                <w:szCs w:val="22"/>
              </w:rPr>
              <w:t>123 (65.1)</w:t>
            </w:r>
          </w:p>
        </w:tc>
        <w:tc>
          <w:tcPr>
            <w:tcW w:w="764" w:type="dxa"/>
            <w:vAlign w:val="center"/>
          </w:tcPr>
          <w:p w14:paraId="4A8BDD72" w14:textId="77777777" w:rsidR="005F4990" w:rsidRPr="00576982" w:rsidRDefault="005F4990" w:rsidP="007E2E31">
            <w:pPr>
              <w:jc w:val="center"/>
              <w:rPr>
                <w:rFonts w:ascii="Calibri" w:eastAsia="Arial" w:hAnsi="Calibri" w:cs="Calibri"/>
              </w:rPr>
            </w:pPr>
            <w:r w:rsidRPr="00576982">
              <w:rPr>
                <w:rFonts w:ascii="Calibri" w:eastAsia="Arial" w:hAnsi="Calibri" w:cs="Calibri"/>
              </w:rPr>
              <w:t>0.163</w:t>
            </w:r>
          </w:p>
        </w:tc>
      </w:tr>
      <w:tr w:rsidR="005F4990" w:rsidRPr="00576982" w14:paraId="67A8F835" w14:textId="77777777" w:rsidTr="002E3660">
        <w:trPr>
          <w:trHeight w:val="300"/>
        </w:trPr>
        <w:tc>
          <w:tcPr>
            <w:tcW w:w="3513" w:type="dxa"/>
          </w:tcPr>
          <w:p w14:paraId="14B4786A" w14:textId="77777777" w:rsidR="005F4990" w:rsidRPr="00576982" w:rsidRDefault="00857375" w:rsidP="007E2E31">
            <w:pPr>
              <w:rPr>
                <w:rFonts w:eastAsia="Arial" w:cstheme="minorHAnsi"/>
                <w:bCs/>
                <w:sz w:val="22"/>
                <w:szCs w:val="22"/>
              </w:rPr>
            </w:pPr>
            <w:r w:rsidRPr="00576982">
              <w:rPr>
                <w:rFonts w:eastAsia="Arial" w:cstheme="minorHAnsi"/>
                <w:b/>
                <w:bCs/>
                <w:sz w:val="22"/>
                <w:szCs w:val="22"/>
              </w:rPr>
              <w:t>Ae</w:t>
            </w:r>
            <w:r w:rsidR="005F4990" w:rsidRPr="00576982">
              <w:rPr>
                <w:rFonts w:eastAsia="Arial" w:cstheme="minorHAnsi"/>
                <w:b/>
                <w:bCs/>
                <w:sz w:val="22"/>
                <w:szCs w:val="22"/>
              </w:rPr>
              <w:t>tiology</w:t>
            </w:r>
            <w:r w:rsidRPr="00576982">
              <w:rPr>
                <w:rFonts w:eastAsia="Arial" w:cstheme="minorHAnsi"/>
                <w:bCs/>
                <w:sz w:val="22"/>
                <w:szCs w:val="22"/>
              </w:rPr>
              <w:t>, viral</w:t>
            </w:r>
          </w:p>
        </w:tc>
        <w:tc>
          <w:tcPr>
            <w:tcW w:w="1691" w:type="dxa"/>
            <w:vAlign w:val="center"/>
          </w:tcPr>
          <w:p w14:paraId="6A7C4668" w14:textId="77777777" w:rsidR="005F4990" w:rsidRPr="00576982" w:rsidRDefault="005F4990" w:rsidP="007E2E31">
            <w:pPr>
              <w:jc w:val="center"/>
              <w:rPr>
                <w:rFonts w:eastAsia="Arial" w:cstheme="minorHAnsi"/>
                <w:sz w:val="22"/>
                <w:szCs w:val="22"/>
              </w:rPr>
            </w:pPr>
            <w:r w:rsidRPr="00576982">
              <w:rPr>
                <w:rFonts w:eastAsia="Arial" w:cstheme="minorHAnsi"/>
                <w:sz w:val="22"/>
                <w:szCs w:val="22"/>
              </w:rPr>
              <w:t>90 (65.7)</w:t>
            </w:r>
          </w:p>
        </w:tc>
        <w:tc>
          <w:tcPr>
            <w:tcW w:w="2327" w:type="dxa"/>
            <w:vAlign w:val="center"/>
          </w:tcPr>
          <w:p w14:paraId="3CA6040F" w14:textId="77777777" w:rsidR="005F4990" w:rsidRPr="00576982" w:rsidRDefault="005F4990" w:rsidP="007E2E31">
            <w:pPr>
              <w:jc w:val="center"/>
              <w:rPr>
                <w:rFonts w:eastAsia="Arial" w:cstheme="minorHAnsi"/>
                <w:sz w:val="22"/>
                <w:szCs w:val="22"/>
              </w:rPr>
            </w:pPr>
            <w:r w:rsidRPr="00576982">
              <w:rPr>
                <w:rFonts w:eastAsia="Arial" w:cstheme="minorHAnsi"/>
                <w:sz w:val="22"/>
                <w:szCs w:val="22"/>
              </w:rPr>
              <w:t>74 (66.1)</w:t>
            </w:r>
          </w:p>
        </w:tc>
        <w:tc>
          <w:tcPr>
            <w:tcW w:w="1683" w:type="dxa"/>
            <w:vAlign w:val="center"/>
          </w:tcPr>
          <w:p w14:paraId="47F68C17" w14:textId="77777777" w:rsidR="005F4990" w:rsidRPr="00576982" w:rsidRDefault="005F4990" w:rsidP="007E2E31">
            <w:pPr>
              <w:jc w:val="center"/>
              <w:rPr>
                <w:rFonts w:eastAsia="Arial" w:cstheme="minorHAnsi"/>
                <w:sz w:val="22"/>
                <w:szCs w:val="22"/>
              </w:rPr>
            </w:pPr>
            <w:r w:rsidRPr="00576982">
              <w:rPr>
                <w:rFonts w:eastAsia="Arial" w:cstheme="minorHAnsi"/>
                <w:sz w:val="22"/>
                <w:szCs w:val="22"/>
              </w:rPr>
              <w:t>0.950</w:t>
            </w:r>
          </w:p>
        </w:tc>
        <w:tc>
          <w:tcPr>
            <w:tcW w:w="1619" w:type="dxa"/>
            <w:vAlign w:val="center"/>
          </w:tcPr>
          <w:p w14:paraId="5869239F" w14:textId="77777777" w:rsidR="005F4990" w:rsidRPr="00576982" w:rsidRDefault="005F4990" w:rsidP="007E2E31">
            <w:pPr>
              <w:jc w:val="center"/>
              <w:rPr>
                <w:rFonts w:eastAsia="Arial" w:cstheme="minorHAnsi"/>
                <w:sz w:val="22"/>
                <w:szCs w:val="22"/>
              </w:rPr>
            </w:pPr>
            <w:r w:rsidRPr="00576982">
              <w:rPr>
                <w:rFonts w:eastAsia="Arial" w:cstheme="minorHAnsi"/>
                <w:sz w:val="22"/>
                <w:szCs w:val="22"/>
              </w:rPr>
              <w:t>142 (69.3)</w:t>
            </w:r>
          </w:p>
        </w:tc>
        <w:tc>
          <w:tcPr>
            <w:tcW w:w="3299" w:type="dxa"/>
            <w:vAlign w:val="center"/>
          </w:tcPr>
          <w:p w14:paraId="54887FB9" w14:textId="77777777" w:rsidR="005F4990" w:rsidRPr="00576982" w:rsidRDefault="005F4990" w:rsidP="007E2E31">
            <w:pPr>
              <w:jc w:val="center"/>
              <w:rPr>
                <w:rFonts w:eastAsia="Arial" w:cstheme="minorHAnsi"/>
                <w:sz w:val="22"/>
                <w:szCs w:val="22"/>
              </w:rPr>
            </w:pPr>
            <w:r w:rsidRPr="00576982">
              <w:rPr>
                <w:rFonts w:eastAsia="Arial" w:cstheme="minorHAnsi"/>
                <w:sz w:val="22"/>
                <w:szCs w:val="22"/>
              </w:rPr>
              <w:t>134 (72.8)</w:t>
            </w:r>
          </w:p>
        </w:tc>
        <w:tc>
          <w:tcPr>
            <w:tcW w:w="764" w:type="dxa"/>
            <w:vAlign w:val="center"/>
          </w:tcPr>
          <w:p w14:paraId="1398CACE" w14:textId="77777777" w:rsidR="005F4990" w:rsidRPr="00576982" w:rsidRDefault="005F4990" w:rsidP="007E2E31">
            <w:pPr>
              <w:jc w:val="center"/>
              <w:rPr>
                <w:rFonts w:ascii="Calibri" w:eastAsia="Calibri" w:hAnsi="Calibri" w:cs="Calibri"/>
              </w:rPr>
            </w:pPr>
            <w:r w:rsidRPr="00576982">
              <w:rPr>
                <w:rFonts w:ascii="Calibri" w:eastAsia="Arial" w:hAnsi="Calibri" w:cs="Calibri"/>
              </w:rPr>
              <w:t>0.440</w:t>
            </w:r>
          </w:p>
        </w:tc>
      </w:tr>
      <w:tr w:rsidR="005F4990" w:rsidRPr="00576982" w14:paraId="40217818" w14:textId="77777777" w:rsidTr="002E3660">
        <w:trPr>
          <w:trHeight w:val="300"/>
        </w:trPr>
        <w:tc>
          <w:tcPr>
            <w:tcW w:w="3513" w:type="dxa"/>
          </w:tcPr>
          <w:p w14:paraId="5846EC02" w14:textId="77777777" w:rsidR="005F4990" w:rsidRPr="00576982" w:rsidRDefault="005F4990" w:rsidP="007E2E31">
            <w:pPr>
              <w:rPr>
                <w:rFonts w:eastAsia="Arial" w:cstheme="minorHAnsi"/>
                <w:bCs/>
                <w:sz w:val="22"/>
                <w:szCs w:val="22"/>
              </w:rPr>
            </w:pPr>
            <w:r w:rsidRPr="00576982">
              <w:rPr>
                <w:rFonts w:eastAsia="Arial" w:cstheme="minorHAnsi"/>
                <w:b/>
                <w:bCs/>
                <w:sz w:val="22"/>
                <w:szCs w:val="22"/>
              </w:rPr>
              <w:t>Cirrhosis</w:t>
            </w:r>
            <w:r w:rsidR="004A21AC" w:rsidRPr="00576982">
              <w:rPr>
                <w:rFonts w:eastAsia="Arial" w:cstheme="minorHAnsi"/>
                <w:bCs/>
                <w:sz w:val="22"/>
                <w:szCs w:val="22"/>
              </w:rPr>
              <w:t>, presence</w:t>
            </w:r>
          </w:p>
        </w:tc>
        <w:tc>
          <w:tcPr>
            <w:tcW w:w="1691" w:type="dxa"/>
            <w:vAlign w:val="center"/>
          </w:tcPr>
          <w:p w14:paraId="33D8F200" w14:textId="77777777" w:rsidR="005F4990" w:rsidRPr="00576982" w:rsidRDefault="005F4990" w:rsidP="007E2E31">
            <w:pPr>
              <w:jc w:val="center"/>
              <w:rPr>
                <w:rFonts w:eastAsia="Arial" w:cstheme="minorHAnsi"/>
                <w:sz w:val="22"/>
                <w:szCs w:val="22"/>
              </w:rPr>
            </w:pPr>
            <w:r w:rsidRPr="00576982">
              <w:rPr>
                <w:rFonts w:eastAsia="Arial" w:cstheme="minorHAnsi"/>
                <w:sz w:val="22"/>
                <w:szCs w:val="22"/>
              </w:rPr>
              <w:t>106 (75.2)</w:t>
            </w:r>
          </w:p>
        </w:tc>
        <w:tc>
          <w:tcPr>
            <w:tcW w:w="2327" w:type="dxa"/>
            <w:vAlign w:val="center"/>
          </w:tcPr>
          <w:p w14:paraId="24C8CBB5" w14:textId="77777777" w:rsidR="005F4990" w:rsidRPr="00576982" w:rsidRDefault="005F4990" w:rsidP="007E2E31">
            <w:pPr>
              <w:jc w:val="center"/>
              <w:rPr>
                <w:rFonts w:eastAsia="Arial" w:cstheme="minorHAnsi"/>
                <w:sz w:val="22"/>
                <w:szCs w:val="22"/>
              </w:rPr>
            </w:pPr>
            <w:r w:rsidRPr="00576982">
              <w:rPr>
                <w:rFonts w:eastAsia="Arial" w:cstheme="minorHAnsi"/>
                <w:sz w:val="22"/>
                <w:szCs w:val="22"/>
              </w:rPr>
              <w:t>85 (72.6)</w:t>
            </w:r>
          </w:p>
        </w:tc>
        <w:tc>
          <w:tcPr>
            <w:tcW w:w="1683" w:type="dxa"/>
            <w:vAlign w:val="center"/>
          </w:tcPr>
          <w:p w14:paraId="463BB333" w14:textId="77777777" w:rsidR="005F4990" w:rsidRPr="00576982" w:rsidRDefault="005F4990" w:rsidP="007E2E31">
            <w:pPr>
              <w:jc w:val="center"/>
              <w:rPr>
                <w:rFonts w:eastAsia="Calibri" w:cstheme="minorHAnsi"/>
                <w:sz w:val="22"/>
                <w:szCs w:val="22"/>
              </w:rPr>
            </w:pPr>
            <w:r w:rsidRPr="00576982">
              <w:rPr>
                <w:rFonts w:eastAsia="Arial" w:cstheme="minorHAnsi"/>
                <w:sz w:val="22"/>
                <w:szCs w:val="22"/>
              </w:rPr>
              <w:t>0.645</w:t>
            </w:r>
          </w:p>
        </w:tc>
        <w:tc>
          <w:tcPr>
            <w:tcW w:w="1619" w:type="dxa"/>
            <w:vAlign w:val="center"/>
          </w:tcPr>
          <w:p w14:paraId="7B567A33" w14:textId="77777777" w:rsidR="005F4990" w:rsidRPr="00576982" w:rsidRDefault="005F4990" w:rsidP="007E2E31">
            <w:pPr>
              <w:jc w:val="center"/>
              <w:rPr>
                <w:rFonts w:eastAsia="Arial" w:cstheme="minorHAnsi"/>
                <w:sz w:val="22"/>
                <w:szCs w:val="22"/>
              </w:rPr>
            </w:pPr>
            <w:r w:rsidRPr="00576982">
              <w:rPr>
                <w:rFonts w:eastAsia="Arial" w:cstheme="minorHAnsi"/>
                <w:sz w:val="22"/>
                <w:szCs w:val="22"/>
              </w:rPr>
              <w:t>183 (86.7)</w:t>
            </w:r>
          </w:p>
        </w:tc>
        <w:tc>
          <w:tcPr>
            <w:tcW w:w="3299" w:type="dxa"/>
            <w:vAlign w:val="center"/>
          </w:tcPr>
          <w:p w14:paraId="3F9AEC17" w14:textId="77777777" w:rsidR="005F4990" w:rsidRPr="00576982" w:rsidRDefault="005F4990" w:rsidP="007E2E31">
            <w:pPr>
              <w:jc w:val="center"/>
              <w:rPr>
                <w:rFonts w:eastAsia="Arial" w:cstheme="minorHAnsi"/>
                <w:sz w:val="22"/>
                <w:szCs w:val="22"/>
              </w:rPr>
            </w:pPr>
            <w:r w:rsidRPr="00576982">
              <w:rPr>
                <w:rFonts w:eastAsia="Arial" w:cstheme="minorHAnsi"/>
                <w:sz w:val="22"/>
                <w:szCs w:val="22"/>
              </w:rPr>
              <w:t>161 (85.2)</w:t>
            </w:r>
          </w:p>
        </w:tc>
        <w:tc>
          <w:tcPr>
            <w:tcW w:w="764" w:type="dxa"/>
            <w:vAlign w:val="center"/>
          </w:tcPr>
          <w:p w14:paraId="3560080C" w14:textId="77777777" w:rsidR="005F4990" w:rsidRPr="00576982" w:rsidRDefault="005F4990" w:rsidP="007E2E31">
            <w:pPr>
              <w:jc w:val="center"/>
              <w:rPr>
                <w:rFonts w:ascii="Calibri" w:eastAsia="Arial" w:hAnsi="Calibri" w:cs="Calibri"/>
              </w:rPr>
            </w:pPr>
            <w:r w:rsidRPr="00576982">
              <w:rPr>
                <w:rFonts w:ascii="Calibri" w:eastAsia="Arial" w:hAnsi="Calibri" w:cs="Calibri"/>
              </w:rPr>
              <w:t>0.657</w:t>
            </w:r>
          </w:p>
        </w:tc>
      </w:tr>
      <w:tr w:rsidR="005F4990" w:rsidRPr="00576982" w14:paraId="25287F9F" w14:textId="77777777" w:rsidTr="002E3660">
        <w:trPr>
          <w:trHeight w:val="81"/>
        </w:trPr>
        <w:tc>
          <w:tcPr>
            <w:tcW w:w="3513" w:type="dxa"/>
          </w:tcPr>
          <w:p w14:paraId="5F091259" w14:textId="77777777" w:rsidR="005F4990" w:rsidRPr="00576982" w:rsidRDefault="005F4990" w:rsidP="007E2E31">
            <w:pPr>
              <w:rPr>
                <w:rFonts w:eastAsia="Arial" w:cstheme="minorHAnsi"/>
                <w:b/>
                <w:bCs/>
                <w:sz w:val="22"/>
                <w:szCs w:val="22"/>
              </w:rPr>
            </w:pPr>
            <w:r w:rsidRPr="00576982">
              <w:rPr>
                <w:rFonts w:eastAsia="Arial" w:cstheme="minorHAnsi"/>
                <w:b/>
                <w:bCs/>
                <w:sz w:val="22"/>
                <w:szCs w:val="22"/>
              </w:rPr>
              <w:t>ALBI</w:t>
            </w:r>
            <w:r w:rsidR="00505B2D" w:rsidRPr="00576982">
              <w:rPr>
                <w:rFonts w:eastAsia="Arial" w:cstheme="minorHAnsi"/>
                <w:bCs/>
                <w:sz w:val="22"/>
                <w:szCs w:val="22"/>
              </w:rPr>
              <w:t>,</w:t>
            </w:r>
            <w:r w:rsidRPr="00576982">
              <w:rPr>
                <w:rFonts w:eastAsia="Arial" w:cstheme="minorHAnsi"/>
                <w:bCs/>
                <w:sz w:val="22"/>
                <w:szCs w:val="22"/>
              </w:rPr>
              <w:t xml:space="preserve"> grade</w:t>
            </w:r>
          </w:p>
        </w:tc>
        <w:tc>
          <w:tcPr>
            <w:tcW w:w="1691" w:type="dxa"/>
            <w:vAlign w:val="center"/>
          </w:tcPr>
          <w:p w14:paraId="7A11D42B" w14:textId="77777777" w:rsidR="005F4990" w:rsidRPr="00576982" w:rsidRDefault="005F4990" w:rsidP="007E2E31">
            <w:pPr>
              <w:jc w:val="center"/>
              <w:rPr>
                <w:rFonts w:eastAsia="Arial" w:cstheme="minorHAnsi"/>
                <w:sz w:val="22"/>
                <w:szCs w:val="22"/>
              </w:rPr>
            </w:pPr>
          </w:p>
        </w:tc>
        <w:tc>
          <w:tcPr>
            <w:tcW w:w="2327" w:type="dxa"/>
            <w:vAlign w:val="center"/>
          </w:tcPr>
          <w:p w14:paraId="19056EC8" w14:textId="77777777" w:rsidR="005F4990" w:rsidRPr="00576982" w:rsidRDefault="005F4990" w:rsidP="007E2E31">
            <w:pPr>
              <w:jc w:val="center"/>
              <w:rPr>
                <w:rFonts w:eastAsia="Arial" w:cstheme="minorHAnsi"/>
                <w:sz w:val="22"/>
                <w:szCs w:val="22"/>
              </w:rPr>
            </w:pPr>
          </w:p>
        </w:tc>
        <w:tc>
          <w:tcPr>
            <w:tcW w:w="1683" w:type="dxa"/>
            <w:vAlign w:val="center"/>
          </w:tcPr>
          <w:p w14:paraId="0077BD8F" w14:textId="77777777" w:rsidR="005F4990" w:rsidRPr="00576982" w:rsidRDefault="005F4990" w:rsidP="007E2E31">
            <w:pPr>
              <w:jc w:val="center"/>
              <w:rPr>
                <w:rFonts w:eastAsia="Arial" w:cstheme="minorHAnsi"/>
                <w:sz w:val="22"/>
                <w:szCs w:val="22"/>
              </w:rPr>
            </w:pPr>
          </w:p>
        </w:tc>
        <w:tc>
          <w:tcPr>
            <w:tcW w:w="1619" w:type="dxa"/>
            <w:vAlign w:val="center"/>
          </w:tcPr>
          <w:p w14:paraId="0CAFD4B2" w14:textId="77777777" w:rsidR="005F4990" w:rsidRPr="00576982" w:rsidRDefault="005F4990" w:rsidP="007E2E31">
            <w:pPr>
              <w:jc w:val="center"/>
              <w:rPr>
                <w:rFonts w:eastAsia="Arial" w:cstheme="minorHAnsi"/>
                <w:sz w:val="22"/>
                <w:szCs w:val="22"/>
              </w:rPr>
            </w:pPr>
          </w:p>
        </w:tc>
        <w:tc>
          <w:tcPr>
            <w:tcW w:w="3299" w:type="dxa"/>
            <w:vAlign w:val="center"/>
          </w:tcPr>
          <w:p w14:paraId="507F578D" w14:textId="77777777" w:rsidR="005F4990" w:rsidRPr="00576982" w:rsidRDefault="005F4990" w:rsidP="007E2E31">
            <w:pPr>
              <w:jc w:val="center"/>
              <w:rPr>
                <w:rFonts w:eastAsia="Arial" w:cstheme="minorHAnsi"/>
                <w:sz w:val="22"/>
                <w:szCs w:val="22"/>
              </w:rPr>
            </w:pPr>
          </w:p>
        </w:tc>
        <w:tc>
          <w:tcPr>
            <w:tcW w:w="764" w:type="dxa"/>
            <w:vAlign w:val="center"/>
          </w:tcPr>
          <w:p w14:paraId="404EABFA" w14:textId="77777777" w:rsidR="005F4990" w:rsidRPr="00576982" w:rsidRDefault="005F4990" w:rsidP="007E2E31">
            <w:pPr>
              <w:jc w:val="center"/>
              <w:rPr>
                <w:rFonts w:ascii="Calibri" w:eastAsia="Arial" w:hAnsi="Calibri" w:cs="Calibri"/>
              </w:rPr>
            </w:pPr>
          </w:p>
        </w:tc>
      </w:tr>
      <w:tr w:rsidR="005F4990" w:rsidRPr="00576982" w14:paraId="78BBD41C" w14:textId="77777777" w:rsidTr="002E3660">
        <w:trPr>
          <w:trHeight w:val="70"/>
        </w:trPr>
        <w:tc>
          <w:tcPr>
            <w:tcW w:w="3513" w:type="dxa"/>
            <w:vAlign w:val="center"/>
          </w:tcPr>
          <w:p w14:paraId="1DB4BC86" w14:textId="77777777" w:rsidR="005F4990" w:rsidRPr="00576982" w:rsidRDefault="005F4990" w:rsidP="007E2E31">
            <w:pPr>
              <w:jc w:val="right"/>
              <w:rPr>
                <w:rFonts w:eastAsia="Arial" w:cstheme="minorHAnsi"/>
                <w:sz w:val="22"/>
                <w:szCs w:val="22"/>
              </w:rPr>
            </w:pPr>
            <w:r w:rsidRPr="00576982">
              <w:rPr>
                <w:rFonts w:eastAsia="Arial" w:cstheme="minorHAnsi"/>
                <w:sz w:val="22"/>
                <w:szCs w:val="22"/>
              </w:rPr>
              <w:t>1</w:t>
            </w:r>
          </w:p>
        </w:tc>
        <w:tc>
          <w:tcPr>
            <w:tcW w:w="1691" w:type="dxa"/>
            <w:vAlign w:val="center"/>
          </w:tcPr>
          <w:p w14:paraId="39B11847" w14:textId="77777777" w:rsidR="005F4990" w:rsidRPr="00576982" w:rsidRDefault="005F4990" w:rsidP="007E2E31">
            <w:pPr>
              <w:jc w:val="center"/>
              <w:rPr>
                <w:rFonts w:eastAsia="Arial" w:cstheme="minorHAnsi"/>
                <w:sz w:val="22"/>
                <w:szCs w:val="22"/>
              </w:rPr>
            </w:pPr>
            <w:r w:rsidRPr="00576982">
              <w:rPr>
                <w:rFonts w:eastAsia="Arial" w:cstheme="minorHAnsi"/>
                <w:sz w:val="22"/>
                <w:szCs w:val="22"/>
              </w:rPr>
              <w:t>79 (56.0)</w:t>
            </w:r>
          </w:p>
        </w:tc>
        <w:tc>
          <w:tcPr>
            <w:tcW w:w="2327" w:type="dxa"/>
            <w:vAlign w:val="center"/>
          </w:tcPr>
          <w:p w14:paraId="59FD2D17" w14:textId="77777777" w:rsidR="005F4990" w:rsidRPr="00576982" w:rsidRDefault="005F4990" w:rsidP="007E2E31">
            <w:pPr>
              <w:jc w:val="center"/>
              <w:rPr>
                <w:rFonts w:eastAsia="Arial" w:cstheme="minorHAnsi"/>
                <w:sz w:val="22"/>
                <w:szCs w:val="22"/>
              </w:rPr>
            </w:pPr>
            <w:r w:rsidRPr="00576982">
              <w:rPr>
                <w:rFonts w:eastAsia="Arial" w:cstheme="minorHAnsi"/>
                <w:sz w:val="22"/>
                <w:szCs w:val="22"/>
              </w:rPr>
              <w:t>66 (56.4)</w:t>
            </w:r>
          </w:p>
        </w:tc>
        <w:tc>
          <w:tcPr>
            <w:tcW w:w="1683" w:type="dxa"/>
            <w:vMerge w:val="restart"/>
            <w:vAlign w:val="center"/>
          </w:tcPr>
          <w:p w14:paraId="60B7A844" w14:textId="77777777" w:rsidR="005F4990" w:rsidRPr="00576982" w:rsidRDefault="005F4990" w:rsidP="007E2E31">
            <w:pPr>
              <w:jc w:val="center"/>
              <w:rPr>
                <w:rFonts w:eastAsia="Arial" w:cstheme="minorHAnsi"/>
                <w:sz w:val="22"/>
                <w:szCs w:val="22"/>
              </w:rPr>
            </w:pPr>
            <w:r w:rsidRPr="00576982">
              <w:rPr>
                <w:rFonts w:eastAsia="Arial" w:cstheme="minorHAnsi"/>
                <w:sz w:val="22"/>
                <w:szCs w:val="22"/>
              </w:rPr>
              <w:t>0.951</w:t>
            </w:r>
          </w:p>
        </w:tc>
        <w:tc>
          <w:tcPr>
            <w:tcW w:w="1619" w:type="dxa"/>
            <w:vAlign w:val="center"/>
          </w:tcPr>
          <w:p w14:paraId="00BF1B8A" w14:textId="77777777" w:rsidR="005F4990" w:rsidRPr="00576982" w:rsidRDefault="005F4990" w:rsidP="007E2E31">
            <w:pPr>
              <w:jc w:val="center"/>
              <w:rPr>
                <w:rFonts w:eastAsia="Arial" w:cstheme="minorHAnsi"/>
                <w:sz w:val="22"/>
                <w:szCs w:val="22"/>
              </w:rPr>
            </w:pPr>
            <w:r w:rsidRPr="00576982">
              <w:rPr>
                <w:rFonts w:eastAsia="Arial" w:cstheme="minorHAnsi"/>
                <w:sz w:val="22"/>
                <w:szCs w:val="22"/>
              </w:rPr>
              <w:t>91 (43.1)</w:t>
            </w:r>
          </w:p>
        </w:tc>
        <w:tc>
          <w:tcPr>
            <w:tcW w:w="3299" w:type="dxa"/>
            <w:vAlign w:val="center"/>
          </w:tcPr>
          <w:p w14:paraId="3E9020A6" w14:textId="77777777" w:rsidR="005F4990" w:rsidRPr="00576982" w:rsidRDefault="005F4990" w:rsidP="007E2E31">
            <w:pPr>
              <w:jc w:val="center"/>
              <w:rPr>
                <w:rFonts w:eastAsia="Arial" w:cstheme="minorHAnsi"/>
                <w:sz w:val="22"/>
                <w:szCs w:val="22"/>
              </w:rPr>
            </w:pPr>
            <w:r w:rsidRPr="00576982">
              <w:rPr>
                <w:rFonts w:eastAsia="Arial" w:cstheme="minorHAnsi"/>
                <w:sz w:val="22"/>
                <w:szCs w:val="22"/>
              </w:rPr>
              <w:t>92 (48.7)</w:t>
            </w:r>
          </w:p>
        </w:tc>
        <w:tc>
          <w:tcPr>
            <w:tcW w:w="764" w:type="dxa"/>
            <w:vAlign w:val="center"/>
          </w:tcPr>
          <w:p w14:paraId="3A415DE4" w14:textId="77777777" w:rsidR="005F4990" w:rsidRPr="00576982" w:rsidRDefault="005F4990" w:rsidP="007E2E31">
            <w:pPr>
              <w:jc w:val="center"/>
              <w:rPr>
                <w:rFonts w:ascii="Calibri" w:eastAsia="Arial" w:hAnsi="Calibri" w:cs="Calibri"/>
              </w:rPr>
            </w:pPr>
            <w:r w:rsidRPr="00576982">
              <w:rPr>
                <w:rFonts w:ascii="Calibri" w:eastAsia="Arial" w:hAnsi="Calibri" w:cs="Calibri"/>
              </w:rPr>
              <w:t>0.266</w:t>
            </w:r>
          </w:p>
        </w:tc>
      </w:tr>
      <w:tr w:rsidR="005F4990" w:rsidRPr="00576982" w14:paraId="36579795" w14:textId="77777777" w:rsidTr="002E3660">
        <w:trPr>
          <w:trHeight w:val="70"/>
        </w:trPr>
        <w:tc>
          <w:tcPr>
            <w:tcW w:w="3513" w:type="dxa"/>
            <w:vAlign w:val="center"/>
          </w:tcPr>
          <w:p w14:paraId="58C51FAB" w14:textId="77777777" w:rsidR="005F4990" w:rsidRPr="00576982" w:rsidRDefault="005F4990" w:rsidP="007E2E31">
            <w:pPr>
              <w:jc w:val="right"/>
              <w:rPr>
                <w:rFonts w:eastAsia="Arial" w:cstheme="minorHAnsi"/>
                <w:sz w:val="22"/>
                <w:szCs w:val="22"/>
              </w:rPr>
            </w:pPr>
            <w:r w:rsidRPr="00576982">
              <w:rPr>
                <w:rFonts w:eastAsia="Arial" w:cstheme="minorHAnsi"/>
                <w:sz w:val="22"/>
                <w:szCs w:val="22"/>
              </w:rPr>
              <w:t>2</w:t>
            </w:r>
          </w:p>
        </w:tc>
        <w:tc>
          <w:tcPr>
            <w:tcW w:w="1691" w:type="dxa"/>
            <w:vAlign w:val="center"/>
          </w:tcPr>
          <w:p w14:paraId="1D5CD9BC" w14:textId="77777777" w:rsidR="005F4990" w:rsidRPr="00576982" w:rsidRDefault="005F4990" w:rsidP="007E2E31">
            <w:pPr>
              <w:jc w:val="center"/>
              <w:rPr>
                <w:rFonts w:eastAsia="Arial" w:cstheme="minorHAnsi"/>
                <w:sz w:val="22"/>
                <w:szCs w:val="22"/>
              </w:rPr>
            </w:pPr>
            <w:r w:rsidRPr="00576982">
              <w:rPr>
                <w:rFonts w:eastAsia="Arial" w:cstheme="minorHAnsi"/>
                <w:sz w:val="22"/>
                <w:szCs w:val="22"/>
              </w:rPr>
              <w:t>62 (44.0)</w:t>
            </w:r>
          </w:p>
        </w:tc>
        <w:tc>
          <w:tcPr>
            <w:tcW w:w="2327" w:type="dxa"/>
            <w:vAlign w:val="center"/>
          </w:tcPr>
          <w:p w14:paraId="0E19C962" w14:textId="77777777" w:rsidR="005F4990" w:rsidRPr="00576982" w:rsidRDefault="005F4990" w:rsidP="007E2E31">
            <w:pPr>
              <w:jc w:val="center"/>
              <w:rPr>
                <w:rFonts w:eastAsia="Arial" w:cstheme="minorHAnsi"/>
                <w:sz w:val="22"/>
                <w:szCs w:val="22"/>
              </w:rPr>
            </w:pPr>
            <w:r w:rsidRPr="00576982">
              <w:rPr>
                <w:rFonts w:eastAsia="Arial" w:cstheme="minorHAnsi"/>
                <w:sz w:val="22"/>
                <w:szCs w:val="22"/>
              </w:rPr>
              <w:t>51 (43.6)</w:t>
            </w:r>
          </w:p>
        </w:tc>
        <w:tc>
          <w:tcPr>
            <w:tcW w:w="1683" w:type="dxa"/>
            <w:vMerge/>
          </w:tcPr>
          <w:p w14:paraId="0E4F5E0A" w14:textId="77777777" w:rsidR="005F4990" w:rsidRPr="00576982" w:rsidRDefault="005F4990" w:rsidP="007E2E31">
            <w:pPr>
              <w:rPr>
                <w:rFonts w:cstheme="minorHAnsi"/>
                <w:sz w:val="22"/>
                <w:szCs w:val="22"/>
              </w:rPr>
            </w:pPr>
          </w:p>
        </w:tc>
        <w:tc>
          <w:tcPr>
            <w:tcW w:w="1619" w:type="dxa"/>
            <w:vAlign w:val="center"/>
          </w:tcPr>
          <w:p w14:paraId="15D76A45" w14:textId="77777777" w:rsidR="005F4990" w:rsidRPr="00576982" w:rsidRDefault="005F4990" w:rsidP="007E2E31">
            <w:pPr>
              <w:jc w:val="center"/>
              <w:rPr>
                <w:rFonts w:eastAsia="Arial" w:cstheme="minorHAnsi"/>
                <w:sz w:val="22"/>
                <w:szCs w:val="22"/>
              </w:rPr>
            </w:pPr>
            <w:r w:rsidRPr="00576982">
              <w:rPr>
                <w:rFonts w:eastAsia="Arial" w:cstheme="minorHAnsi"/>
                <w:sz w:val="22"/>
                <w:szCs w:val="22"/>
              </w:rPr>
              <w:t>120 (56.9)</w:t>
            </w:r>
          </w:p>
        </w:tc>
        <w:tc>
          <w:tcPr>
            <w:tcW w:w="3299" w:type="dxa"/>
            <w:vAlign w:val="center"/>
          </w:tcPr>
          <w:p w14:paraId="04149B3B" w14:textId="77777777" w:rsidR="005F4990" w:rsidRPr="00576982" w:rsidRDefault="005F4990" w:rsidP="007E2E31">
            <w:pPr>
              <w:jc w:val="center"/>
              <w:rPr>
                <w:rFonts w:eastAsia="Arial" w:cstheme="minorHAnsi"/>
                <w:sz w:val="22"/>
                <w:szCs w:val="22"/>
              </w:rPr>
            </w:pPr>
            <w:r w:rsidRPr="00576982">
              <w:rPr>
                <w:rFonts w:eastAsia="Arial" w:cstheme="minorHAnsi"/>
                <w:sz w:val="22"/>
                <w:szCs w:val="22"/>
              </w:rPr>
              <w:t>97 (51.3)</w:t>
            </w:r>
          </w:p>
        </w:tc>
        <w:tc>
          <w:tcPr>
            <w:tcW w:w="764" w:type="dxa"/>
            <w:vAlign w:val="center"/>
          </w:tcPr>
          <w:p w14:paraId="2593E8D2" w14:textId="77777777" w:rsidR="005F4990" w:rsidRPr="00576982" w:rsidRDefault="005F4990" w:rsidP="007E2E31">
            <w:pPr>
              <w:jc w:val="center"/>
              <w:rPr>
                <w:rFonts w:ascii="Calibri" w:eastAsia="Arial" w:hAnsi="Calibri" w:cs="Calibri"/>
              </w:rPr>
            </w:pPr>
          </w:p>
        </w:tc>
      </w:tr>
      <w:tr w:rsidR="005F4990" w:rsidRPr="00576982" w14:paraId="609D5641" w14:textId="77777777" w:rsidTr="002E3660">
        <w:tc>
          <w:tcPr>
            <w:tcW w:w="3513" w:type="dxa"/>
            <w:vMerge w:val="restart"/>
          </w:tcPr>
          <w:p w14:paraId="595EFA0E" w14:textId="77777777" w:rsidR="005F4990" w:rsidRPr="00576982" w:rsidRDefault="005F4990" w:rsidP="007E2E31">
            <w:pPr>
              <w:rPr>
                <w:rFonts w:eastAsia="Arial" w:cstheme="minorHAnsi"/>
                <w:b/>
                <w:bCs/>
                <w:sz w:val="22"/>
                <w:szCs w:val="22"/>
              </w:rPr>
            </w:pPr>
            <w:r w:rsidRPr="00576982">
              <w:rPr>
                <w:rFonts w:cstheme="minorHAnsi"/>
                <w:b/>
                <w:bCs/>
                <w:sz w:val="22"/>
                <w:szCs w:val="22"/>
              </w:rPr>
              <w:t xml:space="preserve">MELD, </w:t>
            </w:r>
            <w:r w:rsidRPr="00576982">
              <w:rPr>
                <w:rFonts w:cstheme="minorHAnsi"/>
                <w:bCs/>
                <w:sz w:val="22"/>
                <w:szCs w:val="22"/>
              </w:rPr>
              <w:t>score</w:t>
            </w:r>
          </w:p>
        </w:tc>
        <w:tc>
          <w:tcPr>
            <w:tcW w:w="1691" w:type="dxa"/>
            <w:vMerge w:val="restart"/>
            <w:vAlign w:val="center"/>
          </w:tcPr>
          <w:p w14:paraId="2BABDD81" w14:textId="77777777" w:rsidR="005F4990" w:rsidRPr="00576982" w:rsidRDefault="005F4990" w:rsidP="007E2E31">
            <w:pPr>
              <w:jc w:val="center"/>
              <w:rPr>
                <w:rFonts w:eastAsia="Arial" w:cstheme="minorHAnsi"/>
                <w:sz w:val="22"/>
                <w:szCs w:val="22"/>
              </w:rPr>
            </w:pPr>
            <w:r w:rsidRPr="00576982">
              <w:rPr>
                <w:rFonts w:cstheme="minorHAnsi"/>
                <w:sz w:val="22"/>
                <w:szCs w:val="22"/>
              </w:rPr>
              <w:t>8 (7-9)</w:t>
            </w:r>
          </w:p>
        </w:tc>
        <w:tc>
          <w:tcPr>
            <w:tcW w:w="2327" w:type="dxa"/>
            <w:vMerge w:val="restart"/>
            <w:vAlign w:val="center"/>
          </w:tcPr>
          <w:p w14:paraId="7B5D5F59" w14:textId="77777777" w:rsidR="005F4990" w:rsidRPr="00576982" w:rsidRDefault="005F4990" w:rsidP="007E2E31">
            <w:pPr>
              <w:jc w:val="center"/>
              <w:rPr>
                <w:rFonts w:eastAsia="Arial" w:cstheme="minorHAnsi"/>
                <w:sz w:val="22"/>
                <w:szCs w:val="22"/>
              </w:rPr>
            </w:pPr>
            <w:r w:rsidRPr="00576982">
              <w:rPr>
                <w:rFonts w:cstheme="minorHAnsi"/>
                <w:sz w:val="22"/>
                <w:szCs w:val="22"/>
              </w:rPr>
              <w:t>8 (7-9)</w:t>
            </w:r>
          </w:p>
        </w:tc>
        <w:tc>
          <w:tcPr>
            <w:tcW w:w="1683" w:type="dxa"/>
            <w:vAlign w:val="center"/>
          </w:tcPr>
          <w:p w14:paraId="481FD018" w14:textId="77777777" w:rsidR="005F4990" w:rsidRPr="00576982" w:rsidRDefault="005F4990" w:rsidP="007E2E31">
            <w:pPr>
              <w:jc w:val="center"/>
              <w:rPr>
                <w:rFonts w:eastAsia="Arial" w:cstheme="minorHAnsi"/>
                <w:sz w:val="22"/>
                <w:szCs w:val="22"/>
              </w:rPr>
            </w:pPr>
            <w:r w:rsidRPr="00576982">
              <w:rPr>
                <w:rFonts w:cstheme="minorHAnsi"/>
                <w:sz w:val="22"/>
                <w:szCs w:val="22"/>
              </w:rPr>
              <w:t>0.128</w:t>
            </w:r>
          </w:p>
        </w:tc>
        <w:tc>
          <w:tcPr>
            <w:tcW w:w="1619" w:type="dxa"/>
            <w:vMerge w:val="restart"/>
            <w:vAlign w:val="center"/>
          </w:tcPr>
          <w:p w14:paraId="077EFED1" w14:textId="77777777" w:rsidR="005F4990" w:rsidRPr="00576982" w:rsidRDefault="005F4990" w:rsidP="007E2E31">
            <w:pPr>
              <w:jc w:val="center"/>
              <w:rPr>
                <w:rFonts w:eastAsia="Arial" w:cstheme="minorHAnsi"/>
                <w:sz w:val="22"/>
                <w:szCs w:val="22"/>
              </w:rPr>
            </w:pPr>
            <w:r w:rsidRPr="00576982">
              <w:rPr>
                <w:rFonts w:cstheme="minorHAnsi"/>
                <w:sz w:val="22"/>
                <w:szCs w:val="22"/>
              </w:rPr>
              <w:t>8 (7-9)</w:t>
            </w:r>
          </w:p>
        </w:tc>
        <w:tc>
          <w:tcPr>
            <w:tcW w:w="3299" w:type="dxa"/>
            <w:vMerge w:val="restart"/>
            <w:vAlign w:val="center"/>
          </w:tcPr>
          <w:p w14:paraId="2E024017" w14:textId="77777777" w:rsidR="005F4990" w:rsidRPr="00576982" w:rsidRDefault="005F4990" w:rsidP="007E2E31">
            <w:pPr>
              <w:jc w:val="center"/>
              <w:rPr>
                <w:rFonts w:eastAsia="Arial" w:cstheme="minorHAnsi"/>
                <w:sz w:val="22"/>
                <w:szCs w:val="22"/>
              </w:rPr>
            </w:pPr>
            <w:r w:rsidRPr="00576982">
              <w:rPr>
                <w:rFonts w:cstheme="minorHAnsi"/>
                <w:sz w:val="22"/>
                <w:szCs w:val="22"/>
              </w:rPr>
              <w:t>8 (7-9)</w:t>
            </w:r>
          </w:p>
        </w:tc>
        <w:tc>
          <w:tcPr>
            <w:tcW w:w="764" w:type="dxa"/>
            <w:vMerge w:val="restart"/>
            <w:vAlign w:val="center"/>
          </w:tcPr>
          <w:p w14:paraId="2761739F" w14:textId="77777777" w:rsidR="005F4990" w:rsidRPr="00576982" w:rsidRDefault="005F4990" w:rsidP="007E2E31">
            <w:pPr>
              <w:jc w:val="center"/>
              <w:rPr>
                <w:rFonts w:ascii="Calibri" w:eastAsia="Arial" w:hAnsi="Calibri" w:cs="Calibri"/>
              </w:rPr>
            </w:pPr>
            <w:r w:rsidRPr="00576982">
              <w:rPr>
                <w:rFonts w:ascii="Calibri" w:hAnsi="Calibri" w:cs="Calibri"/>
              </w:rPr>
              <w:t>0.287</w:t>
            </w:r>
          </w:p>
        </w:tc>
      </w:tr>
      <w:tr w:rsidR="005F4990" w:rsidRPr="00576982" w14:paraId="36A65486" w14:textId="77777777" w:rsidTr="002E3660">
        <w:trPr>
          <w:trHeight w:val="300"/>
        </w:trPr>
        <w:tc>
          <w:tcPr>
            <w:tcW w:w="3513" w:type="dxa"/>
            <w:vMerge/>
          </w:tcPr>
          <w:p w14:paraId="0F02DDFF" w14:textId="77777777" w:rsidR="005F4990" w:rsidRPr="00576982" w:rsidRDefault="005F4990" w:rsidP="007E2E31">
            <w:pPr>
              <w:rPr>
                <w:rFonts w:cstheme="minorHAnsi"/>
                <w:sz w:val="22"/>
                <w:szCs w:val="22"/>
              </w:rPr>
            </w:pPr>
          </w:p>
        </w:tc>
        <w:tc>
          <w:tcPr>
            <w:tcW w:w="1691" w:type="dxa"/>
            <w:vMerge/>
            <w:vAlign w:val="center"/>
          </w:tcPr>
          <w:p w14:paraId="7C0B4611" w14:textId="77777777" w:rsidR="005F4990" w:rsidRPr="00576982" w:rsidRDefault="005F4990" w:rsidP="007E2E31">
            <w:pPr>
              <w:rPr>
                <w:rFonts w:cstheme="minorHAnsi"/>
                <w:sz w:val="22"/>
                <w:szCs w:val="22"/>
              </w:rPr>
            </w:pPr>
          </w:p>
        </w:tc>
        <w:tc>
          <w:tcPr>
            <w:tcW w:w="2327" w:type="dxa"/>
            <w:vMerge/>
            <w:vAlign w:val="center"/>
          </w:tcPr>
          <w:p w14:paraId="578BF07D" w14:textId="77777777" w:rsidR="005F4990" w:rsidRPr="00576982" w:rsidRDefault="005F4990" w:rsidP="007E2E31">
            <w:pPr>
              <w:rPr>
                <w:rFonts w:cstheme="minorHAnsi"/>
                <w:sz w:val="22"/>
                <w:szCs w:val="22"/>
              </w:rPr>
            </w:pPr>
          </w:p>
        </w:tc>
        <w:tc>
          <w:tcPr>
            <w:tcW w:w="1683" w:type="dxa"/>
            <w:vAlign w:val="center"/>
          </w:tcPr>
          <w:p w14:paraId="2E95BE0F" w14:textId="77777777" w:rsidR="005F4990" w:rsidRPr="00576982" w:rsidRDefault="005F4990" w:rsidP="007E2E31">
            <w:pPr>
              <w:jc w:val="center"/>
              <w:rPr>
                <w:rFonts w:cstheme="minorHAnsi"/>
                <w:sz w:val="22"/>
                <w:szCs w:val="22"/>
              </w:rPr>
            </w:pPr>
          </w:p>
        </w:tc>
        <w:tc>
          <w:tcPr>
            <w:tcW w:w="1619" w:type="dxa"/>
            <w:vMerge/>
            <w:vAlign w:val="center"/>
          </w:tcPr>
          <w:p w14:paraId="41A90656" w14:textId="77777777" w:rsidR="005F4990" w:rsidRPr="00576982" w:rsidRDefault="005F4990" w:rsidP="007E2E31">
            <w:pPr>
              <w:rPr>
                <w:rFonts w:cstheme="minorHAnsi"/>
                <w:sz w:val="22"/>
                <w:szCs w:val="22"/>
              </w:rPr>
            </w:pPr>
          </w:p>
        </w:tc>
        <w:tc>
          <w:tcPr>
            <w:tcW w:w="3299" w:type="dxa"/>
            <w:vMerge/>
            <w:vAlign w:val="center"/>
          </w:tcPr>
          <w:p w14:paraId="0C64F6A0" w14:textId="77777777" w:rsidR="005F4990" w:rsidRPr="00576982" w:rsidRDefault="005F4990" w:rsidP="007E2E31">
            <w:pPr>
              <w:rPr>
                <w:rFonts w:cstheme="minorHAnsi"/>
                <w:sz w:val="22"/>
                <w:szCs w:val="22"/>
              </w:rPr>
            </w:pPr>
          </w:p>
        </w:tc>
        <w:tc>
          <w:tcPr>
            <w:tcW w:w="764" w:type="dxa"/>
            <w:vMerge/>
            <w:vAlign w:val="center"/>
          </w:tcPr>
          <w:p w14:paraId="18560263" w14:textId="77777777" w:rsidR="005F4990" w:rsidRPr="00576982" w:rsidRDefault="005F4990" w:rsidP="007E2E31">
            <w:pPr>
              <w:rPr>
                <w:rFonts w:ascii="Calibri" w:hAnsi="Calibri" w:cs="Calibri"/>
              </w:rPr>
            </w:pPr>
          </w:p>
        </w:tc>
      </w:tr>
      <w:tr w:rsidR="005F4990" w:rsidRPr="00576982" w14:paraId="69883065" w14:textId="77777777" w:rsidTr="002E3660">
        <w:trPr>
          <w:trHeight w:val="300"/>
        </w:trPr>
        <w:tc>
          <w:tcPr>
            <w:tcW w:w="3513" w:type="dxa"/>
            <w:vAlign w:val="center"/>
          </w:tcPr>
          <w:p w14:paraId="26057A3D" w14:textId="77777777" w:rsidR="005F4990" w:rsidRPr="00576982" w:rsidRDefault="005F4990" w:rsidP="007E2E31">
            <w:pPr>
              <w:rPr>
                <w:rFonts w:eastAsia="Arial" w:cstheme="minorHAnsi"/>
                <w:sz w:val="22"/>
                <w:szCs w:val="22"/>
              </w:rPr>
            </w:pPr>
            <w:r w:rsidRPr="00576982">
              <w:rPr>
                <w:rFonts w:eastAsia="Arial" w:cstheme="minorHAnsi"/>
                <w:b/>
                <w:bCs/>
                <w:sz w:val="22"/>
                <w:szCs w:val="22"/>
              </w:rPr>
              <w:t>CCI</w:t>
            </w:r>
            <w:r w:rsidRPr="00576982">
              <w:rPr>
                <w:rFonts w:eastAsia="Arial" w:cstheme="minorHAnsi"/>
                <w:sz w:val="22"/>
                <w:szCs w:val="22"/>
              </w:rPr>
              <w:t>, score</w:t>
            </w:r>
          </w:p>
        </w:tc>
        <w:tc>
          <w:tcPr>
            <w:tcW w:w="1691" w:type="dxa"/>
            <w:vAlign w:val="center"/>
          </w:tcPr>
          <w:p w14:paraId="3B2F3CAB" w14:textId="77777777" w:rsidR="005F4990" w:rsidRPr="00576982" w:rsidRDefault="005F4990" w:rsidP="007E2E31">
            <w:pPr>
              <w:jc w:val="center"/>
              <w:rPr>
                <w:rFonts w:eastAsia="Arial" w:cstheme="minorHAnsi"/>
                <w:sz w:val="22"/>
                <w:szCs w:val="22"/>
              </w:rPr>
            </w:pPr>
            <w:r w:rsidRPr="00576982">
              <w:rPr>
                <w:rFonts w:eastAsia="Arial" w:cstheme="minorHAnsi"/>
                <w:sz w:val="22"/>
                <w:szCs w:val="22"/>
              </w:rPr>
              <w:t>4 (3 – 6)</w:t>
            </w:r>
          </w:p>
        </w:tc>
        <w:tc>
          <w:tcPr>
            <w:tcW w:w="2327" w:type="dxa"/>
            <w:vAlign w:val="center"/>
          </w:tcPr>
          <w:p w14:paraId="1E37430A" w14:textId="77777777" w:rsidR="005F4990" w:rsidRPr="00576982" w:rsidRDefault="005F4990" w:rsidP="007E2E31">
            <w:pPr>
              <w:jc w:val="center"/>
              <w:rPr>
                <w:rFonts w:eastAsia="Arial" w:cstheme="minorHAnsi"/>
                <w:sz w:val="22"/>
                <w:szCs w:val="22"/>
              </w:rPr>
            </w:pPr>
            <w:r w:rsidRPr="00576982">
              <w:rPr>
                <w:rFonts w:eastAsia="Arial" w:cstheme="minorHAnsi"/>
                <w:sz w:val="22"/>
                <w:szCs w:val="22"/>
              </w:rPr>
              <w:t>4 (3 – 5)</w:t>
            </w:r>
          </w:p>
        </w:tc>
        <w:tc>
          <w:tcPr>
            <w:tcW w:w="1683" w:type="dxa"/>
            <w:vAlign w:val="center"/>
          </w:tcPr>
          <w:p w14:paraId="4913A515" w14:textId="77777777" w:rsidR="005F4990" w:rsidRPr="00576982" w:rsidRDefault="005F4990" w:rsidP="007E2E31">
            <w:pPr>
              <w:jc w:val="center"/>
              <w:rPr>
                <w:rFonts w:eastAsia="Arial" w:cstheme="minorHAnsi"/>
                <w:sz w:val="22"/>
                <w:szCs w:val="22"/>
              </w:rPr>
            </w:pPr>
            <w:r w:rsidRPr="00576982">
              <w:rPr>
                <w:rFonts w:eastAsia="Arial" w:cstheme="minorHAnsi"/>
                <w:sz w:val="22"/>
                <w:szCs w:val="22"/>
              </w:rPr>
              <w:t>0.242</w:t>
            </w:r>
          </w:p>
        </w:tc>
        <w:tc>
          <w:tcPr>
            <w:tcW w:w="1619" w:type="dxa"/>
            <w:vAlign w:val="center"/>
          </w:tcPr>
          <w:p w14:paraId="11B0F74A" w14:textId="77777777" w:rsidR="005F4990" w:rsidRPr="00576982" w:rsidRDefault="005F4990" w:rsidP="007E2E31">
            <w:pPr>
              <w:jc w:val="center"/>
              <w:rPr>
                <w:rFonts w:eastAsia="Arial" w:cstheme="minorHAnsi"/>
                <w:sz w:val="22"/>
                <w:szCs w:val="22"/>
              </w:rPr>
            </w:pPr>
            <w:r w:rsidRPr="00576982">
              <w:rPr>
                <w:rFonts w:eastAsia="Arial" w:cstheme="minorHAnsi"/>
                <w:sz w:val="22"/>
                <w:szCs w:val="22"/>
              </w:rPr>
              <w:t>4 (4 – 6)</w:t>
            </w:r>
          </w:p>
        </w:tc>
        <w:tc>
          <w:tcPr>
            <w:tcW w:w="3299" w:type="dxa"/>
            <w:vAlign w:val="center"/>
          </w:tcPr>
          <w:p w14:paraId="4D0B917F" w14:textId="77777777" w:rsidR="005F4990" w:rsidRPr="00576982" w:rsidRDefault="005F4990" w:rsidP="007E2E31">
            <w:pPr>
              <w:jc w:val="center"/>
              <w:rPr>
                <w:rFonts w:eastAsia="Arial" w:cstheme="minorHAnsi"/>
                <w:sz w:val="22"/>
                <w:szCs w:val="22"/>
              </w:rPr>
            </w:pPr>
            <w:r w:rsidRPr="00576982">
              <w:rPr>
                <w:rFonts w:eastAsia="Arial" w:cstheme="minorHAnsi"/>
                <w:sz w:val="22"/>
                <w:szCs w:val="22"/>
              </w:rPr>
              <w:t>4 (4 – 5)</w:t>
            </w:r>
          </w:p>
        </w:tc>
        <w:tc>
          <w:tcPr>
            <w:tcW w:w="764" w:type="dxa"/>
            <w:vAlign w:val="center"/>
          </w:tcPr>
          <w:p w14:paraId="4FD99724" w14:textId="77777777" w:rsidR="005F4990" w:rsidRPr="00576982" w:rsidRDefault="005F4990" w:rsidP="007E2E31">
            <w:pPr>
              <w:jc w:val="center"/>
              <w:rPr>
                <w:rFonts w:ascii="Calibri" w:eastAsia="Arial" w:hAnsi="Calibri" w:cs="Calibri"/>
              </w:rPr>
            </w:pPr>
            <w:r w:rsidRPr="00576982">
              <w:rPr>
                <w:rFonts w:ascii="Calibri" w:eastAsia="Arial" w:hAnsi="Calibri" w:cs="Calibri"/>
              </w:rPr>
              <w:t>0.868</w:t>
            </w:r>
          </w:p>
        </w:tc>
      </w:tr>
      <w:tr w:rsidR="005F4990" w:rsidRPr="00576982" w14:paraId="2A5DF4C5" w14:textId="77777777" w:rsidTr="002E3660">
        <w:trPr>
          <w:trHeight w:val="300"/>
        </w:trPr>
        <w:tc>
          <w:tcPr>
            <w:tcW w:w="3513" w:type="dxa"/>
          </w:tcPr>
          <w:p w14:paraId="28B5773F" w14:textId="77777777" w:rsidR="005F4990" w:rsidRPr="00576982" w:rsidRDefault="005F4990" w:rsidP="007E2E31">
            <w:pPr>
              <w:rPr>
                <w:rFonts w:eastAsia="Arial" w:cstheme="minorHAnsi"/>
                <w:b/>
                <w:bCs/>
                <w:sz w:val="22"/>
                <w:szCs w:val="22"/>
              </w:rPr>
            </w:pPr>
            <w:r w:rsidRPr="00576982">
              <w:rPr>
                <w:rFonts w:eastAsia="Arial" w:cstheme="minorHAnsi"/>
                <w:b/>
                <w:bCs/>
                <w:sz w:val="22"/>
                <w:szCs w:val="22"/>
              </w:rPr>
              <w:t>Type of diagnosis</w:t>
            </w:r>
          </w:p>
        </w:tc>
        <w:tc>
          <w:tcPr>
            <w:tcW w:w="1691" w:type="dxa"/>
            <w:vAlign w:val="center"/>
          </w:tcPr>
          <w:p w14:paraId="54AC7C95" w14:textId="77777777" w:rsidR="005F4990" w:rsidRPr="00576982" w:rsidRDefault="005F4990" w:rsidP="007E2E31">
            <w:pPr>
              <w:jc w:val="center"/>
              <w:rPr>
                <w:rFonts w:eastAsia="Arial" w:cstheme="minorHAnsi"/>
                <w:sz w:val="22"/>
                <w:szCs w:val="22"/>
              </w:rPr>
            </w:pPr>
          </w:p>
        </w:tc>
        <w:tc>
          <w:tcPr>
            <w:tcW w:w="2327" w:type="dxa"/>
            <w:vAlign w:val="center"/>
          </w:tcPr>
          <w:p w14:paraId="78345204" w14:textId="77777777" w:rsidR="005F4990" w:rsidRPr="00576982" w:rsidRDefault="005F4990" w:rsidP="007E2E31">
            <w:pPr>
              <w:jc w:val="center"/>
              <w:rPr>
                <w:rFonts w:eastAsia="Arial" w:cstheme="minorHAnsi"/>
                <w:sz w:val="22"/>
                <w:szCs w:val="22"/>
              </w:rPr>
            </w:pPr>
          </w:p>
        </w:tc>
        <w:tc>
          <w:tcPr>
            <w:tcW w:w="1683" w:type="dxa"/>
            <w:vAlign w:val="center"/>
          </w:tcPr>
          <w:p w14:paraId="0A3B6741" w14:textId="77777777" w:rsidR="005F4990" w:rsidRPr="00576982" w:rsidRDefault="005F4990" w:rsidP="007E2E31">
            <w:pPr>
              <w:jc w:val="center"/>
              <w:rPr>
                <w:rFonts w:eastAsia="Arial" w:cstheme="minorHAnsi"/>
                <w:b/>
                <w:bCs/>
                <w:sz w:val="22"/>
                <w:szCs w:val="22"/>
              </w:rPr>
            </w:pPr>
          </w:p>
        </w:tc>
        <w:tc>
          <w:tcPr>
            <w:tcW w:w="1619" w:type="dxa"/>
            <w:vAlign w:val="center"/>
          </w:tcPr>
          <w:p w14:paraId="23F4EF93" w14:textId="77777777" w:rsidR="005F4990" w:rsidRPr="00576982" w:rsidRDefault="005F4990" w:rsidP="007E2E31">
            <w:pPr>
              <w:jc w:val="center"/>
              <w:rPr>
                <w:rFonts w:eastAsia="Arial" w:cstheme="minorHAnsi"/>
                <w:sz w:val="22"/>
                <w:szCs w:val="22"/>
              </w:rPr>
            </w:pPr>
          </w:p>
        </w:tc>
        <w:tc>
          <w:tcPr>
            <w:tcW w:w="3299" w:type="dxa"/>
            <w:vAlign w:val="center"/>
          </w:tcPr>
          <w:p w14:paraId="06978E68" w14:textId="77777777" w:rsidR="005F4990" w:rsidRPr="00576982" w:rsidRDefault="005F4990" w:rsidP="007E2E31">
            <w:pPr>
              <w:jc w:val="center"/>
              <w:rPr>
                <w:rFonts w:eastAsia="Arial" w:cstheme="minorHAnsi"/>
                <w:sz w:val="22"/>
                <w:szCs w:val="22"/>
              </w:rPr>
            </w:pPr>
          </w:p>
        </w:tc>
        <w:tc>
          <w:tcPr>
            <w:tcW w:w="764" w:type="dxa"/>
            <w:vAlign w:val="center"/>
          </w:tcPr>
          <w:p w14:paraId="7F3EE180" w14:textId="77777777" w:rsidR="005F4990" w:rsidRPr="00576982" w:rsidRDefault="005F4990" w:rsidP="007E2E31">
            <w:pPr>
              <w:jc w:val="center"/>
              <w:rPr>
                <w:rFonts w:ascii="Calibri" w:eastAsia="Arial" w:hAnsi="Calibri" w:cs="Calibri"/>
              </w:rPr>
            </w:pPr>
          </w:p>
        </w:tc>
      </w:tr>
      <w:tr w:rsidR="005F4990" w:rsidRPr="00576982" w14:paraId="2AE5DB59" w14:textId="77777777" w:rsidTr="002E3660">
        <w:trPr>
          <w:trHeight w:val="300"/>
        </w:trPr>
        <w:tc>
          <w:tcPr>
            <w:tcW w:w="3513" w:type="dxa"/>
            <w:vAlign w:val="center"/>
          </w:tcPr>
          <w:p w14:paraId="7183FA69" w14:textId="77777777" w:rsidR="005F4990" w:rsidRPr="00576982" w:rsidRDefault="005F4990" w:rsidP="007E2E31">
            <w:pPr>
              <w:jc w:val="right"/>
              <w:rPr>
                <w:rFonts w:eastAsia="Arial" w:cstheme="minorHAnsi"/>
                <w:sz w:val="22"/>
                <w:szCs w:val="22"/>
              </w:rPr>
            </w:pPr>
            <w:r w:rsidRPr="00576982">
              <w:rPr>
                <w:rFonts w:eastAsia="Arial" w:cstheme="minorHAnsi"/>
                <w:sz w:val="22"/>
                <w:szCs w:val="22"/>
              </w:rPr>
              <w:t>Surveillance</w:t>
            </w:r>
          </w:p>
        </w:tc>
        <w:tc>
          <w:tcPr>
            <w:tcW w:w="1691" w:type="dxa"/>
            <w:vAlign w:val="center"/>
          </w:tcPr>
          <w:p w14:paraId="6F2A8DF8" w14:textId="77777777" w:rsidR="005F4990" w:rsidRPr="00576982" w:rsidRDefault="005F4990" w:rsidP="007E2E31">
            <w:pPr>
              <w:jc w:val="center"/>
              <w:rPr>
                <w:rFonts w:eastAsia="Arial" w:cstheme="minorHAnsi"/>
                <w:sz w:val="22"/>
                <w:szCs w:val="22"/>
              </w:rPr>
            </w:pPr>
            <w:r w:rsidRPr="00576982">
              <w:rPr>
                <w:rFonts w:eastAsia="Arial" w:cstheme="minorHAnsi"/>
                <w:sz w:val="22"/>
                <w:szCs w:val="22"/>
              </w:rPr>
              <w:t>88 (65.2)</w:t>
            </w:r>
          </w:p>
        </w:tc>
        <w:tc>
          <w:tcPr>
            <w:tcW w:w="2327" w:type="dxa"/>
            <w:vAlign w:val="center"/>
          </w:tcPr>
          <w:p w14:paraId="4E955ECD" w14:textId="77777777" w:rsidR="005F4990" w:rsidRPr="00576982" w:rsidRDefault="005F4990" w:rsidP="007E2E31">
            <w:pPr>
              <w:jc w:val="center"/>
              <w:rPr>
                <w:rFonts w:eastAsia="Arial" w:cstheme="minorHAnsi"/>
                <w:sz w:val="22"/>
                <w:szCs w:val="22"/>
              </w:rPr>
            </w:pPr>
            <w:r w:rsidRPr="00576982">
              <w:rPr>
                <w:rFonts w:eastAsia="Arial" w:cstheme="minorHAnsi"/>
                <w:sz w:val="22"/>
                <w:szCs w:val="22"/>
              </w:rPr>
              <w:t>68 (61.3)</w:t>
            </w:r>
          </w:p>
        </w:tc>
        <w:tc>
          <w:tcPr>
            <w:tcW w:w="1683" w:type="dxa"/>
            <w:vMerge w:val="restart"/>
            <w:vAlign w:val="center"/>
          </w:tcPr>
          <w:p w14:paraId="5362B41D" w14:textId="77777777" w:rsidR="005F4990" w:rsidRPr="00576982" w:rsidRDefault="005F4990" w:rsidP="007E2E31">
            <w:pPr>
              <w:jc w:val="center"/>
              <w:rPr>
                <w:rFonts w:eastAsia="Calibri" w:cstheme="minorHAnsi"/>
                <w:sz w:val="22"/>
                <w:szCs w:val="22"/>
              </w:rPr>
            </w:pPr>
            <w:r w:rsidRPr="00576982">
              <w:rPr>
                <w:rFonts w:eastAsia="Arial" w:cstheme="minorHAnsi"/>
                <w:sz w:val="22"/>
                <w:szCs w:val="22"/>
              </w:rPr>
              <w:t>0.830</w:t>
            </w:r>
          </w:p>
        </w:tc>
        <w:tc>
          <w:tcPr>
            <w:tcW w:w="1619" w:type="dxa"/>
            <w:vAlign w:val="center"/>
          </w:tcPr>
          <w:p w14:paraId="0CA4ADFB" w14:textId="77777777" w:rsidR="005F4990" w:rsidRPr="00576982" w:rsidRDefault="005F4990" w:rsidP="007E2E31">
            <w:pPr>
              <w:jc w:val="center"/>
              <w:rPr>
                <w:rFonts w:eastAsia="Arial" w:cstheme="minorHAnsi"/>
                <w:sz w:val="22"/>
                <w:szCs w:val="22"/>
              </w:rPr>
            </w:pPr>
            <w:r w:rsidRPr="00576982">
              <w:rPr>
                <w:rFonts w:eastAsia="Arial" w:cstheme="minorHAnsi"/>
                <w:sz w:val="22"/>
                <w:szCs w:val="22"/>
              </w:rPr>
              <w:t>153 (72.5)</w:t>
            </w:r>
          </w:p>
        </w:tc>
        <w:tc>
          <w:tcPr>
            <w:tcW w:w="3299" w:type="dxa"/>
            <w:vAlign w:val="center"/>
          </w:tcPr>
          <w:p w14:paraId="24B329D0" w14:textId="77777777" w:rsidR="005F4990" w:rsidRPr="00576982" w:rsidRDefault="005F4990" w:rsidP="007E2E31">
            <w:pPr>
              <w:jc w:val="center"/>
              <w:rPr>
                <w:rFonts w:eastAsia="Arial" w:cstheme="minorHAnsi"/>
                <w:sz w:val="22"/>
                <w:szCs w:val="22"/>
              </w:rPr>
            </w:pPr>
            <w:r w:rsidRPr="00576982">
              <w:rPr>
                <w:rFonts w:eastAsia="Arial" w:cstheme="minorHAnsi"/>
                <w:sz w:val="22"/>
                <w:szCs w:val="22"/>
              </w:rPr>
              <w:t>142 (75.1)</w:t>
            </w:r>
          </w:p>
        </w:tc>
        <w:tc>
          <w:tcPr>
            <w:tcW w:w="764" w:type="dxa"/>
            <w:vMerge w:val="restart"/>
            <w:vAlign w:val="center"/>
          </w:tcPr>
          <w:p w14:paraId="0857C9D0" w14:textId="77777777" w:rsidR="005F4990" w:rsidRPr="00576982" w:rsidRDefault="005F4990" w:rsidP="007E2E31">
            <w:pPr>
              <w:jc w:val="center"/>
              <w:rPr>
                <w:rFonts w:ascii="Calibri" w:eastAsia="Arial" w:hAnsi="Calibri" w:cs="Calibri"/>
              </w:rPr>
            </w:pPr>
            <w:r w:rsidRPr="00576982">
              <w:rPr>
                <w:rFonts w:ascii="Calibri" w:eastAsia="Arial" w:hAnsi="Calibri" w:cs="Calibri"/>
              </w:rPr>
              <w:t>0.801</w:t>
            </w:r>
          </w:p>
        </w:tc>
      </w:tr>
      <w:tr w:rsidR="005F4990" w:rsidRPr="00576982" w14:paraId="54697E2A" w14:textId="77777777" w:rsidTr="002E3660">
        <w:trPr>
          <w:trHeight w:val="300"/>
        </w:trPr>
        <w:tc>
          <w:tcPr>
            <w:tcW w:w="3513" w:type="dxa"/>
            <w:vAlign w:val="center"/>
          </w:tcPr>
          <w:p w14:paraId="4F1CB44E" w14:textId="77777777" w:rsidR="005F4990" w:rsidRPr="00576982" w:rsidRDefault="005F4990" w:rsidP="007E2E31">
            <w:pPr>
              <w:jc w:val="right"/>
              <w:rPr>
                <w:rFonts w:eastAsia="Arial" w:cstheme="minorHAnsi"/>
                <w:sz w:val="22"/>
                <w:szCs w:val="22"/>
              </w:rPr>
            </w:pPr>
            <w:r w:rsidRPr="00576982">
              <w:rPr>
                <w:rFonts w:eastAsia="Arial" w:cstheme="minorHAnsi"/>
                <w:sz w:val="22"/>
                <w:szCs w:val="22"/>
              </w:rPr>
              <w:t>Incidental</w:t>
            </w:r>
          </w:p>
        </w:tc>
        <w:tc>
          <w:tcPr>
            <w:tcW w:w="1691" w:type="dxa"/>
            <w:vAlign w:val="center"/>
          </w:tcPr>
          <w:p w14:paraId="1B3DFF69" w14:textId="77777777" w:rsidR="005F4990" w:rsidRPr="00576982" w:rsidRDefault="005F4990" w:rsidP="007E2E31">
            <w:pPr>
              <w:jc w:val="center"/>
              <w:rPr>
                <w:rFonts w:eastAsia="Arial" w:cstheme="minorHAnsi"/>
                <w:sz w:val="22"/>
                <w:szCs w:val="22"/>
              </w:rPr>
            </w:pPr>
            <w:r w:rsidRPr="00576982">
              <w:rPr>
                <w:rFonts w:eastAsia="Arial" w:cstheme="minorHAnsi"/>
                <w:sz w:val="22"/>
                <w:szCs w:val="22"/>
              </w:rPr>
              <w:t>37 (27.4)</w:t>
            </w:r>
          </w:p>
        </w:tc>
        <w:tc>
          <w:tcPr>
            <w:tcW w:w="2327" w:type="dxa"/>
            <w:vAlign w:val="center"/>
          </w:tcPr>
          <w:p w14:paraId="347C2847" w14:textId="77777777" w:rsidR="005F4990" w:rsidRPr="00576982" w:rsidRDefault="005F4990" w:rsidP="007E2E31">
            <w:pPr>
              <w:jc w:val="center"/>
              <w:rPr>
                <w:rFonts w:eastAsia="Arial" w:cstheme="minorHAnsi"/>
                <w:sz w:val="22"/>
                <w:szCs w:val="22"/>
              </w:rPr>
            </w:pPr>
            <w:r w:rsidRPr="00576982">
              <w:rPr>
                <w:rFonts w:eastAsia="Arial" w:cstheme="minorHAnsi"/>
                <w:sz w:val="22"/>
                <w:szCs w:val="22"/>
              </w:rPr>
              <w:t>36 (32.4)</w:t>
            </w:r>
          </w:p>
        </w:tc>
        <w:tc>
          <w:tcPr>
            <w:tcW w:w="1683" w:type="dxa"/>
            <w:vMerge/>
          </w:tcPr>
          <w:p w14:paraId="1A21EA10" w14:textId="77777777" w:rsidR="005F4990" w:rsidRPr="00576982" w:rsidRDefault="005F4990" w:rsidP="007E2E31">
            <w:pPr>
              <w:rPr>
                <w:rFonts w:cstheme="minorHAnsi"/>
                <w:sz w:val="22"/>
                <w:szCs w:val="22"/>
              </w:rPr>
            </w:pPr>
          </w:p>
        </w:tc>
        <w:tc>
          <w:tcPr>
            <w:tcW w:w="1619" w:type="dxa"/>
            <w:vAlign w:val="center"/>
          </w:tcPr>
          <w:p w14:paraId="221D191E" w14:textId="77777777" w:rsidR="005F4990" w:rsidRPr="00576982" w:rsidRDefault="005F4990" w:rsidP="007E2E31">
            <w:pPr>
              <w:jc w:val="center"/>
              <w:rPr>
                <w:rFonts w:eastAsia="Arial" w:cstheme="minorHAnsi"/>
                <w:sz w:val="22"/>
                <w:szCs w:val="22"/>
              </w:rPr>
            </w:pPr>
            <w:r w:rsidRPr="00576982">
              <w:rPr>
                <w:rFonts w:eastAsia="Arial" w:cstheme="minorHAnsi"/>
                <w:sz w:val="22"/>
                <w:szCs w:val="22"/>
              </w:rPr>
              <w:t>40 (19.0)</w:t>
            </w:r>
          </w:p>
        </w:tc>
        <w:tc>
          <w:tcPr>
            <w:tcW w:w="3299" w:type="dxa"/>
            <w:vAlign w:val="center"/>
          </w:tcPr>
          <w:p w14:paraId="51595B4E" w14:textId="77777777" w:rsidR="005F4990" w:rsidRPr="00576982" w:rsidRDefault="005F4990" w:rsidP="007E2E31">
            <w:pPr>
              <w:jc w:val="center"/>
              <w:rPr>
                <w:rFonts w:eastAsia="Arial" w:cstheme="minorHAnsi"/>
                <w:sz w:val="22"/>
                <w:szCs w:val="22"/>
              </w:rPr>
            </w:pPr>
            <w:r w:rsidRPr="00576982">
              <w:rPr>
                <w:rFonts w:eastAsia="Arial" w:cstheme="minorHAnsi"/>
                <w:sz w:val="22"/>
                <w:szCs w:val="22"/>
              </w:rPr>
              <w:t>33 (17.5)</w:t>
            </w:r>
          </w:p>
        </w:tc>
        <w:tc>
          <w:tcPr>
            <w:tcW w:w="764" w:type="dxa"/>
            <w:vMerge/>
          </w:tcPr>
          <w:p w14:paraId="6C109D25" w14:textId="77777777" w:rsidR="005F4990" w:rsidRPr="00576982" w:rsidRDefault="005F4990" w:rsidP="007E2E31">
            <w:pPr>
              <w:rPr>
                <w:rFonts w:ascii="Calibri" w:hAnsi="Calibri" w:cs="Calibri"/>
              </w:rPr>
            </w:pPr>
          </w:p>
        </w:tc>
      </w:tr>
      <w:tr w:rsidR="005F4990" w:rsidRPr="00576982" w14:paraId="17D936F4" w14:textId="77777777" w:rsidTr="002E3660">
        <w:trPr>
          <w:trHeight w:val="300"/>
        </w:trPr>
        <w:tc>
          <w:tcPr>
            <w:tcW w:w="3513" w:type="dxa"/>
            <w:vAlign w:val="center"/>
          </w:tcPr>
          <w:p w14:paraId="6E19F67C" w14:textId="77777777" w:rsidR="005F4990" w:rsidRPr="00576982" w:rsidRDefault="005F4990" w:rsidP="007E2E31">
            <w:pPr>
              <w:jc w:val="right"/>
              <w:rPr>
                <w:rFonts w:eastAsia="Arial" w:cstheme="minorHAnsi"/>
                <w:sz w:val="22"/>
                <w:szCs w:val="22"/>
              </w:rPr>
            </w:pPr>
            <w:r w:rsidRPr="00576982">
              <w:rPr>
                <w:rFonts w:eastAsia="Arial" w:cstheme="minorHAnsi"/>
                <w:sz w:val="22"/>
                <w:szCs w:val="22"/>
              </w:rPr>
              <w:t>Symptomatic</w:t>
            </w:r>
          </w:p>
        </w:tc>
        <w:tc>
          <w:tcPr>
            <w:tcW w:w="1691" w:type="dxa"/>
            <w:vAlign w:val="center"/>
          </w:tcPr>
          <w:p w14:paraId="7511DC18" w14:textId="77777777" w:rsidR="005F4990" w:rsidRPr="00576982" w:rsidRDefault="005F4990" w:rsidP="007E2E31">
            <w:pPr>
              <w:jc w:val="center"/>
              <w:rPr>
                <w:rFonts w:eastAsia="Arial" w:cstheme="minorHAnsi"/>
                <w:sz w:val="22"/>
                <w:szCs w:val="22"/>
              </w:rPr>
            </w:pPr>
            <w:r w:rsidRPr="00576982">
              <w:rPr>
                <w:rFonts w:eastAsia="Arial" w:cstheme="minorHAnsi"/>
                <w:sz w:val="22"/>
                <w:szCs w:val="22"/>
              </w:rPr>
              <w:t>10 (7.4)</w:t>
            </w:r>
          </w:p>
        </w:tc>
        <w:tc>
          <w:tcPr>
            <w:tcW w:w="2327" w:type="dxa"/>
            <w:vAlign w:val="center"/>
          </w:tcPr>
          <w:p w14:paraId="49357808" w14:textId="77777777" w:rsidR="005F4990" w:rsidRPr="00576982" w:rsidRDefault="005F4990" w:rsidP="007E2E31">
            <w:pPr>
              <w:jc w:val="center"/>
              <w:rPr>
                <w:rFonts w:eastAsia="Arial" w:cstheme="minorHAnsi"/>
                <w:sz w:val="22"/>
                <w:szCs w:val="22"/>
              </w:rPr>
            </w:pPr>
            <w:r w:rsidRPr="00576982">
              <w:rPr>
                <w:rFonts w:eastAsia="Arial" w:cstheme="minorHAnsi"/>
                <w:sz w:val="22"/>
                <w:szCs w:val="22"/>
              </w:rPr>
              <w:t>7 (6.3)</w:t>
            </w:r>
          </w:p>
        </w:tc>
        <w:tc>
          <w:tcPr>
            <w:tcW w:w="1683" w:type="dxa"/>
            <w:vMerge/>
          </w:tcPr>
          <w:p w14:paraId="234AB9BA" w14:textId="77777777" w:rsidR="005F4990" w:rsidRPr="00576982" w:rsidRDefault="005F4990" w:rsidP="007E2E31">
            <w:pPr>
              <w:rPr>
                <w:rFonts w:cstheme="minorHAnsi"/>
                <w:sz w:val="22"/>
                <w:szCs w:val="22"/>
              </w:rPr>
            </w:pPr>
          </w:p>
        </w:tc>
        <w:tc>
          <w:tcPr>
            <w:tcW w:w="1619" w:type="dxa"/>
            <w:vAlign w:val="center"/>
          </w:tcPr>
          <w:p w14:paraId="04C3E0DA" w14:textId="77777777" w:rsidR="005F4990" w:rsidRPr="00576982" w:rsidRDefault="005F4990" w:rsidP="007E2E31">
            <w:pPr>
              <w:jc w:val="center"/>
              <w:rPr>
                <w:rFonts w:eastAsia="Arial" w:cstheme="minorHAnsi"/>
                <w:sz w:val="22"/>
                <w:szCs w:val="22"/>
              </w:rPr>
            </w:pPr>
            <w:r w:rsidRPr="00576982">
              <w:rPr>
                <w:rFonts w:eastAsia="Arial" w:cstheme="minorHAnsi"/>
                <w:sz w:val="22"/>
                <w:szCs w:val="22"/>
              </w:rPr>
              <w:t>2 (0.9)</w:t>
            </w:r>
          </w:p>
        </w:tc>
        <w:tc>
          <w:tcPr>
            <w:tcW w:w="3299" w:type="dxa"/>
            <w:vAlign w:val="center"/>
          </w:tcPr>
          <w:p w14:paraId="6995BB39" w14:textId="77777777" w:rsidR="005F4990" w:rsidRPr="00576982" w:rsidRDefault="005F4990" w:rsidP="007E2E31">
            <w:pPr>
              <w:jc w:val="center"/>
              <w:rPr>
                <w:rFonts w:eastAsia="Arial" w:cstheme="minorHAnsi"/>
                <w:sz w:val="22"/>
                <w:szCs w:val="22"/>
              </w:rPr>
            </w:pPr>
            <w:r w:rsidRPr="00576982">
              <w:rPr>
                <w:rFonts w:eastAsia="Arial" w:cstheme="minorHAnsi"/>
                <w:sz w:val="22"/>
                <w:szCs w:val="22"/>
              </w:rPr>
              <w:t>3 (1.6)</w:t>
            </w:r>
          </w:p>
        </w:tc>
        <w:tc>
          <w:tcPr>
            <w:tcW w:w="764" w:type="dxa"/>
            <w:vMerge/>
          </w:tcPr>
          <w:p w14:paraId="303C641B" w14:textId="77777777" w:rsidR="005F4990" w:rsidRPr="00576982" w:rsidRDefault="005F4990" w:rsidP="007E2E31">
            <w:pPr>
              <w:rPr>
                <w:rFonts w:ascii="Calibri" w:hAnsi="Calibri" w:cs="Calibri"/>
              </w:rPr>
            </w:pPr>
          </w:p>
        </w:tc>
      </w:tr>
      <w:tr w:rsidR="005F4990" w:rsidRPr="00576982" w14:paraId="60D40B62" w14:textId="77777777" w:rsidTr="002E3660">
        <w:trPr>
          <w:trHeight w:val="300"/>
        </w:trPr>
        <w:tc>
          <w:tcPr>
            <w:tcW w:w="3513" w:type="dxa"/>
            <w:vAlign w:val="center"/>
          </w:tcPr>
          <w:p w14:paraId="031DEBA3" w14:textId="77777777" w:rsidR="005F4990" w:rsidRPr="00576982" w:rsidRDefault="005F4990" w:rsidP="007E2E31">
            <w:pPr>
              <w:jc w:val="right"/>
              <w:rPr>
                <w:rFonts w:eastAsia="Arial" w:cstheme="minorHAnsi"/>
                <w:sz w:val="22"/>
                <w:szCs w:val="22"/>
              </w:rPr>
            </w:pPr>
            <w:r w:rsidRPr="00576982">
              <w:rPr>
                <w:rFonts w:eastAsia="Arial" w:cstheme="minorHAnsi"/>
                <w:sz w:val="22"/>
                <w:szCs w:val="22"/>
              </w:rPr>
              <w:t xml:space="preserve">Unknown </w:t>
            </w:r>
          </w:p>
        </w:tc>
        <w:tc>
          <w:tcPr>
            <w:tcW w:w="1691" w:type="dxa"/>
            <w:vAlign w:val="center"/>
          </w:tcPr>
          <w:p w14:paraId="2DE57A26" w14:textId="77777777" w:rsidR="005F4990" w:rsidRPr="00576982" w:rsidRDefault="005F4990" w:rsidP="007E2E31">
            <w:pPr>
              <w:jc w:val="center"/>
              <w:rPr>
                <w:rFonts w:eastAsia="Arial" w:cstheme="minorHAnsi"/>
                <w:sz w:val="22"/>
                <w:szCs w:val="22"/>
              </w:rPr>
            </w:pPr>
            <w:r w:rsidRPr="00576982">
              <w:rPr>
                <w:rFonts w:eastAsia="Arial" w:cstheme="minorHAnsi"/>
                <w:sz w:val="22"/>
                <w:szCs w:val="22"/>
              </w:rPr>
              <w:t>6 (4.3)</w:t>
            </w:r>
          </w:p>
        </w:tc>
        <w:tc>
          <w:tcPr>
            <w:tcW w:w="2327" w:type="dxa"/>
            <w:vAlign w:val="center"/>
          </w:tcPr>
          <w:p w14:paraId="578BC48B" w14:textId="77777777" w:rsidR="005F4990" w:rsidRPr="00576982" w:rsidRDefault="005F4990" w:rsidP="007E2E31">
            <w:pPr>
              <w:jc w:val="center"/>
              <w:rPr>
                <w:rFonts w:eastAsia="Arial" w:cstheme="minorHAnsi"/>
                <w:sz w:val="22"/>
                <w:szCs w:val="22"/>
              </w:rPr>
            </w:pPr>
            <w:r w:rsidRPr="00576982">
              <w:rPr>
                <w:rFonts w:eastAsia="Arial" w:cstheme="minorHAnsi"/>
                <w:sz w:val="22"/>
                <w:szCs w:val="22"/>
              </w:rPr>
              <w:t>6 (5.1)</w:t>
            </w:r>
          </w:p>
        </w:tc>
        <w:tc>
          <w:tcPr>
            <w:tcW w:w="1683" w:type="dxa"/>
            <w:vMerge/>
          </w:tcPr>
          <w:p w14:paraId="27FFF6F1" w14:textId="77777777" w:rsidR="005F4990" w:rsidRPr="00576982" w:rsidRDefault="005F4990" w:rsidP="007E2E31">
            <w:pPr>
              <w:rPr>
                <w:rFonts w:cstheme="minorHAnsi"/>
                <w:sz w:val="22"/>
                <w:szCs w:val="22"/>
              </w:rPr>
            </w:pPr>
          </w:p>
        </w:tc>
        <w:tc>
          <w:tcPr>
            <w:tcW w:w="1619" w:type="dxa"/>
            <w:vAlign w:val="center"/>
          </w:tcPr>
          <w:p w14:paraId="21B14B5A" w14:textId="77777777" w:rsidR="005F4990" w:rsidRPr="00576982" w:rsidRDefault="005F4990" w:rsidP="007E2E31">
            <w:pPr>
              <w:jc w:val="center"/>
              <w:rPr>
                <w:rFonts w:eastAsia="Arial" w:cstheme="minorHAnsi"/>
                <w:sz w:val="22"/>
                <w:szCs w:val="22"/>
              </w:rPr>
            </w:pPr>
            <w:r w:rsidRPr="00576982">
              <w:rPr>
                <w:rFonts w:eastAsia="Arial" w:cstheme="minorHAnsi"/>
                <w:sz w:val="22"/>
                <w:szCs w:val="22"/>
              </w:rPr>
              <w:t>16 (7.6)</w:t>
            </w:r>
          </w:p>
        </w:tc>
        <w:tc>
          <w:tcPr>
            <w:tcW w:w="3299" w:type="dxa"/>
            <w:vAlign w:val="center"/>
          </w:tcPr>
          <w:p w14:paraId="29A48055" w14:textId="77777777" w:rsidR="005F4990" w:rsidRPr="00576982" w:rsidRDefault="005F4990" w:rsidP="007E2E31">
            <w:pPr>
              <w:jc w:val="center"/>
              <w:rPr>
                <w:rFonts w:eastAsia="Arial" w:cstheme="minorHAnsi"/>
                <w:sz w:val="22"/>
                <w:szCs w:val="22"/>
              </w:rPr>
            </w:pPr>
            <w:r w:rsidRPr="00576982">
              <w:rPr>
                <w:rFonts w:eastAsia="Arial" w:cstheme="minorHAnsi"/>
                <w:sz w:val="22"/>
                <w:szCs w:val="22"/>
              </w:rPr>
              <w:t>11 (5.8)</w:t>
            </w:r>
          </w:p>
        </w:tc>
        <w:tc>
          <w:tcPr>
            <w:tcW w:w="764" w:type="dxa"/>
            <w:vMerge/>
          </w:tcPr>
          <w:p w14:paraId="26DBFF0B" w14:textId="77777777" w:rsidR="005F4990" w:rsidRPr="00576982" w:rsidRDefault="005F4990" w:rsidP="007E2E31">
            <w:pPr>
              <w:rPr>
                <w:rFonts w:ascii="Calibri" w:hAnsi="Calibri" w:cs="Calibri"/>
              </w:rPr>
            </w:pPr>
          </w:p>
        </w:tc>
      </w:tr>
      <w:tr w:rsidR="005F4990" w:rsidRPr="00576982" w14:paraId="0DAA464B" w14:textId="77777777" w:rsidTr="002E3660">
        <w:trPr>
          <w:trHeight w:val="300"/>
        </w:trPr>
        <w:tc>
          <w:tcPr>
            <w:tcW w:w="3513" w:type="dxa"/>
          </w:tcPr>
          <w:p w14:paraId="41C585E5" w14:textId="77777777" w:rsidR="005F4990" w:rsidRPr="00576982" w:rsidRDefault="005F4990" w:rsidP="007E2E31">
            <w:pPr>
              <w:rPr>
                <w:rFonts w:eastAsia="Arial" w:cstheme="minorHAnsi"/>
                <w:b/>
                <w:bCs/>
                <w:sz w:val="22"/>
                <w:szCs w:val="22"/>
              </w:rPr>
            </w:pPr>
            <w:r w:rsidRPr="00576982">
              <w:rPr>
                <w:rFonts w:eastAsia="Arial" w:cstheme="minorHAnsi"/>
                <w:b/>
                <w:bCs/>
                <w:sz w:val="22"/>
                <w:szCs w:val="22"/>
              </w:rPr>
              <w:t>Number of nodules</w:t>
            </w:r>
          </w:p>
        </w:tc>
        <w:tc>
          <w:tcPr>
            <w:tcW w:w="1691" w:type="dxa"/>
            <w:vAlign w:val="center"/>
          </w:tcPr>
          <w:p w14:paraId="51AE6D1E" w14:textId="77777777" w:rsidR="005F4990" w:rsidRPr="00576982" w:rsidRDefault="005F4990" w:rsidP="007E2E31">
            <w:pPr>
              <w:jc w:val="center"/>
              <w:rPr>
                <w:rFonts w:eastAsia="Arial" w:cstheme="minorHAnsi"/>
                <w:sz w:val="22"/>
                <w:szCs w:val="22"/>
              </w:rPr>
            </w:pPr>
          </w:p>
        </w:tc>
        <w:tc>
          <w:tcPr>
            <w:tcW w:w="2327" w:type="dxa"/>
            <w:vAlign w:val="center"/>
          </w:tcPr>
          <w:p w14:paraId="2B9D0A51" w14:textId="77777777" w:rsidR="005F4990" w:rsidRPr="00576982" w:rsidRDefault="005F4990" w:rsidP="007E2E31">
            <w:pPr>
              <w:jc w:val="center"/>
              <w:rPr>
                <w:rFonts w:eastAsia="Arial" w:cstheme="minorHAnsi"/>
                <w:sz w:val="22"/>
                <w:szCs w:val="22"/>
              </w:rPr>
            </w:pPr>
          </w:p>
        </w:tc>
        <w:tc>
          <w:tcPr>
            <w:tcW w:w="1683" w:type="dxa"/>
            <w:vAlign w:val="center"/>
          </w:tcPr>
          <w:p w14:paraId="42A186EA" w14:textId="77777777" w:rsidR="005F4990" w:rsidRPr="00576982" w:rsidRDefault="005F4990" w:rsidP="007E2E31">
            <w:pPr>
              <w:jc w:val="center"/>
              <w:rPr>
                <w:rFonts w:eastAsia="Arial" w:cstheme="minorHAnsi"/>
                <w:b/>
                <w:bCs/>
                <w:sz w:val="22"/>
                <w:szCs w:val="22"/>
              </w:rPr>
            </w:pPr>
          </w:p>
        </w:tc>
        <w:tc>
          <w:tcPr>
            <w:tcW w:w="1619" w:type="dxa"/>
            <w:vAlign w:val="center"/>
          </w:tcPr>
          <w:p w14:paraId="49C18F68" w14:textId="77777777" w:rsidR="005F4990" w:rsidRPr="00576982" w:rsidRDefault="005F4990" w:rsidP="007E2E31">
            <w:pPr>
              <w:jc w:val="center"/>
              <w:rPr>
                <w:rFonts w:eastAsia="Arial" w:cstheme="minorHAnsi"/>
                <w:sz w:val="22"/>
                <w:szCs w:val="22"/>
              </w:rPr>
            </w:pPr>
          </w:p>
        </w:tc>
        <w:tc>
          <w:tcPr>
            <w:tcW w:w="3299" w:type="dxa"/>
            <w:vAlign w:val="center"/>
          </w:tcPr>
          <w:p w14:paraId="21A75ECD" w14:textId="77777777" w:rsidR="005F4990" w:rsidRPr="00576982" w:rsidRDefault="005F4990" w:rsidP="007E2E31">
            <w:pPr>
              <w:jc w:val="center"/>
              <w:rPr>
                <w:rFonts w:eastAsia="Arial" w:cstheme="minorHAnsi"/>
                <w:sz w:val="22"/>
                <w:szCs w:val="22"/>
              </w:rPr>
            </w:pPr>
          </w:p>
        </w:tc>
        <w:tc>
          <w:tcPr>
            <w:tcW w:w="764" w:type="dxa"/>
            <w:vAlign w:val="center"/>
          </w:tcPr>
          <w:p w14:paraId="2CECA608" w14:textId="77777777" w:rsidR="005F4990" w:rsidRPr="00576982" w:rsidRDefault="005F4990" w:rsidP="007E2E31">
            <w:pPr>
              <w:jc w:val="center"/>
              <w:rPr>
                <w:rFonts w:ascii="Calibri" w:eastAsia="Arial" w:hAnsi="Calibri" w:cs="Calibri"/>
              </w:rPr>
            </w:pPr>
          </w:p>
        </w:tc>
      </w:tr>
      <w:tr w:rsidR="005F4990" w:rsidRPr="00576982" w14:paraId="7BAD9025" w14:textId="77777777" w:rsidTr="002E3660">
        <w:trPr>
          <w:trHeight w:val="300"/>
        </w:trPr>
        <w:tc>
          <w:tcPr>
            <w:tcW w:w="3513" w:type="dxa"/>
          </w:tcPr>
          <w:p w14:paraId="5857665D" w14:textId="77777777" w:rsidR="005F4990" w:rsidRPr="00576982" w:rsidRDefault="00D56A20" w:rsidP="007E2E31">
            <w:pPr>
              <w:jc w:val="right"/>
              <w:rPr>
                <w:rFonts w:eastAsia="Arial" w:cstheme="minorHAnsi"/>
                <w:sz w:val="22"/>
                <w:szCs w:val="22"/>
              </w:rPr>
            </w:pPr>
            <w:r w:rsidRPr="00576982">
              <w:rPr>
                <w:rFonts w:eastAsia="Arial" w:cstheme="minorHAnsi"/>
                <w:sz w:val="22"/>
                <w:szCs w:val="22"/>
              </w:rPr>
              <w:t>o</w:t>
            </w:r>
            <w:r w:rsidR="005F4990" w:rsidRPr="00576982">
              <w:rPr>
                <w:rFonts w:eastAsia="Arial" w:cstheme="minorHAnsi"/>
                <w:sz w:val="22"/>
                <w:szCs w:val="22"/>
              </w:rPr>
              <w:t>ne</w:t>
            </w:r>
          </w:p>
        </w:tc>
        <w:tc>
          <w:tcPr>
            <w:tcW w:w="1691" w:type="dxa"/>
            <w:vAlign w:val="center"/>
          </w:tcPr>
          <w:p w14:paraId="2BFEE3B0" w14:textId="77777777" w:rsidR="005F4990" w:rsidRPr="00576982" w:rsidRDefault="005F4990" w:rsidP="007E2E31">
            <w:pPr>
              <w:jc w:val="center"/>
              <w:rPr>
                <w:rFonts w:eastAsia="Arial" w:cstheme="minorHAnsi"/>
                <w:sz w:val="22"/>
                <w:szCs w:val="22"/>
              </w:rPr>
            </w:pPr>
            <w:r w:rsidRPr="00576982">
              <w:rPr>
                <w:rFonts w:eastAsia="Arial" w:cstheme="minorHAnsi"/>
                <w:sz w:val="22"/>
                <w:szCs w:val="22"/>
              </w:rPr>
              <w:t>113 (80.1)</w:t>
            </w:r>
          </w:p>
        </w:tc>
        <w:tc>
          <w:tcPr>
            <w:tcW w:w="2327" w:type="dxa"/>
            <w:vAlign w:val="center"/>
          </w:tcPr>
          <w:p w14:paraId="6C71B1F9" w14:textId="77777777" w:rsidR="005F4990" w:rsidRPr="00576982" w:rsidRDefault="005F4990" w:rsidP="007E2E31">
            <w:pPr>
              <w:jc w:val="center"/>
              <w:rPr>
                <w:rFonts w:eastAsia="Arial" w:cstheme="minorHAnsi"/>
                <w:sz w:val="22"/>
                <w:szCs w:val="22"/>
              </w:rPr>
            </w:pPr>
            <w:r w:rsidRPr="00576982">
              <w:rPr>
                <w:rFonts w:eastAsia="Arial" w:cstheme="minorHAnsi"/>
                <w:sz w:val="22"/>
                <w:szCs w:val="22"/>
              </w:rPr>
              <w:t>94 (80.3)</w:t>
            </w:r>
          </w:p>
        </w:tc>
        <w:tc>
          <w:tcPr>
            <w:tcW w:w="1683" w:type="dxa"/>
            <w:vAlign w:val="center"/>
          </w:tcPr>
          <w:p w14:paraId="60C591E5" w14:textId="77777777" w:rsidR="005F4990" w:rsidRPr="00576982" w:rsidRDefault="005F4990" w:rsidP="007E2E31">
            <w:pPr>
              <w:jc w:val="center"/>
              <w:rPr>
                <w:rFonts w:eastAsia="Arial" w:cstheme="minorHAnsi"/>
                <w:b/>
                <w:bCs/>
                <w:sz w:val="22"/>
                <w:szCs w:val="22"/>
              </w:rPr>
            </w:pPr>
          </w:p>
        </w:tc>
        <w:tc>
          <w:tcPr>
            <w:tcW w:w="1619" w:type="dxa"/>
            <w:vAlign w:val="center"/>
          </w:tcPr>
          <w:p w14:paraId="167AE286" w14:textId="77777777" w:rsidR="005F4990" w:rsidRPr="00576982" w:rsidRDefault="005F4990" w:rsidP="007E2E31">
            <w:pPr>
              <w:jc w:val="center"/>
              <w:rPr>
                <w:rFonts w:eastAsia="Arial" w:cstheme="minorHAnsi"/>
                <w:sz w:val="22"/>
                <w:szCs w:val="22"/>
              </w:rPr>
            </w:pPr>
            <w:r w:rsidRPr="00576982">
              <w:rPr>
                <w:rFonts w:eastAsia="Arial" w:cstheme="minorHAnsi"/>
                <w:sz w:val="22"/>
                <w:szCs w:val="22"/>
              </w:rPr>
              <w:t>179 (84.8)</w:t>
            </w:r>
          </w:p>
        </w:tc>
        <w:tc>
          <w:tcPr>
            <w:tcW w:w="3299" w:type="dxa"/>
            <w:vAlign w:val="center"/>
          </w:tcPr>
          <w:p w14:paraId="0350EA7A" w14:textId="77777777" w:rsidR="005F4990" w:rsidRPr="00576982" w:rsidRDefault="005F4990" w:rsidP="007E2E31">
            <w:pPr>
              <w:jc w:val="center"/>
              <w:rPr>
                <w:rFonts w:eastAsia="Arial" w:cstheme="minorHAnsi"/>
                <w:sz w:val="22"/>
                <w:szCs w:val="22"/>
              </w:rPr>
            </w:pPr>
            <w:r w:rsidRPr="00576982">
              <w:rPr>
                <w:rFonts w:eastAsia="Arial" w:cstheme="minorHAnsi"/>
                <w:sz w:val="22"/>
                <w:szCs w:val="22"/>
              </w:rPr>
              <w:t>161 (85.2)</w:t>
            </w:r>
          </w:p>
        </w:tc>
        <w:tc>
          <w:tcPr>
            <w:tcW w:w="764" w:type="dxa"/>
            <w:vAlign w:val="center"/>
          </w:tcPr>
          <w:p w14:paraId="523FFBD9" w14:textId="77777777" w:rsidR="005F4990" w:rsidRPr="00576982" w:rsidRDefault="005F4990" w:rsidP="007E2E31">
            <w:pPr>
              <w:jc w:val="center"/>
              <w:rPr>
                <w:rFonts w:ascii="Calibri" w:eastAsia="Arial" w:hAnsi="Calibri" w:cs="Calibri"/>
              </w:rPr>
            </w:pPr>
          </w:p>
        </w:tc>
      </w:tr>
      <w:tr w:rsidR="005F4990" w:rsidRPr="00576982" w14:paraId="58757CA0" w14:textId="77777777" w:rsidTr="002E3660">
        <w:trPr>
          <w:trHeight w:val="300"/>
        </w:trPr>
        <w:tc>
          <w:tcPr>
            <w:tcW w:w="3513" w:type="dxa"/>
          </w:tcPr>
          <w:p w14:paraId="4C7FC3E4" w14:textId="77777777" w:rsidR="005F4990" w:rsidRPr="00576982" w:rsidRDefault="005F4990" w:rsidP="007E2E31">
            <w:pPr>
              <w:jc w:val="right"/>
              <w:rPr>
                <w:rFonts w:eastAsia="Arial" w:cstheme="minorHAnsi"/>
                <w:sz w:val="22"/>
                <w:szCs w:val="22"/>
              </w:rPr>
            </w:pPr>
            <w:r w:rsidRPr="00576982">
              <w:rPr>
                <w:rFonts w:eastAsia="Arial" w:cstheme="minorHAnsi"/>
                <w:sz w:val="22"/>
                <w:szCs w:val="22"/>
              </w:rPr>
              <w:t>2-3</w:t>
            </w:r>
          </w:p>
        </w:tc>
        <w:tc>
          <w:tcPr>
            <w:tcW w:w="1691" w:type="dxa"/>
            <w:vAlign w:val="center"/>
          </w:tcPr>
          <w:p w14:paraId="5C8AE3C2" w14:textId="77777777" w:rsidR="005F4990" w:rsidRPr="00576982" w:rsidRDefault="005F4990" w:rsidP="007E2E31">
            <w:pPr>
              <w:jc w:val="center"/>
              <w:rPr>
                <w:rFonts w:eastAsia="Arial" w:cstheme="minorHAnsi"/>
                <w:sz w:val="22"/>
                <w:szCs w:val="22"/>
              </w:rPr>
            </w:pPr>
            <w:r w:rsidRPr="00576982">
              <w:rPr>
                <w:rFonts w:eastAsia="Arial" w:cstheme="minorHAnsi"/>
                <w:sz w:val="22"/>
                <w:szCs w:val="22"/>
              </w:rPr>
              <w:t>24 (17.0)</w:t>
            </w:r>
          </w:p>
        </w:tc>
        <w:tc>
          <w:tcPr>
            <w:tcW w:w="2327" w:type="dxa"/>
            <w:vAlign w:val="center"/>
          </w:tcPr>
          <w:p w14:paraId="575072D3" w14:textId="77777777" w:rsidR="005F4990" w:rsidRPr="00576982" w:rsidRDefault="005F4990" w:rsidP="007E2E31">
            <w:pPr>
              <w:jc w:val="center"/>
              <w:rPr>
                <w:rFonts w:eastAsia="Arial" w:cstheme="minorHAnsi"/>
                <w:sz w:val="22"/>
                <w:szCs w:val="22"/>
              </w:rPr>
            </w:pPr>
            <w:r w:rsidRPr="00576982">
              <w:rPr>
                <w:rFonts w:eastAsia="Arial" w:cstheme="minorHAnsi"/>
                <w:sz w:val="22"/>
                <w:szCs w:val="22"/>
              </w:rPr>
              <w:t>22 (18.8)</w:t>
            </w:r>
          </w:p>
        </w:tc>
        <w:tc>
          <w:tcPr>
            <w:tcW w:w="1683" w:type="dxa"/>
            <w:vAlign w:val="center"/>
          </w:tcPr>
          <w:p w14:paraId="4451F154" w14:textId="77777777" w:rsidR="005F4990" w:rsidRPr="00576982" w:rsidRDefault="005F4990" w:rsidP="007E2E31">
            <w:pPr>
              <w:jc w:val="center"/>
              <w:rPr>
                <w:rFonts w:eastAsia="Arial" w:cstheme="minorHAnsi"/>
                <w:sz w:val="22"/>
                <w:szCs w:val="22"/>
              </w:rPr>
            </w:pPr>
            <w:r w:rsidRPr="00576982">
              <w:rPr>
                <w:rFonts w:eastAsia="Arial" w:cstheme="minorHAnsi"/>
                <w:sz w:val="22"/>
                <w:szCs w:val="22"/>
              </w:rPr>
              <w:t>0.557</w:t>
            </w:r>
          </w:p>
        </w:tc>
        <w:tc>
          <w:tcPr>
            <w:tcW w:w="1619" w:type="dxa"/>
            <w:vAlign w:val="center"/>
          </w:tcPr>
          <w:p w14:paraId="16A3F3D7" w14:textId="77777777" w:rsidR="005F4990" w:rsidRPr="00576982" w:rsidRDefault="005F4990" w:rsidP="007E2E31">
            <w:pPr>
              <w:jc w:val="center"/>
              <w:rPr>
                <w:rFonts w:eastAsia="Arial" w:cstheme="minorHAnsi"/>
                <w:sz w:val="22"/>
                <w:szCs w:val="22"/>
              </w:rPr>
            </w:pPr>
            <w:r w:rsidRPr="00576982">
              <w:rPr>
                <w:rFonts w:eastAsia="Arial" w:cstheme="minorHAnsi"/>
                <w:sz w:val="22"/>
                <w:szCs w:val="22"/>
              </w:rPr>
              <w:t>28 (13.3)</w:t>
            </w:r>
          </w:p>
        </w:tc>
        <w:tc>
          <w:tcPr>
            <w:tcW w:w="3299" w:type="dxa"/>
            <w:vAlign w:val="center"/>
          </w:tcPr>
          <w:p w14:paraId="2ACE4E28" w14:textId="77777777" w:rsidR="005F4990" w:rsidRPr="00576982" w:rsidRDefault="005F4990" w:rsidP="007E2E31">
            <w:pPr>
              <w:jc w:val="center"/>
              <w:rPr>
                <w:rFonts w:eastAsia="Arial" w:cstheme="minorHAnsi"/>
                <w:sz w:val="22"/>
                <w:szCs w:val="22"/>
              </w:rPr>
            </w:pPr>
            <w:r w:rsidRPr="00576982">
              <w:rPr>
                <w:rFonts w:eastAsia="Arial" w:cstheme="minorHAnsi"/>
                <w:sz w:val="22"/>
                <w:szCs w:val="22"/>
              </w:rPr>
              <w:t>25 (13.2)</w:t>
            </w:r>
          </w:p>
        </w:tc>
        <w:tc>
          <w:tcPr>
            <w:tcW w:w="764" w:type="dxa"/>
            <w:vAlign w:val="center"/>
          </w:tcPr>
          <w:p w14:paraId="47992035" w14:textId="77777777" w:rsidR="005F4990" w:rsidRPr="00576982" w:rsidRDefault="005F4990" w:rsidP="007E2E31">
            <w:pPr>
              <w:jc w:val="center"/>
              <w:rPr>
                <w:rFonts w:ascii="Calibri" w:eastAsia="Arial" w:hAnsi="Calibri" w:cs="Calibri"/>
              </w:rPr>
            </w:pPr>
            <w:r w:rsidRPr="00576982">
              <w:rPr>
                <w:rFonts w:ascii="Calibri" w:eastAsia="Arial" w:hAnsi="Calibri" w:cs="Calibri"/>
              </w:rPr>
              <w:t>1</w:t>
            </w:r>
          </w:p>
        </w:tc>
      </w:tr>
      <w:tr w:rsidR="005F4990" w:rsidRPr="00576982" w14:paraId="0A816B5D" w14:textId="77777777" w:rsidTr="002E3660">
        <w:trPr>
          <w:trHeight w:val="300"/>
        </w:trPr>
        <w:tc>
          <w:tcPr>
            <w:tcW w:w="3513" w:type="dxa"/>
          </w:tcPr>
          <w:p w14:paraId="2E3AEB21" w14:textId="77777777" w:rsidR="005F4990" w:rsidRPr="00576982" w:rsidRDefault="005F4990" w:rsidP="007E2E31">
            <w:pPr>
              <w:jc w:val="right"/>
              <w:rPr>
                <w:rFonts w:eastAsia="Arial" w:cstheme="minorHAnsi"/>
                <w:sz w:val="22"/>
                <w:szCs w:val="22"/>
              </w:rPr>
            </w:pPr>
            <w:r w:rsidRPr="00576982">
              <w:rPr>
                <w:rFonts w:eastAsia="Arial" w:cstheme="minorHAnsi"/>
                <w:sz w:val="22"/>
                <w:szCs w:val="22"/>
              </w:rPr>
              <w:t>&gt;3</w:t>
            </w:r>
          </w:p>
        </w:tc>
        <w:tc>
          <w:tcPr>
            <w:tcW w:w="1691" w:type="dxa"/>
            <w:vAlign w:val="center"/>
          </w:tcPr>
          <w:p w14:paraId="255B2522" w14:textId="77777777" w:rsidR="005F4990" w:rsidRPr="00576982" w:rsidRDefault="005F4990" w:rsidP="007E2E31">
            <w:pPr>
              <w:jc w:val="center"/>
              <w:rPr>
                <w:rFonts w:eastAsia="Arial" w:cstheme="minorHAnsi"/>
                <w:sz w:val="22"/>
                <w:szCs w:val="22"/>
              </w:rPr>
            </w:pPr>
            <w:r w:rsidRPr="00576982">
              <w:rPr>
                <w:rFonts w:eastAsia="Arial" w:cstheme="minorHAnsi"/>
                <w:sz w:val="22"/>
                <w:szCs w:val="22"/>
              </w:rPr>
              <w:t>4 (2.8)</w:t>
            </w:r>
          </w:p>
        </w:tc>
        <w:tc>
          <w:tcPr>
            <w:tcW w:w="2327" w:type="dxa"/>
            <w:vAlign w:val="center"/>
          </w:tcPr>
          <w:p w14:paraId="34AC6284" w14:textId="77777777" w:rsidR="005F4990" w:rsidRPr="00576982" w:rsidRDefault="005F4990" w:rsidP="007E2E31">
            <w:pPr>
              <w:jc w:val="center"/>
              <w:rPr>
                <w:rFonts w:eastAsia="Arial" w:cstheme="minorHAnsi"/>
                <w:sz w:val="22"/>
                <w:szCs w:val="22"/>
              </w:rPr>
            </w:pPr>
            <w:r w:rsidRPr="00576982">
              <w:rPr>
                <w:rFonts w:eastAsia="Arial" w:cstheme="minorHAnsi"/>
                <w:sz w:val="22"/>
                <w:szCs w:val="22"/>
              </w:rPr>
              <w:t>1 (0.9)</w:t>
            </w:r>
          </w:p>
        </w:tc>
        <w:tc>
          <w:tcPr>
            <w:tcW w:w="1683" w:type="dxa"/>
            <w:vAlign w:val="center"/>
          </w:tcPr>
          <w:p w14:paraId="544C41A3" w14:textId="77777777" w:rsidR="005F4990" w:rsidRPr="00576982" w:rsidRDefault="005F4990" w:rsidP="007E2E31">
            <w:pPr>
              <w:jc w:val="center"/>
              <w:rPr>
                <w:rFonts w:eastAsia="Arial" w:cstheme="minorHAnsi"/>
                <w:sz w:val="22"/>
                <w:szCs w:val="22"/>
              </w:rPr>
            </w:pPr>
          </w:p>
        </w:tc>
        <w:tc>
          <w:tcPr>
            <w:tcW w:w="1619" w:type="dxa"/>
            <w:vAlign w:val="center"/>
          </w:tcPr>
          <w:p w14:paraId="0C7EE256" w14:textId="77777777" w:rsidR="005F4990" w:rsidRPr="00576982" w:rsidRDefault="005F4990" w:rsidP="007E2E31">
            <w:pPr>
              <w:jc w:val="center"/>
              <w:rPr>
                <w:rFonts w:eastAsia="Arial" w:cstheme="minorHAnsi"/>
                <w:sz w:val="22"/>
                <w:szCs w:val="22"/>
              </w:rPr>
            </w:pPr>
            <w:r w:rsidRPr="00576982">
              <w:rPr>
                <w:rFonts w:eastAsia="Arial" w:cstheme="minorHAnsi"/>
                <w:sz w:val="22"/>
                <w:szCs w:val="22"/>
              </w:rPr>
              <w:t>4 (1.9)</w:t>
            </w:r>
          </w:p>
        </w:tc>
        <w:tc>
          <w:tcPr>
            <w:tcW w:w="3299" w:type="dxa"/>
            <w:vAlign w:val="center"/>
          </w:tcPr>
          <w:p w14:paraId="7ABDA1BB" w14:textId="77777777" w:rsidR="005F4990" w:rsidRPr="00576982" w:rsidRDefault="005F4990" w:rsidP="007E2E31">
            <w:pPr>
              <w:jc w:val="center"/>
              <w:rPr>
                <w:rFonts w:eastAsia="Arial" w:cstheme="minorHAnsi"/>
                <w:sz w:val="22"/>
                <w:szCs w:val="22"/>
              </w:rPr>
            </w:pPr>
            <w:r w:rsidRPr="00576982">
              <w:rPr>
                <w:rFonts w:eastAsia="Arial" w:cstheme="minorHAnsi"/>
                <w:sz w:val="22"/>
                <w:szCs w:val="22"/>
              </w:rPr>
              <w:t>3 (1.6)</w:t>
            </w:r>
          </w:p>
        </w:tc>
        <w:tc>
          <w:tcPr>
            <w:tcW w:w="764" w:type="dxa"/>
            <w:vAlign w:val="center"/>
          </w:tcPr>
          <w:p w14:paraId="57F26E61" w14:textId="77777777" w:rsidR="005F4990" w:rsidRPr="00576982" w:rsidRDefault="005F4990" w:rsidP="007E2E31">
            <w:pPr>
              <w:jc w:val="center"/>
              <w:rPr>
                <w:rFonts w:ascii="Calibri" w:eastAsia="Arial" w:hAnsi="Calibri" w:cs="Calibri"/>
              </w:rPr>
            </w:pPr>
          </w:p>
        </w:tc>
      </w:tr>
      <w:tr w:rsidR="005F4990" w:rsidRPr="00576982" w14:paraId="490BB0AC" w14:textId="77777777" w:rsidTr="002E3660">
        <w:trPr>
          <w:trHeight w:val="300"/>
        </w:trPr>
        <w:tc>
          <w:tcPr>
            <w:tcW w:w="3513" w:type="dxa"/>
          </w:tcPr>
          <w:p w14:paraId="22008662" w14:textId="77777777" w:rsidR="005F4990" w:rsidRPr="00576982" w:rsidRDefault="005F4990" w:rsidP="007E2E31">
            <w:pPr>
              <w:rPr>
                <w:rFonts w:eastAsia="Arial" w:cstheme="minorHAnsi"/>
                <w:b/>
                <w:bCs/>
                <w:sz w:val="22"/>
                <w:szCs w:val="22"/>
              </w:rPr>
            </w:pPr>
            <w:r w:rsidRPr="00576982">
              <w:rPr>
                <w:rFonts w:eastAsia="Arial" w:cstheme="minorHAnsi"/>
                <w:b/>
                <w:bCs/>
                <w:sz w:val="22"/>
                <w:szCs w:val="22"/>
              </w:rPr>
              <w:t xml:space="preserve">Maximum diameter, </w:t>
            </w:r>
            <w:r w:rsidRPr="00576982">
              <w:rPr>
                <w:rFonts w:eastAsia="Arial" w:cstheme="minorHAnsi"/>
                <w:bCs/>
                <w:sz w:val="22"/>
                <w:szCs w:val="22"/>
              </w:rPr>
              <w:t>cm</w:t>
            </w:r>
          </w:p>
        </w:tc>
        <w:tc>
          <w:tcPr>
            <w:tcW w:w="1691" w:type="dxa"/>
            <w:vAlign w:val="center"/>
          </w:tcPr>
          <w:p w14:paraId="09302EE7" w14:textId="77777777" w:rsidR="005F4990" w:rsidRPr="00576982" w:rsidRDefault="005F4990" w:rsidP="007E2E31">
            <w:pPr>
              <w:jc w:val="center"/>
              <w:rPr>
                <w:rFonts w:eastAsia="Arial" w:cstheme="minorHAnsi"/>
                <w:sz w:val="22"/>
                <w:szCs w:val="22"/>
              </w:rPr>
            </w:pPr>
            <w:r w:rsidRPr="00576982">
              <w:rPr>
                <w:rFonts w:eastAsia="Arial" w:cstheme="minorHAnsi"/>
                <w:sz w:val="22"/>
                <w:szCs w:val="22"/>
              </w:rPr>
              <w:t>4 (2.5-5.0)</w:t>
            </w:r>
          </w:p>
        </w:tc>
        <w:tc>
          <w:tcPr>
            <w:tcW w:w="2327" w:type="dxa"/>
            <w:vAlign w:val="center"/>
          </w:tcPr>
          <w:p w14:paraId="18840A78" w14:textId="77777777" w:rsidR="005F4990" w:rsidRPr="00576982" w:rsidRDefault="005F4990" w:rsidP="007E2E31">
            <w:pPr>
              <w:jc w:val="center"/>
              <w:rPr>
                <w:rFonts w:eastAsia="Arial" w:cstheme="minorHAnsi"/>
                <w:sz w:val="22"/>
                <w:szCs w:val="22"/>
              </w:rPr>
            </w:pPr>
            <w:r w:rsidRPr="00576982">
              <w:rPr>
                <w:rFonts w:eastAsia="Arial" w:cstheme="minorHAnsi"/>
                <w:sz w:val="22"/>
                <w:szCs w:val="22"/>
              </w:rPr>
              <w:t>3.5 (2.0-4.5)</w:t>
            </w:r>
          </w:p>
        </w:tc>
        <w:tc>
          <w:tcPr>
            <w:tcW w:w="1683" w:type="dxa"/>
            <w:vAlign w:val="center"/>
          </w:tcPr>
          <w:p w14:paraId="1C925A10" w14:textId="77777777" w:rsidR="005F4990" w:rsidRPr="00576982" w:rsidRDefault="005F4990" w:rsidP="007E2E31">
            <w:pPr>
              <w:jc w:val="center"/>
              <w:rPr>
                <w:rFonts w:eastAsia="Arial" w:cstheme="minorHAnsi"/>
                <w:sz w:val="22"/>
                <w:szCs w:val="22"/>
              </w:rPr>
            </w:pPr>
            <w:r w:rsidRPr="00576982">
              <w:rPr>
                <w:rFonts w:eastAsia="Arial" w:cstheme="minorHAnsi"/>
                <w:sz w:val="22"/>
                <w:szCs w:val="22"/>
              </w:rPr>
              <w:t>0.237</w:t>
            </w:r>
          </w:p>
        </w:tc>
        <w:tc>
          <w:tcPr>
            <w:tcW w:w="1619" w:type="dxa"/>
            <w:vAlign w:val="center"/>
          </w:tcPr>
          <w:p w14:paraId="3595E1B1" w14:textId="77777777" w:rsidR="005F4990" w:rsidRPr="00576982" w:rsidRDefault="005F4990" w:rsidP="007E2E31">
            <w:pPr>
              <w:jc w:val="center"/>
              <w:rPr>
                <w:rFonts w:eastAsia="Arial" w:cstheme="minorHAnsi"/>
                <w:sz w:val="22"/>
                <w:szCs w:val="22"/>
              </w:rPr>
            </w:pPr>
            <w:r w:rsidRPr="00576982">
              <w:rPr>
                <w:rFonts w:eastAsia="Arial" w:cstheme="minorHAnsi"/>
                <w:sz w:val="22"/>
                <w:szCs w:val="22"/>
              </w:rPr>
              <w:t>2 (1.5-2.8)</w:t>
            </w:r>
          </w:p>
        </w:tc>
        <w:tc>
          <w:tcPr>
            <w:tcW w:w="3299" w:type="dxa"/>
            <w:vAlign w:val="center"/>
          </w:tcPr>
          <w:p w14:paraId="520020E3" w14:textId="77777777" w:rsidR="005F4990" w:rsidRPr="00576982" w:rsidRDefault="005F4990" w:rsidP="007E2E31">
            <w:pPr>
              <w:jc w:val="center"/>
              <w:rPr>
                <w:rFonts w:eastAsia="Arial" w:cstheme="minorHAnsi"/>
                <w:sz w:val="22"/>
                <w:szCs w:val="22"/>
              </w:rPr>
            </w:pPr>
            <w:r w:rsidRPr="00576982">
              <w:rPr>
                <w:rFonts w:eastAsia="Arial" w:cstheme="minorHAnsi"/>
                <w:sz w:val="22"/>
                <w:szCs w:val="22"/>
              </w:rPr>
              <w:t>2.1 (1.7-2.8)</w:t>
            </w:r>
          </w:p>
        </w:tc>
        <w:tc>
          <w:tcPr>
            <w:tcW w:w="764" w:type="dxa"/>
            <w:vAlign w:val="center"/>
          </w:tcPr>
          <w:p w14:paraId="69FA7948" w14:textId="77777777" w:rsidR="005F4990" w:rsidRPr="00576982" w:rsidRDefault="005F4990" w:rsidP="007E2E31">
            <w:pPr>
              <w:jc w:val="center"/>
              <w:rPr>
                <w:rFonts w:ascii="Calibri" w:eastAsia="Arial" w:hAnsi="Calibri" w:cs="Calibri"/>
              </w:rPr>
            </w:pPr>
            <w:r w:rsidRPr="00576982">
              <w:rPr>
                <w:rFonts w:ascii="Calibri" w:eastAsia="Arial" w:hAnsi="Calibri" w:cs="Calibri"/>
              </w:rPr>
              <w:t>0.383</w:t>
            </w:r>
          </w:p>
        </w:tc>
      </w:tr>
      <w:tr w:rsidR="005F4990" w:rsidRPr="00576982" w14:paraId="274D2204" w14:textId="77777777" w:rsidTr="002E3660">
        <w:trPr>
          <w:trHeight w:val="300"/>
        </w:trPr>
        <w:tc>
          <w:tcPr>
            <w:tcW w:w="3513" w:type="dxa"/>
          </w:tcPr>
          <w:p w14:paraId="60859771" w14:textId="77777777" w:rsidR="005F4990" w:rsidRPr="00576982" w:rsidRDefault="005F4990" w:rsidP="007E2E31">
            <w:pPr>
              <w:rPr>
                <w:rFonts w:eastAsia="Arial" w:cstheme="minorHAnsi"/>
                <w:b/>
                <w:bCs/>
                <w:sz w:val="22"/>
                <w:szCs w:val="22"/>
              </w:rPr>
            </w:pPr>
            <w:r w:rsidRPr="00576982">
              <w:rPr>
                <w:rFonts w:eastAsia="Arial" w:cstheme="minorHAnsi"/>
                <w:b/>
                <w:bCs/>
                <w:sz w:val="22"/>
                <w:szCs w:val="22"/>
              </w:rPr>
              <w:t>α-fetoprotein</w:t>
            </w:r>
            <w:r w:rsidRPr="00576982">
              <w:rPr>
                <w:rFonts w:eastAsia="Arial" w:cstheme="minorHAnsi"/>
                <w:sz w:val="22"/>
                <w:szCs w:val="22"/>
              </w:rPr>
              <w:t xml:space="preserve">, ng/mL </w:t>
            </w:r>
          </w:p>
        </w:tc>
        <w:tc>
          <w:tcPr>
            <w:tcW w:w="1691" w:type="dxa"/>
            <w:vAlign w:val="center"/>
          </w:tcPr>
          <w:p w14:paraId="000FA58B" w14:textId="77777777" w:rsidR="005F4990" w:rsidRPr="00576982" w:rsidRDefault="005F4990" w:rsidP="007E2E31">
            <w:pPr>
              <w:jc w:val="center"/>
              <w:rPr>
                <w:rFonts w:eastAsia="Arial" w:cstheme="minorHAnsi"/>
                <w:sz w:val="22"/>
                <w:szCs w:val="22"/>
              </w:rPr>
            </w:pPr>
            <w:r w:rsidRPr="00576982">
              <w:rPr>
                <w:rFonts w:eastAsia="Arial" w:cstheme="minorHAnsi"/>
                <w:sz w:val="22"/>
                <w:szCs w:val="22"/>
              </w:rPr>
              <w:t>8.6 (4.0 – 51.3)</w:t>
            </w:r>
          </w:p>
        </w:tc>
        <w:tc>
          <w:tcPr>
            <w:tcW w:w="2327" w:type="dxa"/>
            <w:vAlign w:val="center"/>
          </w:tcPr>
          <w:p w14:paraId="734E70A7" w14:textId="77777777" w:rsidR="005F4990" w:rsidRPr="00576982" w:rsidRDefault="005F4990" w:rsidP="007E2E31">
            <w:pPr>
              <w:jc w:val="center"/>
              <w:rPr>
                <w:rFonts w:eastAsia="Arial" w:cstheme="minorHAnsi"/>
                <w:sz w:val="22"/>
                <w:szCs w:val="22"/>
              </w:rPr>
            </w:pPr>
            <w:r w:rsidRPr="00576982">
              <w:rPr>
                <w:rFonts w:eastAsia="Arial" w:cstheme="minorHAnsi"/>
                <w:sz w:val="22"/>
                <w:szCs w:val="22"/>
              </w:rPr>
              <w:t>5.0 (2.9 – 10.8)</w:t>
            </w:r>
          </w:p>
        </w:tc>
        <w:tc>
          <w:tcPr>
            <w:tcW w:w="1683" w:type="dxa"/>
            <w:vAlign w:val="center"/>
          </w:tcPr>
          <w:p w14:paraId="2344A87D" w14:textId="77777777" w:rsidR="005F4990" w:rsidRPr="00576982" w:rsidRDefault="005F4990" w:rsidP="007E2E31">
            <w:pPr>
              <w:jc w:val="center"/>
              <w:rPr>
                <w:rFonts w:eastAsia="Arial" w:cstheme="minorHAnsi"/>
                <w:sz w:val="22"/>
                <w:szCs w:val="22"/>
              </w:rPr>
            </w:pPr>
            <w:r w:rsidRPr="00576982">
              <w:rPr>
                <w:rFonts w:eastAsia="Arial" w:cstheme="minorHAnsi"/>
                <w:b/>
                <w:bCs/>
                <w:sz w:val="22"/>
                <w:szCs w:val="22"/>
              </w:rPr>
              <w:t>0.005</w:t>
            </w:r>
          </w:p>
        </w:tc>
        <w:tc>
          <w:tcPr>
            <w:tcW w:w="1619" w:type="dxa"/>
            <w:vAlign w:val="center"/>
          </w:tcPr>
          <w:p w14:paraId="1C00813B" w14:textId="77777777" w:rsidR="005F4990" w:rsidRPr="00576982" w:rsidRDefault="005F4990" w:rsidP="007E2E31">
            <w:pPr>
              <w:jc w:val="center"/>
              <w:rPr>
                <w:rFonts w:eastAsia="Arial" w:cstheme="minorHAnsi"/>
                <w:sz w:val="22"/>
                <w:szCs w:val="22"/>
              </w:rPr>
            </w:pPr>
            <w:r w:rsidRPr="00576982">
              <w:rPr>
                <w:rFonts w:eastAsia="Arial" w:cstheme="minorHAnsi"/>
                <w:sz w:val="22"/>
                <w:szCs w:val="22"/>
              </w:rPr>
              <w:t>7.9 (3.9 – 28.2)</w:t>
            </w:r>
          </w:p>
        </w:tc>
        <w:tc>
          <w:tcPr>
            <w:tcW w:w="3299" w:type="dxa"/>
            <w:vAlign w:val="center"/>
          </w:tcPr>
          <w:p w14:paraId="5A6A624A" w14:textId="77777777" w:rsidR="005F4990" w:rsidRPr="00576982" w:rsidRDefault="005F4990" w:rsidP="007E2E31">
            <w:pPr>
              <w:jc w:val="center"/>
              <w:rPr>
                <w:rFonts w:eastAsia="Arial" w:cstheme="minorHAnsi"/>
                <w:sz w:val="22"/>
                <w:szCs w:val="22"/>
              </w:rPr>
            </w:pPr>
            <w:r w:rsidRPr="00576982">
              <w:rPr>
                <w:rFonts w:eastAsia="Arial" w:cstheme="minorHAnsi"/>
                <w:sz w:val="22"/>
                <w:szCs w:val="22"/>
              </w:rPr>
              <w:t>7.0 (3.6 – 20.0)</w:t>
            </w:r>
          </w:p>
        </w:tc>
        <w:tc>
          <w:tcPr>
            <w:tcW w:w="764" w:type="dxa"/>
            <w:vAlign w:val="center"/>
          </w:tcPr>
          <w:p w14:paraId="3E499104" w14:textId="77777777" w:rsidR="005F4990" w:rsidRPr="00576982" w:rsidRDefault="005F4990" w:rsidP="007E2E31">
            <w:pPr>
              <w:jc w:val="center"/>
              <w:rPr>
                <w:rFonts w:ascii="Calibri" w:eastAsia="Arial" w:hAnsi="Calibri" w:cs="Calibri"/>
              </w:rPr>
            </w:pPr>
            <w:r w:rsidRPr="00576982">
              <w:rPr>
                <w:rFonts w:ascii="Calibri" w:eastAsia="Arial" w:hAnsi="Calibri" w:cs="Calibri"/>
              </w:rPr>
              <w:t>0.229</w:t>
            </w:r>
          </w:p>
        </w:tc>
      </w:tr>
      <w:tr w:rsidR="005F4990" w:rsidRPr="00576982" w14:paraId="383700F1" w14:textId="77777777" w:rsidTr="002E3660">
        <w:trPr>
          <w:trHeight w:val="300"/>
        </w:trPr>
        <w:tc>
          <w:tcPr>
            <w:tcW w:w="3513" w:type="dxa"/>
          </w:tcPr>
          <w:p w14:paraId="551ECBF1" w14:textId="77777777" w:rsidR="005F4990" w:rsidRPr="00576982" w:rsidRDefault="005F4990" w:rsidP="007E2E31">
            <w:pPr>
              <w:rPr>
                <w:rFonts w:eastAsia="Arial" w:cstheme="minorHAnsi"/>
                <w:bCs/>
                <w:sz w:val="22"/>
                <w:szCs w:val="22"/>
              </w:rPr>
            </w:pPr>
            <w:r w:rsidRPr="00576982">
              <w:rPr>
                <w:rFonts w:eastAsia="Arial" w:cstheme="minorHAnsi"/>
                <w:b/>
                <w:bCs/>
                <w:sz w:val="22"/>
                <w:szCs w:val="22"/>
              </w:rPr>
              <w:t>MVI</w:t>
            </w:r>
            <w:r w:rsidR="003F6A4B" w:rsidRPr="00576982">
              <w:rPr>
                <w:rFonts w:eastAsia="Arial" w:cstheme="minorHAnsi"/>
                <w:bCs/>
                <w:sz w:val="22"/>
                <w:szCs w:val="22"/>
              </w:rPr>
              <w:t>, presence</w:t>
            </w:r>
          </w:p>
        </w:tc>
        <w:tc>
          <w:tcPr>
            <w:tcW w:w="1691" w:type="dxa"/>
            <w:vAlign w:val="center"/>
          </w:tcPr>
          <w:p w14:paraId="1982CA40" w14:textId="77777777" w:rsidR="005F4990" w:rsidRPr="00576982" w:rsidRDefault="005F4990" w:rsidP="007E2E31">
            <w:pPr>
              <w:jc w:val="center"/>
              <w:rPr>
                <w:rFonts w:eastAsia="Arial" w:cstheme="minorHAnsi"/>
                <w:sz w:val="22"/>
                <w:szCs w:val="22"/>
              </w:rPr>
            </w:pPr>
            <w:r w:rsidRPr="00576982">
              <w:rPr>
                <w:rFonts w:eastAsia="Arial" w:cstheme="minorHAnsi"/>
                <w:sz w:val="22"/>
                <w:szCs w:val="22"/>
              </w:rPr>
              <w:t>8 (3.1)</w:t>
            </w:r>
          </w:p>
        </w:tc>
        <w:tc>
          <w:tcPr>
            <w:tcW w:w="2327" w:type="dxa"/>
            <w:vAlign w:val="center"/>
          </w:tcPr>
          <w:p w14:paraId="4995A9BA" w14:textId="77777777" w:rsidR="005F4990" w:rsidRPr="00576982" w:rsidRDefault="005F4990" w:rsidP="007E2E31">
            <w:pPr>
              <w:jc w:val="center"/>
              <w:rPr>
                <w:rFonts w:eastAsia="Arial" w:cstheme="minorHAnsi"/>
                <w:sz w:val="22"/>
                <w:szCs w:val="22"/>
              </w:rPr>
            </w:pPr>
            <w:r w:rsidRPr="00576982">
              <w:rPr>
                <w:rFonts w:eastAsia="Arial" w:cstheme="minorHAnsi"/>
                <w:sz w:val="22"/>
                <w:szCs w:val="22"/>
              </w:rPr>
              <w:t>3 (1.2)</w:t>
            </w:r>
          </w:p>
        </w:tc>
        <w:tc>
          <w:tcPr>
            <w:tcW w:w="1683" w:type="dxa"/>
            <w:vAlign w:val="center"/>
          </w:tcPr>
          <w:p w14:paraId="0D9D326B" w14:textId="77777777" w:rsidR="005F4990" w:rsidRPr="00576982" w:rsidRDefault="005F4990" w:rsidP="007E2E31">
            <w:pPr>
              <w:jc w:val="center"/>
              <w:rPr>
                <w:rFonts w:eastAsia="Arial" w:cstheme="minorHAnsi"/>
                <w:sz w:val="22"/>
                <w:szCs w:val="22"/>
              </w:rPr>
            </w:pPr>
            <w:r w:rsidRPr="00576982">
              <w:rPr>
                <w:rFonts w:eastAsia="Arial" w:cstheme="minorHAnsi"/>
                <w:sz w:val="22"/>
                <w:szCs w:val="22"/>
              </w:rPr>
              <w:t>0.218</w:t>
            </w:r>
          </w:p>
        </w:tc>
        <w:tc>
          <w:tcPr>
            <w:tcW w:w="1619" w:type="dxa"/>
            <w:vAlign w:val="center"/>
          </w:tcPr>
          <w:p w14:paraId="62A3F149" w14:textId="77777777" w:rsidR="005F4990" w:rsidRPr="00576982" w:rsidRDefault="005F4990" w:rsidP="007E2E31">
            <w:pPr>
              <w:jc w:val="center"/>
              <w:rPr>
                <w:rFonts w:eastAsia="Arial" w:cstheme="minorHAnsi"/>
                <w:sz w:val="22"/>
                <w:szCs w:val="22"/>
              </w:rPr>
            </w:pPr>
            <w:r w:rsidRPr="00576982">
              <w:rPr>
                <w:rFonts w:eastAsia="Arial" w:cstheme="minorHAnsi"/>
                <w:sz w:val="22"/>
                <w:szCs w:val="22"/>
              </w:rPr>
              <w:t>2 (0.9)</w:t>
            </w:r>
          </w:p>
        </w:tc>
        <w:tc>
          <w:tcPr>
            <w:tcW w:w="3299" w:type="dxa"/>
            <w:vAlign w:val="center"/>
          </w:tcPr>
          <w:p w14:paraId="466C631F" w14:textId="77777777" w:rsidR="005F4990" w:rsidRPr="00576982" w:rsidRDefault="005F4990" w:rsidP="007E2E31">
            <w:pPr>
              <w:jc w:val="center"/>
              <w:rPr>
                <w:rFonts w:eastAsia="Arial" w:cstheme="minorHAnsi"/>
                <w:sz w:val="22"/>
                <w:szCs w:val="22"/>
              </w:rPr>
            </w:pPr>
            <w:r w:rsidRPr="00576982">
              <w:rPr>
                <w:rFonts w:eastAsia="Arial" w:cstheme="minorHAnsi"/>
                <w:sz w:val="22"/>
                <w:szCs w:val="22"/>
              </w:rPr>
              <w:t>1 (0.5)</w:t>
            </w:r>
          </w:p>
        </w:tc>
        <w:tc>
          <w:tcPr>
            <w:tcW w:w="764" w:type="dxa"/>
            <w:vAlign w:val="center"/>
          </w:tcPr>
          <w:p w14:paraId="472381CA" w14:textId="77777777" w:rsidR="005F4990" w:rsidRPr="00576982" w:rsidRDefault="005F4990" w:rsidP="007E2E31">
            <w:pPr>
              <w:jc w:val="center"/>
              <w:rPr>
                <w:rFonts w:ascii="Calibri" w:eastAsia="Arial" w:hAnsi="Calibri" w:cs="Calibri"/>
              </w:rPr>
            </w:pPr>
            <w:r w:rsidRPr="00576982">
              <w:rPr>
                <w:rFonts w:ascii="Calibri" w:eastAsia="Arial" w:hAnsi="Calibri" w:cs="Calibri"/>
              </w:rPr>
              <w:t>0.628</w:t>
            </w:r>
          </w:p>
        </w:tc>
      </w:tr>
      <w:tr w:rsidR="005F4990" w:rsidRPr="00576982" w14:paraId="1B5E2572" w14:textId="77777777" w:rsidTr="002E3660">
        <w:trPr>
          <w:trHeight w:val="300"/>
        </w:trPr>
        <w:tc>
          <w:tcPr>
            <w:tcW w:w="3513" w:type="dxa"/>
          </w:tcPr>
          <w:p w14:paraId="312C003C" w14:textId="77777777" w:rsidR="005F4990" w:rsidRPr="00576982" w:rsidRDefault="005F4990" w:rsidP="007E2E31">
            <w:pPr>
              <w:rPr>
                <w:rFonts w:eastAsia="Arial" w:cstheme="minorHAnsi"/>
                <w:b/>
                <w:bCs/>
                <w:sz w:val="22"/>
                <w:szCs w:val="22"/>
              </w:rPr>
            </w:pPr>
            <w:r w:rsidRPr="00576982">
              <w:rPr>
                <w:rFonts w:eastAsia="Arial" w:cstheme="minorHAnsi"/>
                <w:b/>
                <w:bCs/>
                <w:sz w:val="22"/>
                <w:szCs w:val="22"/>
              </w:rPr>
              <w:t xml:space="preserve">Milan criteria, </w:t>
            </w:r>
            <w:r w:rsidRPr="00576982">
              <w:rPr>
                <w:rFonts w:eastAsia="Arial" w:cstheme="minorHAnsi"/>
                <w:bCs/>
                <w:sz w:val="22"/>
                <w:szCs w:val="22"/>
              </w:rPr>
              <w:t>in</w:t>
            </w:r>
          </w:p>
        </w:tc>
        <w:tc>
          <w:tcPr>
            <w:tcW w:w="1691" w:type="dxa"/>
            <w:vAlign w:val="center"/>
          </w:tcPr>
          <w:p w14:paraId="0011B9BE" w14:textId="77777777" w:rsidR="005F4990" w:rsidRPr="00576982" w:rsidRDefault="005F4990" w:rsidP="007E2E31">
            <w:pPr>
              <w:jc w:val="center"/>
              <w:rPr>
                <w:rFonts w:eastAsia="Arial" w:cstheme="minorHAnsi"/>
                <w:sz w:val="22"/>
                <w:szCs w:val="22"/>
              </w:rPr>
            </w:pPr>
            <w:r w:rsidRPr="00576982">
              <w:rPr>
                <w:rFonts w:eastAsia="Arial" w:cstheme="minorHAnsi"/>
                <w:sz w:val="22"/>
                <w:szCs w:val="22"/>
              </w:rPr>
              <w:t>87 (61.7)</w:t>
            </w:r>
          </w:p>
        </w:tc>
        <w:tc>
          <w:tcPr>
            <w:tcW w:w="2327" w:type="dxa"/>
            <w:vAlign w:val="center"/>
          </w:tcPr>
          <w:p w14:paraId="430F6D7D" w14:textId="77777777" w:rsidR="005F4990" w:rsidRPr="00576982" w:rsidRDefault="005F4990" w:rsidP="007E2E31">
            <w:pPr>
              <w:jc w:val="center"/>
              <w:rPr>
                <w:rFonts w:eastAsia="Arial" w:cstheme="minorHAnsi"/>
                <w:sz w:val="22"/>
                <w:szCs w:val="22"/>
              </w:rPr>
            </w:pPr>
            <w:r w:rsidRPr="00576982">
              <w:rPr>
                <w:rFonts w:eastAsia="Arial" w:cstheme="minorHAnsi"/>
                <w:sz w:val="22"/>
                <w:szCs w:val="22"/>
              </w:rPr>
              <w:t>77 (65.8)</w:t>
            </w:r>
          </w:p>
        </w:tc>
        <w:tc>
          <w:tcPr>
            <w:tcW w:w="1683" w:type="dxa"/>
            <w:vAlign w:val="center"/>
          </w:tcPr>
          <w:p w14:paraId="41E8287B" w14:textId="77777777" w:rsidR="005F4990" w:rsidRPr="00576982" w:rsidRDefault="005F4990" w:rsidP="007E2E31">
            <w:pPr>
              <w:jc w:val="center"/>
              <w:rPr>
                <w:rFonts w:eastAsia="Arial" w:cstheme="minorHAnsi"/>
                <w:sz w:val="22"/>
                <w:szCs w:val="22"/>
              </w:rPr>
            </w:pPr>
            <w:r w:rsidRPr="00576982">
              <w:rPr>
                <w:rFonts w:eastAsia="Arial" w:cstheme="minorHAnsi"/>
                <w:sz w:val="22"/>
                <w:szCs w:val="22"/>
              </w:rPr>
              <w:t>0.495</w:t>
            </w:r>
          </w:p>
        </w:tc>
        <w:tc>
          <w:tcPr>
            <w:tcW w:w="1619" w:type="dxa"/>
            <w:vAlign w:val="center"/>
          </w:tcPr>
          <w:p w14:paraId="0265D685" w14:textId="77777777" w:rsidR="005F4990" w:rsidRPr="00576982" w:rsidRDefault="005F4990" w:rsidP="007E2E31">
            <w:pPr>
              <w:jc w:val="center"/>
              <w:rPr>
                <w:rFonts w:eastAsia="Arial" w:cstheme="minorHAnsi"/>
                <w:sz w:val="22"/>
                <w:szCs w:val="22"/>
              </w:rPr>
            </w:pPr>
            <w:r w:rsidRPr="00576982">
              <w:rPr>
                <w:rFonts w:eastAsia="Arial" w:cstheme="minorHAnsi"/>
                <w:sz w:val="22"/>
                <w:szCs w:val="22"/>
              </w:rPr>
              <w:t>204 (96.7)</w:t>
            </w:r>
          </w:p>
        </w:tc>
        <w:tc>
          <w:tcPr>
            <w:tcW w:w="3299" w:type="dxa"/>
            <w:vAlign w:val="center"/>
          </w:tcPr>
          <w:p w14:paraId="17E36C02" w14:textId="77777777" w:rsidR="005F4990" w:rsidRPr="00576982" w:rsidRDefault="005F4990" w:rsidP="007E2E31">
            <w:pPr>
              <w:jc w:val="center"/>
              <w:rPr>
                <w:rFonts w:eastAsia="Arial" w:cstheme="minorHAnsi"/>
                <w:sz w:val="22"/>
                <w:szCs w:val="22"/>
              </w:rPr>
            </w:pPr>
            <w:r w:rsidRPr="00576982">
              <w:rPr>
                <w:rFonts w:eastAsia="Arial" w:cstheme="minorHAnsi"/>
                <w:sz w:val="22"/>
                <w:szCs w:val="22"/>
              </w:rPr>
              <w:t>176 (93.1)</w:t>
            </w:r>
          </w:p>
        </w:tc>
        <w:tc>
          <w:tcPr>
            <w:tcW w:w="764" w:type="dxa"/>
            <w:vAlign w:val="center"/>
          </w:tcPr>
          <w:p w14:paraId="0AB34B58" w14:textId="77777777" w:rsidR="005F4990" w:rsidRPr="00576982" w:rsidRDefault="005F4990" w:rsidP="007E2E31">
            <w:pPr>
              <w:jc w:val="center"/>
              <w:rPr>
                <w:rFonts w:ascii="Calibri" w:eastAsia="Arial" w:hAnsi="Calibri" w:cs="Calibri"/>
              </w:rPr>
            </w:pPr>
            <w:r w:rsidRPr="00576982">
              <w:rPr>
                <w:rFonts w:ascii="Calibri" w:eastAsia="Arial" w:hAnsi="Calibri" w:cs="Calibri"/>
              </w:rPr>
              <w:t>0.103</w:t>
            </w:r>
          </w:p>
        </w:tc>
      </w:tr>
      <w:tr w:rsidR="005F4990" w:rsidRPr="00576982" w14:paraId="2774946C" w14:textId="77777777" w:rsidTr="002E3660">
        <w:trPr>
          <w:trHeight w:val="300"/>
        </w:trPr>
        <w:tc>
          <w:tcPr>
            <w:tcW w:w="3513" w:type="dxa"/>
          </w:tcPr>
          <w:p w14:paraId="05CF3BEB" w14:textId="77777777" w:rsidR="005F4990" w:rsidRPr="00576982" w:rsidRDefault="005F4990" w:rsidP="007E2E31">
            <w:pPr>
              <w:rPr>
                <w:rFonts w:eastAsia="Arial" w:cstheme="minorHAnsi"/>
                <w:sz w:val="22"/>
                <w:szCs w:val="22"/>
              </w:rPr>
            </w:pPr>
            <w:r w:rsidRPr="00576982">
              <w:rPr>
                <w:rFonts w:eastAsia="Arial" w:cstheme="minorHAnsi"/>
                <w:b/>
                <w:bCs/>
                <w:sz w:val="22"/>
                <w:szCs w:val="22"/>
              </w:rPr>
              <w:t xml:space="preserve">BCLC </w:t>
            </w:r>
          </w:p>
        </w:tc>
        <w:tc>
          <w:tcPr>
            <w:tcW w:w="1691" w:type="dxa"/>
            <w:vAlign w:val="center"/>
          </w:tcPr>
          <w:p w14:paraId="7A3A4E01" w14:textId="77777777" w:rsidR="005F4990" w:rsidRPr="00576982" w:rsidRDefault="005F4990" w:rsidP="007E2E31">
            <w:pPr>
              <w:jc w:val="center"/>
              <w:rPr>
                <w:rFonts w:eastAsia="Arial" w:cstheme="minorHAnsi"/>
                <w:sz w:val="22"/>
                <w:szCs w:val="22"/>
              </w:rPr>
            </w:pPr>
          </w:p>
        </w:tc>
        <w:tc>
          <w:tcPr>
            <w:tcW w:w="2327" w:type="dxa"/>
            <w:vAlign w:val="center"/>
          </w:tcPr>
          <w:p w14:paraId="29CF7FF0" w14:textId="77777777" w:rsidR="005F4990" w:rsidRPr="00576982" w:rsidRDefault="005F4990" w:rsidP="007E2E31">
            <w:pPr>
              <w:jc w:val="center"/>
              <w:rPr>
                <w:rFonts w:eastAsia="Arial" w:cstheme="minorHAnsi"/>
                <w:sz w:val="22"/>
                <w:szCs w:val="22"/>
              </w:rPr>
            </w:pPr>
          </w:p>
        </w:tc>
        <w:tc>
          <w:tcPr>
            <w:tcW w:w="1683" w:type="dxa"/>
            <w:vAlign w:val="center"/>
          </w:tcPr>
          <w:p w14:paraId="186BF288" w14:textId="77777777" w:rsidR="005F4990" w:rsidRPr="00576982" w:rsidRDefault="005F4990" w:rsidP="007E2E31">
            <w:pPr>
              <w:jc w:val="center"/>
              <w:rPr>
                <w:rFonts w:eastAsia="Arial" w:cstheme="minorHAnsi"/>
                <w:b/>
                <w:bCs/>
                <w:sz w:val="22"/>
                <w:szCs w:val="22"/>
              </w:rPr>
            </w:pPr>
          </w:p>
        </w:tc>
        <w:tc>
          <w:tcPr>
            <w:tcW w:w="1619" w:type="dxa"/>
            <w:vAlign w:val="center"/>
          </w:tcPr>
          <w:p w14:paraId="004404CE" w14:textId="77777777" w:rsidR="005F4990" w:rsidRPr="00576982" w:rsidRDefault="005F4990" w:rsidP="007E2E31">
            <w:pPr>
              <w:jc w:val="center"/>
              <w:rPr>
                <w:rFonts w:eastAsia="Arial" w:cstheme="minorHAnsi"/>
                <w:sz w:val="22"/>
                <w:szCs w:val="22"/>
              </w:rPr>
            </w:pPr>
          </w:p>
        </w:tc>
        <w:tc>
          <w:tcPr>
            <w:tcW w:w="3299" w:type="dxa"/>
            <w:vAlign w:val="center"/>
          </w:tcPr>
          <w:p w14:paraId="4C790B8E" w14:textId="77777777" w:rsidR="005F4990" w:rsidRPr="00576982" w:rsidRDefault="005F4990" w:rsidP="007E2E31">
            <w:pPr>
              <w:jc w:val="center"/>
              <w:rPr>
                <w:rFonts w:eastAsia="Arial" w:cstheme="minorHAnsi"/>
                <w:sz w:val="22"/>
                <w:szCs w:val="22"/>
              </w:rPr>
            </w:pPr>
          </w:p>
        </w:tc>
        <w:tc>
          <w:tcPr>
            <w:tcW w:w="764" w:type="dxa"/>
            <w:vAlign w:val="center"/>
          </w:tcPr>
          <w:p w14:paraId="5ABD33AF" w14:textId="77777777" w:rsidR="005F4990" w:rsidRPr="00576982" w:rsidRDefault="005F4990" w:rsidP="007E2E31">
            <w:pPr>
              <w:jc w:val="center"/>
              <w:rPr>
                <w:rFonts w:ascii="Calibri" w:eastAsia="Arial" w:hAnsi="Calibri" w:cs="Calibri"/>
              </w:rPr>
            </w:pPr>
          </w:p>
        </w:tc>
      </w:tr>
      <w:tr w:rsidR="005F4990" w:rsidRPr="00576982" w14:paraId="087B8144" w14:textId="77777777" w:rsidTr="002E3660">
        <w:trPr>
          <w:trHeight w:val="300"/>
        </w:trPr>
        <w:tc>
          <w:tcPr>
            <w:tcW w:w="3513" w:type="dxa"/>
          </w:tcPr>
          <w:p w14:paraId="3E6EB087" w14:textId="77777777" w:rsidR="005F4990" w:rsidRPr="00576982" w:rsidRDefault="005F4990" w:rsidP="007E2E31">
            <w:pPr>
              <w:jc w:val="right"/>
              <w:rPr>
                <w:rFonts w:eastAsia="Arial" w:cstheme="minorHAnsi"/>
                <w:sz w:val="22"/>
                <w:szCs w:val="22"/>
              </w:rPr>
            </w:pPr>
            <w:r w:rsidRPr="00576982">
              <w:rPr>
                <w:rFonts w:eastAsia="Arial" w:cstheme="minorHAnsi"/>
                <w:sz w:val="22"/>
                <w:szCs w:val="22"/>
              </w:rPr>
              <w:t>Very early</w:t>
            </w:r>
          </w:p>
        </w:tc>
        <w:tc>
          <w:tcPr>
            <w:tcW w:w="1691" w:type="dxa"/>
            <w:vAlign w:val="center"/>
          </w:tcPr>
          <w:p w14:paraId="3776F4D9" w14:textId="77777777" w:rsidR="005F4990" w:rsidRPr="00576982" w:rsidRDefault="005F4990" w:rsidP="007E2E31">
            <w:pPr>
              <w:jc w:val="center"/>
              <w:rPr>
                <w:rFonts w:eastAsia="Arial" w:cstheme="minorHAnsi"/>
                <w:sz w:val="22"/>
                <w:szCs w:val="22"/>
              </w:rPr>
            </w:pPr>
            <w:r w:rsidRPr="00576982">
              <w:rPr>
                <w:rFonts w:eastAsia="Arial" w:cstheme="minorHAnsi"/>
                <w:sz w:val="22"/>
                <w:szCs w:val="22"/>
              </w:rPr>
              <w:t>19 (13.5)</w:t>
            </w:r>
          </w:p>
        </w:tc>
        <w:tc>
          <w:tcPr>
            <w:tcW w:w="2327" w:type="dxa"/>
            <w:vAlign w:val="center"/>
          </w:tcPr>
          <w:p w14:paraId="699BFF72" w14:textId="77777777" w:rsidR="005F4990" w:rsidRPr="00576982" w:rsidRDefault="005F4990" w:rsidP="007E2E31">
            <w:pPr>
              <w:jc w:val="center"/>
              <w:rPr>
                <w:rFonts w:eastAsia="Arial" w:cstheme="minorHAnsi"/>
                <w:sz w:val="22"/>
                <w:szCs w:val="22"/>
              </w:rPr>
            </w:pPr>
            <w:r w:rsidRPr="00576982">
              <w:rPr>
                <w:rFonts w:eastAsia="Arial" w:cstheme="minorHAnsi"/>
                <w:sz w:val="22"/>
                <w:szCs w:val="22"/>
              </w:rPr>
              <w:t>14 (12.0)</w:t>
            </w:r>
          </w:p>
        </w:tc>
        <w:tc>
          <w:tcPr>
            <w:tcW w:w="1683" w:type="dxa"/>
            <w:vMerge w:val="restart"/>
            <w:vAlign w:val="center"/>
          </w:tcPr>
          <w:p w14:paraId="20A3B7B8" w14:textId="77777777" w:rsidR="005F4990" w:rsidRPr="00576982" w:rsidRDefault="005F4990" w:rsidP="007E2E31">
            <w:pPr>
              <w:jc w:val="center"/>
              <w:rPr>
                <w:rFonts w:eastAsia="Calibri" w:cstheme="minorHAnsi"/>
                <w:sz w:val="22"/>
                <w:szCs w:val="22"/>
              </w:rPr>
            </w:pPr>
            <w:r w:rsidRPr="00576982">
              <w:rPr>
                <w:rFonts w:eastAsia="Arial" w:cstheme="minorHAnsi"/>
                <w:sz w:val="22"/>
                <w:szCs w:val="22"/>
              </w:rPr>
              <w:t>0.789</w:t>
            </w:r>
          </w:p>
        </w:tc>
        <w:tc>
          <w:tcPr>
            <w:tcW w:w="1619" w:type="dxa"/>
            <w:vAlign w:val="center"/>
          </w:tcPr>
          <w:p w14:paraId="43CBD89F" w14:textId="77777777" w:rsidR="005F4990" w:rsidRPr="00576982" w:rsidRDefault="005F4990" w:rsidP="007E2E31">
            <w:pPr>
              <w:jc w:val="center"/>
              <w:rPr>
                <w:rFonts w:eastAsia="Arial" w:cstheme="minorHAnsi"/>
                <w:sz w:val="22"/>
                <w:szCs w:val="22"/>
              </w:rPr>
            </w:pPr>
            <w:r w:rsidRPr="00576982">
              <w:rPr>
                <w:rFonts w:eastAsia="Arial" w:cstheme="minorHAnsi"/>
                <w:sz w:val="22"/>
                <w:szCs w:val="22"/>
              </w:rPr>
              <w:t>41 (19.4)</w:t>
            </w:r>
          </w:p>
        </w:tc>
        <w:tc>
          <w:tcPr>
            <w:tcW w:w="3299" w:type="dxa"/>
            <w:vAlign w:val="center"/>
          </w:tcPr>
          <w:p w14:paraId="7E42303D" w14:textId="77777777" w:rsidR="005F4990" w:rsidRPr="00576982" w:rsidRDefault="005F4990" w:rsidP="007E2E31">
            <w:pPr>
              <w:jc w:val="center"/>
              <w:rPr>
                <w:rFonts w:eastAsia="Arial" w:cstheme="minorHAnsi"/>
                <w:sz w:val="22"/>
                <w:szCs w:val="22"/>
              </w:rPr>
            </w:pPr>
            <w:r w:rsidRPr="00576982">
              <w:rPr>
                <w:rFonts w:eastAsia="Arial" w:cstheme="minorHAnsi"/>
                <w:sz w:val="22"/>
                <w:szCs w:val="22"/>
              </w:rPr>
              <w:t>45 (23.8)</w:t>
            </w:r>
          </w:p>
        </w:tc>
        <w:tc>
          <w:tcPr>
            <w:tcW w:w="764" w:type="dxa"/>
            <w:vMerge w:val="restart"/>
            <w:vAlign w:val="center"/>
          </w:tcPr>
          <w:p w14:paraId="4C418441" w14:textId="77777777" w:rsidR="005F4990" w:rsidRPr="00576982" w:rsidRDefault="005F4990" w:rsidP="007E2E31">
            <w:pPr>
              <w:jc w:val="center"/>
              <w:rPr>
                <w:rFonts w:ascii="Calibri" w:eastAsia="Calibri" w:hAnsi="Calibri" w:cs="Calibri"/>
              </w:rPr>
            </w:pPr>
            <w:r w:rsidRPr="00576982">
              <w:rPr>
                <w:rFonts w:ascii="Calibri" w:eastAsia="Arial" w:hAnsi="Calibri" w:cs="Calibri"/>
              </w:rPr>
              <w:t>0.480</w:t>
            </w:r>
          </w:p>
        </w:tc>
      </w:tr>
      <w:tr w:rsidR="005F4990" w:rsidRPr="00576982" w14:paraId="176143E0" w14:textId="77777777" w:rsidTr="002E3660">
        <w:trPr>
          <w:trHeight w:val="300"/>
        </w:trPr>
        <w:tc>
          <w:tcPr>
            <w:tcW w:w="3513" w:type="dxa"/>
          </w:tcPr>
          <w:p w14:paraId="051AC468" w14:textId="77777777" w:rsidR="005F4990" w:rsidRPr="00576982" w:rsidRDefault="005F4990" w:rsidP="007E2E31">
            <w:pPr>
              <w:jc w:val="right"/>
              <w:rPr>
                <w:rFonts w:eastAsia="Arial" w:cstheme="minorHAnsi"/>
                <w:sz w:val="22"/>
                <w:szCs w:val="22"/>
              </w:rPr>
            </w:pPr>
            <w:r w:rsidRPr="00576982">
              <w:rPr>
                <w:rFonts w:eastAsia="Arial" w:cstheme="minorHAnsi"/>
                <w:sz w:val="22"/>
                <w:szCs w:val="22"/>
              </w:rPr>
              <w:lastRenderedPageBreak/>
              <w:t>Early</w:t>
            </w:r>
          </w:p>
        </w:tc>
        <w:tc>
          <w:tcPr>
            <w:tcW w:w="1691" w:type="dxa"/>
            <w:vAlign w:val="center"/>
          </w:tcPr>
          <w:p w14:paraId="6EED6DD2" w14:textId="77777777" w:rsidR="005F4990" w:rsidRPr="00576982" w:rsidRDefault="005F4990" w:rsidP="007E2E31">
            <w:pPr>
              <w:jc w:val="center"/>
              <w:rPr>
                <w:rFonts w:eastAsia="Arial" w:cstheme="minorHAnsi"/>
                <w:sz w:val="22"/>
                <w:szCs w:val="22"/>
              </w:rPr>
            </w:pPr>
            <w:r w:rsidRPr="00576982">
              <w:rPr>
                <w:rFonts w:eastAsia="Arial" w:cstheme="minorHAnsi"/>
                <w:sz w:val="22"/>
                <w:szCs w:val="22"/>
              </w:rPr>
              <w:t>81 (57.4)</w:t>
            </w:r>
          </w:p>
        </w:tc>
        <w:tc>
          <w:tcPr>
            <w:tcW w:w="2327" w:type="dxa"/>
            <w:vAlign w:val="center"/>
          </w:tcPr>
          <w:p w14:paraId="259AF94B" w14:textId="77777777" w:rsidR="005F4990" w:rsidRPr="00576982" w:rsidRDefault="005F4990" w:rsidP="007E2E31">
            <w:pPr>
              <w:jc w:val="center"/>
              <w:rPr>
                <w:rFonts w:eastAsia="Arial" w:cstheme="minorHAnsi"/>
                <w:sz w:val="22"/>
                <w:szCs w:val="22"/>
              </w:rPr>
            </w:pPr>
            <w:r w:rsidRPr="00576982">
              <w:rPr>
                <w:rFonts w:eastAsia="Arial" w:cstheme="minorHAnsi"/>
                <w:sz w:val="22"/>
                <w:szCs w:val="22"/>
              </w:rPr>
              <w:t>70 (59.8)</w:t>
            </w:r>
          </w:p>
        </w:tc>
        <w:tc>
          <w:tcPr>
            <w:tcW w:w="1683" w:type="dxa"/>
            <w:vMerge/>
            <w:tcBorders>
              <w:bottom w:val="single" w:sz="12" w:space="0" w:color="000000" w:themeColor="text1"/>
            </w:tcBorders>
          </w:tcPr>
          <w:p w14:paraId="455A6A38" w14:textId="77777777" w:rsidR="005F4990" w:rsidRPr="00576982" w:rsidRDefault="005F4990" w:rsidP="007E2E31">
            <w:pPr>
              <w:rPr>
                <w:rFonts w:cstheme="minorHAnsi"/>
                <w:sz w:val="22"/>
                <w:szCs w:val="22"/>
              </w:rPr>
            </w:pPr>
          </w:p>
        </w:tc>
        <w:tc>
          <w:tcPr>
            <w:tcW w:w="1619" w:type="dxa"/>
            <w:vAlign w:val="center"/>
          </w:tcPr>
          <w:p w14:paraId="38A9B41F" w14:textId="77777777" w:rsidR="005F4990" w:rsidRPr="00576982" w:rsidRDefault="005F4990" w:rsidP="007E2E31">
            <w:pPr>
              <w:jc w:val="center"/>
              <w:rPr>
                <w:rFonts w:eastAsia="Arial" w:cstheme="minorHAnsi"/>
                <w:sz w:val="22"/>
                <w:szCs w:val="22"/>
              </w:rPr>
            </w:pPr>
            <w:r w:rsidRPr="00576982">
              <w:rPr>
                <w:rFonts w:eastAsia="Arial" w:cstheme="minorHAnsi"/>
                <w:sz w:val="22"/>
                <w:szCs w:val="22"/>
              </w:rPr>
              <w:t>144 (68.2)</w:t>
            </w:r>
          </w:p>
        </w:tc>
        <w:tc>
          <w:tcPr>
            <w:tcW w:w="3299" w:type="dxa"/>
            <w:vAlign w:val="center"/>
          </w:tcPr>
          <w:p w14:paraId="616FD191" w14:textId="77777777" w:rsidR="005F4990" w:rsidRPr="00576982" w:rsidRDefault="005F4990" w:rsidP="007E2E31">
            <w:pPr>
              <w:jc w:val="center"/>
              <w:rPr>
                <w:rFonts w:eastAsia="Arial" w:cstheme="minorHAnsi"/>
                <w:sz w:val="22"/>
                <w:szCs w:val="22"/>
              </w:rPr>
            </w:pPr>
            <w:r w:rsidRPr="00576982">
              <w:rPr>
                <w:rFonts w:eastAsia="Arial" w:cstheme="minorHAnsi"/>
                <w:sz w:val="22"/>
                <w:szCs w:val="22"/>
              </w:rPr>
              <w:t>119 (63.0)</w:t>
            </w:r>
          </w:p>
        </w:tc>
        <w:tc>
          <w:tcPr>
            <w:tcW w:w="764" w:type="dxa"/>
            <w:vMerge/>
          </w:tcPr>
          <w:p w14:paraId="19C78C62" w14:textId="77777777" w:rsidR="005F4990" w:rsidRPr="00576982" w:rsidRDefault="005F4990" w:rsidP="007E2E31">
            <w:pPr>
              <w:rPr>
                <w:rFonts w:ascii="Calibri" w:hAnsi="Calibri" w:cs="Calibri"/>
              </w:rPr>
            </w:pPr>
          </w:p>
        </w:tc>
      </w:tr>
      <w:tr w:rsidR="005F4990" w:rsidRPr="00576982" w14:paraId="1B59FFA8" w14:textId="77777777" w:rsidTr="002E3660">
        <w:trPr>
          <w:trHeight w:val="300"/>
        </w:trPr>
        <w:tc>
          <w:tcPr>
            <w:tcW w:w="3513" w:type="dxa"/>
          </w:tcPr>
          <w:p w14:paraId="0975ABAA" w14:textId="77777777" w:rsidR="005F4990" w:rsidRPr="00576982" w:rsidRDefault="005F4990" w:rsidP="007E2E31">
            <w:pPr>
              <w:jc w:val="right"/>
              <w:rPr>
                <w:rFonts w:eastAsia="Arial" w:cstheme="minorHAnsi"/>
                <w:sz w:val="22"/>
                <w:szCs w:val="22"/>
              </w:rPr>
            </w:pPr>
            <w:r w:rsidRPr="00576982">
              <w:rPr>
                <w:rFonts w:eastAsia="Arial" w:cstheme="minorHAnsi"/>
                <w:sz w:val="22"/>
                <w:szCs w:val="22"/>
              </w:rPr>
              <w:t>Intermediate</w:t>
            </w:r>
          </w:p>
        </w:tc>
        <w:tc>
          <w:tcPr>
            <w:tcW w:w="1691" w:type="dxa"/>
            <w:vAlign w:val="center"/>
          </w:tcPr>
          <w:p w14:paraId="02475095" w14:textId="77777777" w:rsidR="005F4990" w:rsidRPr="00576982" w:rsidRDefault="005F4990" w:rsidP="007E2E31">
            <w:pPr>
              <w:jc w:val="center"/>
              <w:rPr>
                <w:rFonts w:eastAsia="Arial" w:cstheme="minorHAnsi"/>
                <w:sz w:val="22"/>
                <w:szCs w:val="22"/>
              </w:rPr>
            </w:pPr>
            <w:r w:rsidRPr="00576982">
              <w:rPr>
                <w:rFonts w:eastAsia="Arial" w:cstheme="minorHAnsi"/>
                <w:sz w:val="22"/>
                <w:szCs w:val="22"/>
              </w:rPr>
              <w:t>27 (19.1)</w:t>
            </w:r>
          </w:p>
        </w:tc>
        <w:tc>
          <w:tcPr>
            <w:tcW w:w="2327" w:type="dxa"/>
            <w:vAlign w:val="center"/>
          </w:tcPr>
          <w:p w14:paraId="04EB23F9" w14:textId="77777777" w:rsidR="005F4990" w:rsidRPr="00576982" w:rsidRDefault="005F4990" w:rsidP="007E2E31">
            <w:pPr>
              <w:jc w:val="center"/>
              <w:rPr>
                <w:rFonts w:eastAsia="Arial" w:cstheme="minorHAnsi"/>
                <w:sz w:val="22"/>
                <w:szCs w:val="22"/>
              </w:rPr>
            </w:pPr>
            <w:r w:rsidRPr="00576982">
              <w:rPr>
                <w:rFonts w:eastAsia="Arial" w:cstheme="minorHAnsi"/>
                <w:sz w:val="22"/>
                <w:szCs w:val="22"/>
              </w:rPr>
              <w:t>25 (21.4)</w:t>
            </w:r>
          </w:p>
        </w:tc>
        <w:tc>
          <w:tcPr>
            <w:tcW w:w="1683" w:type="dxa"/>
            <w:vMerge/>
            <w:tcBorders>
              <w:bottom w:val="single" w:sz="12" w:space="0" w:color="000000" w:themeColor="text1"/>
            </w:tcBorders>
          </w:tcPr>
          <w:p w14:paraId="4BCFB1A5" w14:textId="77777777" w:rsidR="005F4990" w:rsidRPr="00576982" w:rsidRDefault="005F4990" w:rsidP="007E2E31">
            <w:pPr>
              <w:rPr>
                <w:rFonts w:cstheme="minorHAnsi"/>
                <w:sz w:val="22"/>
                <w:szCs w:val="22"/>
              </w:rPr>
            </w:pPr>
          </w:p>
        </w:tc>
        <w:tc>
          <w:tcPr>
            <w:tcW w:w="1619" w:type="dxa"/>
            <w:vAlign w:val="center"/>
          </w:tcPr>
          <w:p w14:paraId="79DEDB86" w14:textId="77777777" w:rsidR="005F4990" w:rsidRPr="00576982" w:rsidRDefault="005F4990" w:rsidP="007E2E31">
            <w:pPr>
              <w:jc w:val="center"/>
              <w:rPr>
                <w:rFonts w:eastAsia="Arial" w:cstheme="minorHAnsi"/>
                <w:sz w:val="22"/>
                <w:szCs w:val="22"/>
              </w:rPr>
            </w:pPr>
            <w:r w:rsidRPr="00576982">
              <w:rPr>
                <w:rFonts w:eastAsia="Arial" w:cstheme="minorHAnsi"/>
                <w:sz w:val="22"/>
                <w:szCs w:val="22"/>
              </w:rPr>
              <w:t>5 (2.4)</w:t>
            </w:r>
          </w:p>
        </w:tc>
        <w:tc>
          <w:tcPr>
            <w:tcW w:w="3299" w:type="dxa"/>
            <w:vAlign w:val="center"/>
          </w:tcPr>
          <w:p w14:paraId="7598975E" w14:textId="77777777" w:rsidR="005F4990" w:rsidRPr="00576982" w:rsidRDefault="005F4990" w:rsidP="007E2E31">
            <w:pPr>
              <w:jc w:val="center"/>
              <w:rPr>
                <w:rFonts w:eastAsia="Arial" w:cstheme="minorHAnsi"/>
                <w:sz w:val="22"/>
                <w:szCs w:val="22"/>
              </w:rPr>
            </w:pPr>
            <w:r w:rsidRPr="00576982">
              <w:rPr>
                <w:rFonts w:eastAsia="Arial" w:cstheme="minorHAnsi"/>
                <w:sz w:val="22"/>
                <w:szCs w:val="22"/>
              </w:rPr>
              <w:t>8 (4.2)</w:t>
            </w:r>
          </w:p>
        </w:tc>
        <w:tc>
          <w:tcPr>
            <w:tcW w:w="764" w:type="dxa"/>
            <w:vMerge/>
          </w:tcPr>
          <w:p w14:paraId="79F3DC5E" w14:textId="77777777" w:rsidR="005F4990" w:rsidRPr="00576982" w:rsidRDefault="005F4990" w:rsidP="007E2E31">
            <w:pPr>
              <w:rPr>
                <w:rFonts w:ascii="Calibri" w:hAnsi="Calibri" w:cs="Calibri"/>
              </w:rPr>
            </w:pPr>
          </w:p>
        </w:tc>
      </w:tr>
      <w:tr w:rsidR="005F4990" w:rsidRPr="00576982" w14:paraId="28EB8B3B" w14:textId="77777777" w:rsidTr="002E3660">
        <w:trPr>
          <w:trHeight w:val="300"/>
        </w:trPr>
        <w:tc>
          <w:tcPr>
            <w:tcW w:w="3513" w:type="dxa"/>
          </w:tcPr>
          <w:p w14:paraId="66B18D19" w14:textId="77777777" w:rsidR="005F4990" w:rsidRPr="00576982" w:rsidRDefault="005F4990" w:rsidP="007E2E31">
            <w:pPr>
              <w:jc w:val="right"/>
              <w:rPr>
                <w:rFonts w:eastAsia="Arial" w:cstheme="minorHAnsi"/>
                <w:sz w:val="22"/>
                <w:szCs w:val="22"/>
              </w:rPr>
            </w:pPr>
            <w:r w:rsidRPr="00576982">
              <w:rPr>
                <w:rFonts w:eastAsia="Arial" w:cstheme="minorHAnsi"/>
                <w:sz w:val="22"/>
                <w:szCs w:val="22"/>
              </w:rPr>
              <w:t>Advanced</w:t>
            </w:r>
          </w:p>
        </w:tc>
        <w:tc>
          <w:tcPr>
            <w:tcW w:w="1691" w:type="dxa"/>
            <w:vAlign w:val="center"/>
          </w:tcPr>
          <w:p w14:paraId="447ED358" w14:textId="77777777" w:rsidR="005F4990" w:rsidRPr="00576982" w:rsidRDefault="005F4990" w:rsidP="007E2E31">
            <w:pPr>
              <w:jc w:val="center"/>
              <w:rPr>
                <w:rFonts w:eastAsia="Arial" w:cstheme="minorHAnsi"/>
                <w:sz w:val="22"/>
                <w:szCs w:val="22"/>
              </w:rPr>
            </w:pPr>
            <w:r w:rsidRPr="00576982">
              <w:rPr>
                <w:rFonts w:eastAsia="Arial" w:cstheme="minorHAnsi"/>
                <w:sz w:val="22"/>
                <w:szCs w:val="22"/>
              </w:rPr>
              <w:t>14 (9.9)</w:t>
            </w:r>
          </w:p>
        </w:tc>
        <w:tc>
          <w:tcPr>
            <w:tcW w:w="2327" w:type="dxa"/>
            <w:vAlign w:val="center"/>
          </w:tcPr>
          <w:p w14:paraId="507EB9F3" w14:textId="77777777" w:rsidR="005F4990" w:rsidRPr="00576982" w:rsidRDefault="005F4990" w:rsidP="007E2E31">
            <w:pPr>
              <w:jc w:val="center"/>
              <w:rPr>
                <w:rFonts w:eastAsia="Arial" w:cstheme="minorHAnsi"/>
                <w:sz w:val="22"/>
                <w:szCs w:val="22"/>
              </w:rPr>
            </w:pPr>
            <w:r w:rsidRPr="00576982">
              <w:rPr>
                <w:rFonts w:eastAsia="Arial" w:cstheme="minorHAnsi"/>
                <w:sz w:val="22"/>
                <w:szCs w:val="22"/>
              </w:rPr>
              <w:t>8 (6.8)</w:t>
            </w:r>
          </w:p>
        </w:tc>
        <w:tc>
          <w:tcPr>
            <w:tcW w:w="1683" w:type="dxa"/>
            <w:vMerge/>
            <w:tcBorders>
              <w:bottom w:val="single" w:sz="12" w:space="0" w:color="000000" w:themeColor="text1"/>
            </w:tcBorders>
          </w:tcPr>
          <w:p w14:paraId="28B07718" w14:textId="77777777" w:rsidR="005F4990" w:rsidRPr="00576982" w:rsidRDefault="005F4990" w:rsidP="007E2E31">
            <w:pPr>
              <w:rPr>
                <w:rFonts w:cstheme="minorHAnsi"/>
                <w:sz w:val="22"/>
                <w:szCs w:val="22"/>
              </w:rPr>
            </w:pPr>
          </w:p>
        </w:tc>
        <w:tc>
          <w:tcPr>
            <w:tcW w:w="1619" w:type="dxa"/>
            <w:vAlign w:val="center"/>
          </w:tcPr>
          <w:p w14:paraId="14D5A911" w14:textId="77777777" w:rsidR="005F4990" w:rsidRPr="00576982" w:rsidRDefault="005F4990" w:rsidP="007E2E31">
            <w:pPr>
              <w:jc w:val="center"/>
              <w:rPr>
                <w:rFonts w:eastAsia="Arial" w:cstheme="minorHAnsi"/>
                <w:sz w:val="22"/>
                <w:szCs w:val="22"/>
              </w:rPr>
            </w:pPr>
            <w:r w:rsidRPr="00576982">
              <w:rPr>
                <w:rFonts w:eastAsia="Arial" w:cstheme="minorHAnsi"/>
                <w:sz w:val="22"/>
                <w:szCs w:val="22"/>
              </w:rPr>
              <w:t>21 (10.0)</w:t>
            </w:r>
          </w:p>
        </w:tc>
        <w:tc>
          <w:tcPr>
            <w:tcW w:w="3299" w:type="dxa"/>
            <w:vAlign w:val="center"/>
          </w:tcPr>
          <w:p w14:paraId="63C3A061" w14:textId="77777777" w:rsidR="005F4990" w:rsidRPr="00576982" w:rsidRDefault="005F4990" w:rsidP="007E2E31">
            <w:pPr>
              <w:jc w:val="center"/>
              <w:rPr>
                <w:rFonts w:eastAsia="Arial" w:cstheme="minorHAnsi"/>
                <w:sz w:val="22"/>
                <w:szCs w:val="22"/>
              </w:rPr>
            </w:pPr>
            <w:r w:rsidRPr="00576982">
              <w:rPr>
                <w:rFonts w:eastAsia="Arial" w:cstheme="minorHAnsi"/>
                <w:sz w:val="22"/>
                <w:szCs w:val="22"/>
              </w:rPr>
              <w:t>17 (9.0)</w:t>
            </w:r>
          </w:p>
        </w:tc>
        <w:tc>
          <w:tcPr>
            <w:tcW w:w="764" w:type="dxa"/>
            <w:vMerge/>
          </w:tcPr>
          <w:p w14:paraId="62EC93B6" w14:textId="77777777" w:rsidR="005F4990" w:rsidRPr="00576982" w:rsidRDefault="005F4990" w:rsidP="007E2E31">
            <w:pPr>
              <w:rPr>
                <w:rFonts w:ascii="Calibri" w:hAnsi="Calibri" w:cs="Calibri"/>
              </w:rPr>
            </w:pPr>
          </w:p>
        </w:tc>
      </w:tr>
      <w:tr w:rsidR="005F4990" w:rsidRPr="00576982" w14:paraId="77B20CCB" w14:textId="77777777" w:rsidTr="002E3660">
        <w:trPr>
          <w:trHeight w:val="300"/>
        </w:trPr>
        <w:tc>
          <w:tcPr>
            <w:tcW w:w="3513" w:type="dxa"/>
          </w:tcPr>
          <w:p w14:paraId="6F490F4D" w14:textId="77777777" w:rsidR="005F4990" w:rsidRPr="00576982" w:rsidRDefault="005F4990" w:rsidP="007E2E31">
            <w:pPr>
              <w:jc w:val="right"/>
              <w:rPr>
                <w:rFonts w:eastAsia="Arial" w:cstheme="minorHAnsi"/>
                <w:sz w:val="22"/>
                <w:szCs w:val="22"/>
              </w:rPr>
            </w:pPr>
            <w:r w:rsidRPr="00576982">
              <w:rPr>
                <w:rFonts w:eastAsia="Arial" w:cstheme="minorHAnsi"/>
                <w:sz w:val="22"/>
                <w:szCs w:val="22"/>
              </w:rPr>
              <w:t>End stage</w:t>
            </w:r>
          </w:p>
        </w:tc>
        <w:tc>
          <w:tcPr>
            <w:tcW w:w="1691" w:type="dxa"/>
            <w:vAlign w:val="center"/>
          </w:tcPr>
          <w:p w14:paraId="60DCF801" w14:textId="77777777" w:rsidR="005F4990" w:rsidRPr="00576982" w:rsidRDefault="005F4990" w:rsidP="007E2E31">
            <w:pPr>
              <w:jc w:val="center"/>
              <w:rPr>
                <w:rFonts w:eastAsia="Arial" w:cstheme="minorHAnsi"/>
                <w:sz w:val="22"/>
                <w:szCs w:val="22"/>
              </w:rPr>
            </w:pPr>
            <w:r w:rsidRPr="00576982">
              <w:rPr>
                <w:rFonts w:eastAsia="Arial" w:cstheme="minorHAnsi"/>
                <w:sz w:val="22"/>
                <w:szCs w:val="22"/>
              </w:rPr>
              <w:t>0 (0.0)</w:t>
            </w:r>
          </w:p>
        </w:tc>
        <w:tc>
          <w:tcPr>
            <w:tcW w:w="2327" w:type="dxa"/>
            <w:vAlign w:val="center"/>
          </w:tcPr>
          <w:p w14:paraId="18232218" w14:textId="77777777" w:rsidR="005F4990" w:rsidRPr="00576982" w:rsidRDefault="005F4990" w:rsidP="007E2E31">
            <w:pPr>
              <w:jc w:val="center"/>
              <w:rPr>
                <w:rFonts w:eastAsia="Arial" w:cstheme="minorHAnsi"/>
                <w:sz w:val="22"/>
                <w:szCs w:val="22"/>
              </w:rPr>
            </w:pPr>
            <w:r w:rsidRPr="00576982">
              <w:rPr>
                <w:rFonts w:eastAsia="Arial" w:cstheme="minorHAnsi"/>
                <w:sz w:val="22"/>
                <w:szCs w:val="22"/>
              </w:rPr>
              <w:t>0 (0.0)</w:t>
            </w:r>
          </w:p>
        </w:tc>
        <w:tc>
          <w:tcPr>
            <w:tcW w:w="1683" w:type="dxa"/>
            <w:vMerge/>
          </w:tcPr>
          <w:p w14:paraId="16DFC37F" w14:textId="77777777" w:rsidR="005F4990" w:rsidRPr="00576982" w:rsidRDefault="005F4990" w:rsidP="007E2E31">
            <w:pPr>
              <w:rPr>
                <w:rFonts w:cstheme="minorHAnsi"/>
                <w:sz w:val="22"/>
                <w:szCs w:val="22"/>
              </w:rPr>
            </w:pPr>
          </w:p>
        </w:tc>
        <w:tc>
          <w:tcPr>
            <w:tcW w:w="1619" w:type="dxa"/>
            <w:vAlign w:val="center"/>
          </w:tcPr>
          <w:p w14:paraId="215B8B46" w14:textId="77777777" w:rsidR="005F4990" w:rsidRPr="00576982" w:rsidRDefault="005F4990" w:rsidP="007E2E31">
            <w:pPr>
              <w:jc w:val="center"/>
              <w:rPr>
                <w:rFonts w:eastAsia="Arial" w:cstheme="minorHAnsi"/>
                <w:sz w:val="22"/>
                <w:szCs w:val="22"/>
              </w:rPr>
            </w:pPr>
            <w:r w:rsidRPr="00576982">
              <w:rPr>
                <w:rFonts w:eastAsia="Arial" w:cstheme="minorHAnsi"/>
                <w:sz w:val="22"/>
                <w:szCs w:val="22"/>
              </w:rPr>
              <w:t>0 (0.0)</w:t>
            </w:r>
          </w:p>
        </w:tc>
        <w:tc>
          <w:tcPr>
            <w:tcW w:w="3299" w:type="dxa"/>
            <w:vAlign w:val="center"/>
          </w:tcPr>
          <w:p w14:paraId="4FFAAF61" w14:textId="77777777" w:rsidR="005F4990" w:rsidRPr="00576982" w:rsidRDefault="005F4990" w:rsidP="007E2E31">
            <w:pPr>
              <w:jc w:val="center"/>
              <w:rPr>
                <w:rFonts w:eastAsia="Arial" w:cstheme="minorHAnsi"/>
                <w:sz w:val="22"/>
                <w:szCs w:val="22"/>
              </w:rPr>
            </w:pPr>
            <w:r w:rsidRPr="00576982">
              <w:rPr>
                <w:rFonts w:eastAsia="Arial" w:cstheme="minorHAnsi"/>
                <w:sz w:val="22"/>
                <w:szCs w:val="22"/>
              </w:rPr>
              <w:t>0 (0.0)</w:t>
            </w:r>
          </w:p>
        </w:tc>
        <w:tc>
          <w:tcPr>
            <w:tcW w:w="764" w:type="dxa"/>
            <w:vMerge/>
          </w:tcPr>
          <w:p w14:paraId="5F2709DB" w14:textId="77777777" w:rsidR="005F4990" w:rsidRPr="00576982" w:rsidRDefault="005F4990" w:rsidP="007E2E31">
            <w:pPr>
              <w:rPr>
                <w:rFonts w:ascii="Calibri" w:hAnsi="Calibri" w:cs="Calibri"/>
              </w:rPr>
            </w:pPr>
          </w:p>
        </w:tc>
      </w:tr>
      <w:tr w:rsidR="005F4990" w:rsidRPr="00576982" w14:paraId="436EB433" w14:textId="77777777" w:rsidTr="002E3660">
        <w:trPr>
          <w:trHeight w:val="300"/>
        </w:trPr>
        <w:tc>
          <w:tcPr>
            <w:tcW w:w="3513" w:type="dxa"/>
          </w:tcPr>
          <w:p w14:paraId="04A1B9B7" w14:textId="77777777" w:rsidR="005F4990" w:rsidRPr="00576982" w:rsidRDefault="005F4990" w:rsidP="007E2E31">
            <w:pPr>
              <w:jc w:val="right"/>
              <w:rPr>
                <w:rFonts w:cstheme="minorHAnsi"/>
                <w:sz w:val="22"/>
                <w:szCs w:val="22"/>
              </w:rPr>
            </w:pPr>
            <w:r w:rsidRPr="00576982">
              <w:rPr>
                <w:rFonts w:cstheme="minorHAnsi"/>
                <w:b/>
                <w:sz w:val="22"/>
                <w:szCs w:val="22"/>
              </w:rPr>
              <w:t>Grading</w:t>
            </w:r>
            <w:r w:rsidRPr="00576982">
              <w:rPr>
                <w:rFonts w:cstheme="minorHAnsi"/>
                <w:sz w:val="22"/>
                <w:szCs w:val="22"/>
              </w:rPr>
              <w:t>,</w:t>
            </w:r>
            <w:r w:rsidRPr="00576982">
              <w:rPr>
                <w:rFonts w:cstheme="minorHAnsi"/>
                <w:b/>
                <w:sz w:val="22"/>
                <w:szCs w:val="22"/>
              </w:rPr>
              <w:t xml:space="preserve"> </w:t>
            </w:r>
            <w:r w:rsidRPr="00576982">
              <w:rPr>
                <w:rFonts w:cstheme="minorHAnsi"/>
                <w:sz w:val="22"/>
                <w:szCs w:val="22"/>
              </w:rPr>
              <w:t>(≥3)</w:t>
            </w:r>
          </w:p>
        </w:tc>
        <w:tc>
          <w:tcPr>
            <w:tcW w:w="1691" w:type="dxa"/>
            <w:vAlign w:val="center"/>
          </w:tcPr>
          <w:p w14:paraId="4B5E5F98" w14:textId="77777777" w:rsidR="005F4990" w:rsidRPr="00576982" w:rsidRDefault="005F4990" w:rsidP="007E2E31">
            <w:pPr>
              <w:jc w:val="center"/>
              <w:rPr>
                <w:rFonts w:eastAsia="Arial" w:cstheme="minorHAnsi"/>
                <w:sz w:val="22"/>
                <w:szCs w:val="22"/>
              </w:rPr>
            </w:pPr>
            <w:r w:rsidRPr="00576982">
              <w:rPr>
                <w:rFonts w:eastAsia="Arial" w:cstheme="minorHAnsi"/>
                <w:sz w:val="22"/>
                <w:szCs w:val="22"/>
              </w:rPr>
              <w:t>66 (48.5)</w:t>
            </w:r>
          </w:p>
        </w:tc>
        <w:tc>
          <w:tcPr>
            <w:tcW w:w="2327" w:type="dxa"/>
            <w:vAlign w:val="center"/>
          </w:tcPr>
          <w:p w14:paraId="7E863A4F" w14:textId="77777777" w:rsidR="005F4990" w:rsidRPr="00576982" w:rsidRDefault="005F4990" w:rsidP="007E2E31">
            <w:pPr>
              <w:jc w:val="center"/>
              <w:rPr>
                <w:rFonts w:eastAsia="Arial" w:cstheme="minorHAnsi"/>
                <w:sz w:val="22"/>
                <w:szCs w:val="22"/>
              </w:rPr>
            </w:pPr>
            <w:r w:rsidRPr="00576982">
              <w:rPr>
                <w:rFonts w:eastAsia="Arial" w:cstheme="minorHAnsi"/>
                <w:sz w:val="22"/>
                <w:szCs w:val="22"/>
              </w:rPr>
              <w:t>40 (34.8)</w:t>
            </w:r>
          </w:p>
        </w:tc>
        <w:tc>
          <w:tcPr>
            <w:tcW w:w="1683" w:type="dxa"/>
            <w:vAlign w:val="center"/>
          </w:tcPr>
          <w:p w14:paraId="7E77DEB5" w14:textId="77777777" w:rsidR="005F4990" w:rsidRPr="00576982" w:rsidRDefault="005F4990" w:rsidP="007E2E31">
            <w:pPr>
              <w:jc w:val="center"/>
              <w:rPr>
                <w:rFonts w:cstheme="minorHAnsi"/>
                <w:b/>
                <w:sz w:val="22"/>
                <w:szCs w:val="22"/>
              </w:rPr>
            </w:pPr>
            <w:r w:rsidRPr="00576982">
              <w:rPr>
                <w:rFonts w:cstheme="minorHAnsi"/>
                <w:b/>
                <w:bCs/>
                <w:sz w:val="22"/>
                <w:szCs w:val="22"/>
              </w:rPr>
              <w:t>0.028</w:t>
            </w:r>
          </w:p>
        </w:tc>
        <w:tc>
          <w:tcPr>
            <w:tcW w:w="1619" w:type="dxa"/>
            <w:vAlign w:val="center"/>
          </w:tcPr>
          <w:p w14:paraId="57A7C940" w14:textId="77777777" w:rsidR="005F4990" w:rsidRPr="00576982" w:rsidRDefault="005F4990" w:rsidP="007E2E31">
            <w:pPr>
              <w:jc w:val="center"/>
              <w:rPr>
                <w:rFonts w:eastAsia="Arial" w:cstheme="minorHAnsi"/>
                <w:sz w:val="22"/>
                <w:szCs w:val="22"/>
              </w:rPr>
            </w:pPr>
          </w:p>
        </w:tc>
        <w:tc>
          <w:tcPr>
            <w:tcW w:w="3299" w:type="dxa"/>
            <w:vAlign w:val="center"/>
          </w:tcPr>
          <w:p w14:paraId="5AE0940F" w14:textId="77777777" w:rsidR="005F4990" w:rsidRPr="00576982" w:rsidRDefault="005F4990" w:rsidP="007E2E31">
            <w:pPr>
              <w:jc w:val="center"/>
              <w:rPr>
                <w:rFonts w:eastAsia="Arial" w:cstheme="minorHAnsi"/>
                <w:sz w:val="22"/>
                <w:szCs w:val="22"/>
              </w:rPr>
            </w:pPr>
          </w:p>
        </w:tc>
        <w:tc>
          <w:tcPr>
            <w:tcW w:w="764" w:type="dxa"/>
            <w:vAlign w:val="center"/>
          </w:tcPr>
          <w:p w14:paraId="749CEE4B" w14:textId="77777777" w:rsidR="005F4990" w:rsidRPr="00576982" w:rsidRDefault="005F4990" w:rsidP="007E2E31">
            <w:pPr>
              <w:rPr>
                <w:rFonts w:ascii="Calibri" w:hAnsi="Calibri" w:cs="Calibri"/>
              </w:rPr>
            </w:pPr>
          </w:p>
        </w:tc>
      </w:tr>
      <w:tr w:rsidR="005F4990" w:rsidRPr="00576982" w14:paraId="44F1E01D" w14:textId="77777777" w:rsidTr="002E3660">
        <w:trPr>
          <w:trHeight w:val="300"/>
        </w:trPr>
        <w:tc>
          <w:tcPr>
            <w:tcW w:w="3513" w:type="dxa"/>
            <w:tcBorders>
              <w:bottom w:val="single" w:sz="12" w:space="0" w:color="000000" w:themeColor="text1"/>
            </w:tcBorders>
          </w:tcPr>
          <w:p w14:paraId="0903D33C" w14:textId="77777777" w:rsidR="005F4990" w:rsidRPr="00576982" w:rsidRDefault="005F4990" w:rsidP="007E2E31">
            <w:pPr>
              <w:jc w:val="right"/>
              <w:rPr>
                <w:rFonts w:eastAsia="Arial" w:cstheme="minorHAnsi"/>
                <w:sz w:val="22"/>
                <w:szCs w:val="22"/>
              </w:rPr>
            </w:pPr>
            <w:r w:rsidRPr="00576982">
              <w:rPr>
                <w:rFonts w:cstheme="minorHAnsi"/>
                <w:b/>
                <w:sz w:val="22"/>
                <w:szCs w:val="22"/>
              </w:rPr>
              <w:t>Microvascular invasion</w:t>
            </w:r>
            <w:r w:rsidRPr="00576982">
              <w:rPr>
                <w:rFonts w:cstheme="minorHAnsi"/>
                <w:sz w:val="22"/>
                <w:szCs w:val="22"/>
              </w:rPr>
              <w:t>, presence</w:t>
            </w:r>
          </w:p>
        </w:tc>
        <w:tc>
          <w:tcPr>
            <w:tcW w:w="1691" w:type="dxa"/>
            <w:tcBorders>
              <w:bottom w:val="single" w:sz="12" w:space="0" w:color="000000" w:themeColor="text1"/>
            </w:tcBorders>
            <w:vAlign w:val="center"/>
          </w:tcPr>
          <w:p w14:paraId="72CB5BF1" w14:textId="77777777" w:rsidR="005F4990" w:rsidRPr="00576982" w:rsidRDefault="005F4990" w:rsidP="007E2E31">
            <w:pPr>
              <w:jc w:val="center"/>
              <w:rPr>
                <w:rFonts w:eastAsia="Arial" w:cstheme="minorHAnsi"/>
                <w:sz w:val="22"/>
                <w:szCs w:val="22"/>
              </w:rPr>
            </w:pPr>
            <w:r w:rsidRPr="00576982">
              <w:rPr>
                <w:rFonts w:eastAsia="Arial" w:cstheme="minorHAnsi"/>
                <w:sz w:val="22"/>
                <w:szCs w:val="22"/>
              </w:rPr>
              <w:t>65 (46.1)</w:t>
            </w:r>
          </w:p>
        </w:tc>
        <w:tc>
          <w:tcPr>
            <w:tcW w:w="2327" w:type="dxa"/>
            <w:tcBorders>
              <w:bottom w:val="single" w:sz="12" w:space="0" w:color="000000" w:themeColor="text1"/>
            </w:tcBorders>
            <w:vAlign w:val="center"/>
          </w:tcPr>
          <w:p w14:paraId="7E9320C3" w14:textId="77777777" w:rsidR="005F4990" w:rsidRPr="00576982" w:rsidRDefault="005F4990" w:rsidP="007E2E31">
            <w:pPr>
              <w:jc w:val="center"/>
              <w:rPr>
                <w:rFonts w:eastAsia="Arial" w:cstheme="minorHAnsi"/>
                <w:sz w:val="22"/>
                <w:szCs w:val="22"/>
              </w:rPr>
            </w:pPr>
            <w:r w:rsidRPr="00576982">
              <w:rPr>
                <w:rFonts w:eastAsia="Arial" w:cstheme="minorHAnsi"/>
                <w:sz w:val="22"/>
                <w:szCs w:val="22"/>
              </w:rPr>
              <w:t>47 (40.2)</w:t>
            </w:r>
          </w:p>
        </w:tc>
        <w:tc>
          <w:tcPr>
            <w:tcW w:w="1683" w:type="dxa"/>
            <w:tcBorders>
              <w:bottom w:val="single" w:sz="12" w:space="0" w:color="000000" w:themeColor="text1"/>
            </w:tcBorders>
            <w:vAlign w:val="center"/>
          </w:tcPr>
          <w:p w14:paraId="6D5CCE8D" w14:textId="77777777" w:rsidR="005F4990" w:rsidRPr="00576982" w:rsidRDefault="005F4990" w:rsidP="007E2E31">
            <w:pPr>
              <w:jc w:val="center"/>
              <w:rPr>
                <w:rFonts w:cstheme="minorHAnsi"/>
                <w:sz w:val="22"/>
                <w:szCs w:val="22"/>
              </w:rPr>
            </w:pPr>
            <w:r w:rsidRPr="00576982">
              <w:rPr>
                <w:rFonts w:eastAsia="Arial" w:cstheme="minorHAnsi"/>
                <w:sz w:val="22"/>
                <w:szCs w:val="22"/>
              </w:rPr>
              <w:t>0.152</w:t>
            </w:r>
          </w:p>
        </w:tc>
        <w:tc>
          <w:tcPr>
            <w:tcW w:w="1619" w:type="dxa"/>
            <w:tcBorders>
              <w:bottom w:val="single" w:sz="12" w:space="0" w:color="000000" w:themeColor="text1"/>
            </w:tcBorders>
            <w:vAlign w:val="center"/>
          </w:tcPr>
          <w:p w14:paraId="1C6CDEDA" w14:textId="77777777" w:rsidR="005F4990" w:rsidRPr="00576982" w:rsidRDefault="005F4990" w:rsidP="007E2E31">
            <w:pPr>
              <w:jc w:val="center"/>
              <w:rPr>
                <w:rFonts w:eastAsia="Arial" w:cstheme="minorHAnsi"/>
                <w:sz w:val="22"/>
                <w:szCs w:val="22"/>
              </w:rPr>
            </w:pPr>
          </w:p>
        </w:tc>
        <w:tc>
          <w:tcPr>
            <w:tcW w:w="3299" w:type="dxa"/>
            <w:tcBorders>
              <w:bottom w:val="single" w:sz="12" w:space="0" w:color="000000" w:themeColor="text1"/>
            </w:tcBorders>
            <w:vAlign w:val="center"/>
          </w:tcPr>
          <w:p w14:paraId="17AE0CC4" w14:textId="77777777" w:rsidR="005F4990" w:rsidRPr="00576982" w:rsidRDefault="005F4990" w:rsidP="007E2E31">
            <w:pPr>
              <w:jc w:val="center"/>
              <w:rPr>
                <w:rFonts w:eastAsia="Arial" w:cstheme="minorHAnsi"/>
                <w:sz w:val="22"/>
                <w:szCs w:val="22"/>
              </w:rPr>
            </w:pPr>
          </w:p>
        </w:tc>
        <w:tc>
          <w:tcPr>
            <w:tcW w:w="764" w:type="dxa"/>
            <w:tcBorders>
              <w:bottom w:val="single" w:sz="12" w:space="0" w:color="000000" w:themeColor="text1"/>
            </w:tcBorders>
          </w:tcPr>
          <w:p w14:paraId="0B2C7E31" w14:textId="77777777" w:rsidR="005F4990" w:rsidRPr="00576982" w:rsidRDefault="005F4990" w:rsidP="007E2E31">
            <w:pPr>
              <w:rPr>
                <w:rFonts w:ascii="Calibri" w:hAnsi="Calibri" w:cs="Calibri"/>
              </w:rPr>
            </w:pPr>
          </w:p>
        </w:tc>
      </w:tr>
    </w:tbl>
    <w:p w14:paraId="0E2F88DD" w14:textId="77777777" w:rsidR="005F4990" w:rsidRPr="00576982" w:rsidRDefault="005F4990" w:rsidP="005F4990">
      <w:pPr>
        <w:rPr>
          <w:rFonts w:ascii="Calibri" w:hAnsi="Calibri" w:cs="Calibri"/>
          <w:sz w:val="20"/>
          <w:szCs w:val="20"/>
        </w:rPr>
      </w:pPr>
      <w:r w:rsidRPr="00576982">
        <w:rPr>
          <w:rFonts w:ascii="Calibri" w:hAnsi="Calibri" w:cs="Calibri"/>
          <w:sz w:val="20"/>
          <w:szCs w:val="20"/>
        </w:rPr>
        <w:t>Data are shown as absolute value and percentage or median and interquartile range.</w:t>
      </w:r>
    </w:p>
    <w:p w14:paraId="50A22EF8" w14:textId="77777777" w:rsidR="0027474E" w:rsidRPr="00576982" w:rsidRDefault="005F4990">
      <w:pPr>
        <w:rPr>
          <w:rFonts w:ascii="Calibri" w:eastAsiaTheme="minorEastAsia" w:hAnsi="Calibri" w:cs="Calibri"/>
          <w:sz w:val="20"/>
          <w:szCs w:val="20"/>
        </w:rPr>
      </w:pPr>
      <w:r w:rsidRPr="00576982">
        <w:rPr>
          <w:rFonts w:ascii="Calibri" w:hAnsi="Calibri" w:cs="Calibri"/>
          <w:sz w:val="20"/>
          <w:szCs w:val="20"/>
        </w:rPr>
        <w:t xml:space="preserve">Abbreviations: ALBI, albumin-bilirubin; MELD, model for end-stage liver disease; CCI, Charlson Comorbidity Index, MVI, macro-vascular invasion; </w:t>
      </w:r>
      <w:proofErr w:type="spellStart"/>
      <w:r w:rsidRPr="00576982">
        <w:rPr>
          <w:rFonts w:ascii="Calibri" w:hAnsi="Calibri" w:cs="Calibri"/>
          <w:sz w:val="20"/>
          <w:szCs w:val="20"/>
        </w:rPr>
        <w:t>mVI</w:t>
      </w:r>
      <w:proofErr w:type="spellEnd"/>
      <w:r w:rsidRPr="00576982">
        <w:rPr>
          <w:rFonts w:ascii="Calibri" w:hAnsi="Calibri" w:cs="Calibri"/>
          <w:sz w:val="20"/>
          <w:szCs w:val="20"/>
        </w:rPr>
        <w:t xml:space="preserve">, micro-vascular invasion; BCLC, Barcelona Clinic Liver Cancer; EHS, extra-hepatic spread; MVI, macro-vascular invasion; NA, </w:t>
      </w:r>
      <w:r w:rsidRPr="00576982">
        <w:rPr>
          <w:rFonts w:ascii="Calibri" w:eastAsiaTheme="minorEastAsia" w:hAnsi="Calibri" w:cs="Calibri"/>
          <w:sz w:val="20"/>
          <w:szCs w:val="20"/>
        </w:rPr>
        <w:t>not applicable</w:t>
      </w:r>
    </w:p>
    <w:p w14:paraId="4146D838" w14:textId="77777777" w:rsidR="004A0729" w:rsidRPr="00576982" w:rsidRDefault="004A0729">
      <w:pPr>
        <w:rPr>
          <w:b/>
          <w:sz w:val="24"/>
          <w:szCs w:val="24"/>
        </w:rPr>
      </w:pPr>
      <w:r w:rsidRPr="00576982">
        <w:rPr>
          <w:b/>
          <w:sz w:val="24"/>
          <w:szCs w:val="24"/>
        </w:rPr>
        <w:br w:type="page"/>
      </w:r>
    </w:p>
    <w:p w14:paraId="3668E502" w14:textId="57E58365" w:rsidR="004A0729" w:rsidRPr="00576982" w:rsidRDefault="004A0729" w:rsidP="004A0729">
      <w:pPr>
        <w:rPr>
          <w:rFonts w:ascii="Calibri" w:hAnsi="Calibri" w:cs="Calibri"/>
          <w:b/>
          <w:bCs/>
          <w:sz w:val="24"/>
          <w:szCs w:val="24"/>
        </w:rPr>
      </w:pPr>
      <w:r w:rsidRPr="00576982">
        <w:rPr>
          <w:b/>
          <w:sz w:val="24"/>
          <w:szCs w:val="24"/>
        </w:rPr>
        <w:lastRenderedPageBreak/>
        <w:t xml:space="preserve">Supplementary Table </w:t>
      </w:r>
      <w:r w:rsidR="00B90DA1" w:rsidRPr="00576982">
        <w:rPr>
          <w:b/>
          <w:sz w:val="24"/>
          <w:szCs w:val="24"/>
        </w:rPr>
        <w:t>4</w:t>
      </w:r>
      <w:r w:rsidRPr="00576982">
        <w:rPr>
          <w:b/>
          <w:sz w:val="24"/>
          <w:szCs w:val="24"/>
        </w:rPr>
        <w:t>.</w:t>
      </w:r>
      <w:r w:rsidRPr="00576982">
        <w:rPr>
          <w:sz w:val="24"/>
          <w:szCs w:val="24"/>
        </w:rPr>
        <w:t xml:space="preserve"> </w:t>
      </w:r>
      <w:r w:rsidRPr="00576982">
        <w:rPr>
          <w:rFonts w:ascii="Calibri" w:hAnsi="Calibri" w:cs="Calibri"/>
          <w:sz w:val="24"/>
          <w:szCs w:val="24"/>
        </w:rPr>
        <w:t>Univariate and multivariate Cox regression analysis of HCC recurrence</w:t>
      </w:r>
      <w:r w:rsidR="00CE64B6" w:rsidRPr="00576982">
        <w:rPr>
          <w:rFonts w:ascii="Calibri" w:hAnsi="Calibri" w:cs="Calibri"/>
          <w:sz w:val="24"/>
          <w:szCs w:val="24"/>
        </w:rPr>
        <w:t xml:space="preserve"> or death </w:t>
      </w:r>
      <w:r w:rsidRPr="00576982">
        <w:rPr>
          <w:rFonts w:ascii="Calibri" w:hAnsi="Calibri" w:cs="Calibri"/>
          <w:sz w:val="24"/>
          <w:szCs w:val="24"/>
        </w:rPr>
        <w:t>for baseline characteristics</w:t>
      </w:r>
    </w:p>
    <w:tbl>
      <w:tblPr>
        <w:tblW w:w="13889" w:type="dxa"/>
        <w:tblLayout w:type="fixed"/>
        <w:tblCellMar>
          <w:left w:w="0" w:type="dxa"/>
          <w:right w:w="0" w:type="dxa"/>
        </w:tblCellMar>
        <w:tblLook w:val="0600" w:firstRow="0" w:lastRow="0" w:firstColumn="0" w:lastColumn="0" w:noHBand="1" w:noVBand="1"/>
      </w:tblPr>
      <w:tblGrid>
        <w:gridCol w:w="3544"/>
        <w:gridCol w:w="1843"/>
        <w:gridCol w:w="850"/>
        <w:gridCol w:w="1701"/>
        <w:gridCol w:w="851"/>
        <w:gridCol w:w="1701"/>
        <w:gridCol w:w="850"/>
        <w:gridCol w:w="1701"/>
        <w:gridCol w:w="848"/>
      </w:tblGrid>
      <w:tr w:rsidR="004A0729" w:rsidRPr="00576982" w14:paraId="7E06315B" w14:textId="77777777" w:rsidTr="00E1233B">
        <w:trPr>
          <w:trHeight w:val="351"/>
        </w:trPr>
        <w:tc>
          <w:tcPr>
            <w:tcW w:w="3544" w:type="dxa"/>
            <w:vMerge w:val="restart"/>
            <w:tcBorders>
              <w:top w:val="single" w:sz="12" w:space="0" w:color="auto"/>
              <w:left w:val="nil"/>
              <w:right w:val="nil"/>
            </w:tcBorders>
            <w:shd w:val="clear" w:color="auto" w:fill="auto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 w14:paraId="71266068" w14:textId="77777777" w:rsidR="004A0729" w:rsidRPr="00576982" w:rsidRDefault="004A0729" w:rsidP="00E1233B">
            <w:pPr>
              <w:spacing w:before="100" w:beforeAutospacing="1" w:after="100" w:afterAutospacing="1" w:line="240" w:lineRule="auto"/>
              <w:rPr>
                <w:rFonts w:cstheme="minorHAnsi"/>
                <w:b/>
                <w:bCs/>
              </w:rPr>
            </w:pPr>
            <w:r w:rsidRPr="00576982">
              <w:rPr>
                <w:rFonts w:cstheme="minorHAnsi"/>
                <w:b/>
                <w:bCs/>
              </w:rPr>
              <w:t>Variable</w:t>
            </w:r>
          </w:p>
        </w:tc>
        <w:tc>
          <w:tcPr>
            <w:tcW w:w="5245" w:type="dxa"/>
            <w:gridSpan w:val="4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 w14:paraId="684D5816" w14:textId="77777777" w:rsidR="004A0729" w:rsidRPr="00576982" w:rsidRDefault="004A0729" w:rsidP="00E1233B">
            <w:pPr>
              <w:spacing w:before="100" w:beforeAutospacing="1" w:after="100" w:afterAutospacing="1" w:line="240" w:lineRule="auto"/>
              <w:jc w:val="center"/>
              <w:rPr>
                <w:rFonts w:cstheme="minorHAnsi"/>
                <w:b/>
                <w:bCs/>
              </w:rPr>
            </w:pPr>
            <w:r w:rsidRPr="00576982">
              <w:rPr>
                <w:rFonts w:cstheme="minorHAnsi"/>
                <w:b/>
                <w:bCs/>
              </w:rPr>
              <w:t>Resection</w:t>
            </w:r>
          </w:p>
        </w:tc>
        <w:tc>
          <w:tcPr>
            <w:tcW w:w="5100" w:type="dxa"/>
            <w:gridSpan w:val="4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14:paraId="7A3929D1" w14:textId="77777777" w:rsidR="004A0729" w:rsidRPr="00576982" w:rsidRDefault="004A0729" w:rsidP="00E1233B">
            <w:pPr>
              <w:spacing w:before="100" w:beforeAutospacing="1" w:after="100" w:afterAutospacing="1" w:line="240" w:lineRule="auto"/>
              <w:jc w:val="center"/>
              <w:rPr>
                <w:rFonts w:cstheme="minorHAnsi"/>
                <w:b/>
                <w:bCs/>
              </w:rPr>
            </w:pPr>
            <w:r w:rsidRPr="00576982">
              <w:rPr>
                <w:rFonts w:cstheme="minorHAnsi"/>
                <w:b/>
                <w:bCs/>
              </w:rPr>
              <w:t>Ablation</w:t>
            </w:r>
          </w:p>
        </w:tc>
      </w:tr>
      <w:tr w:rsidR="004A0729" w:rsidRPr="00576982" w14:paraId="661AB688" w14:textId="77777777" w:rsidTr="00E1233B">
        <w:trPr>
          <w:trHeight w:val="351"/>
        </w:trPr>
        <w:tc>
          <w:tcPr>
            <w:tcW w:w="3544" w:type="dxa"/>
            <w:vMerge/>
            <w:tcBorders>
              <w:left w:val="nil"/>
              <w:right w:val="nil"/>
            </w:tcBorders>
            <w:shd w:val="clear" w:color="auto" w:fill="auto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  <w:hideMark/>
          </w:tcPr>
          <w:p w14:paraId="4EA068C4" w14:textId="77777777" w:rsidR="004A0729" w:rsidRPr="00576982" w:rsidRDefault="004A0729" w:rsidP="00E1233B">
            <w:pPr>
              <w:spacing w:before="100" w:beforeAutospacing="1" w:after="100" w:afterAutospacing="1" w:line="240" w:lineRule="auto"/>
              <w:rPr>
                <w:rFonts w:cstheme="minorHAnsi"/>
              </w:rPr>
            </w:pPr>
          </w:p>
        </w:tc>
        <w:tc>
          <w:tcPr>
            <w:tcW w:w="269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  <w:hideMark/>
          </w:tcPr>
          <w:p w14:paraId="7AE01904" w14:textId="77777777" w:rsidR="004A0729" w:rsidRPr="00576982" w:rsidRDefault="004A0729" w:rsidP="00E1233B">
            <w:pPr>
              <w:spacing w:before="100" w:beforeAutospacing="1" w:after="100" w:afterAutospacing="1" w:line="240" w:lineRule="auto"/>
              <w:jc w:val="center"/>
              <w:rPr>
                <w:rFonts w:cstheme="minorHAnsi"/>
              </w:rPr>
            </w:pPr>
            <w:r w:rsidRPr="00576982">
              <w:rPr>
                <w:rFonts w:cstheme="minorHAnsi"/>
                <w:b/>
                <w:bCs/>
              </w:rPr>
              <w:t>Univariate analysis</w:t>
            </w:r>
          </w:p>
        </w:tc>
        <w:tc>
          <w:tcPr>
            <w:tcW w:w="2552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14:paraId="022CAB4A" w14:textId="77777777" w:rsidR="004A0729" w:rsidRPr="00576982" w:rsidRDefault="004A0729" w:rsidP="00E1233B">
            <w:pPr>
              <w:spacing w:before="100" w:beforeAutospacing="1" w:after="100" w:afterAutospacing="1" w:line="240" w:lineRule="auto"/>
              <w:jc w:val="center"/>
              <w:rPr>
                <w:rFonts w:cstheme="minorHAnsi"/>
                <w:b/>
                <w:bCs/>
              </w:rPr>
            </w:pPr>
            <w:r w:rsidRPr="00576982">
              <w:rPr>
                <w:rFonts w:cstheme="minorHAnsi"/>
                <w:b/>
                <w:bCs/>
              </w:rPr>
              <w:t>Multivariate analysis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14:paraId="06B3DAAD" w14:textId="77777777" w:rsidR="004A0729" w:rsidRPr="00576982" w:rsidRDefault="004A0729" w:rsidP="00E1233B">
            <w:pPr>
              <w:spacing w:before="100" w:beforeAutospacing="1" w:after="100" w:afterAutospacing="1" w:line="240" w:lineRule="auto"/>
              <w:jc w:val="center"/>
              <w:rPr>
                <w:rFonts w:cstheme="minorHAnsi"/>
                <w:b/>
                <w:bCs/>
              </w:rPr>
            </w:pPr>
            <w:r w:rsidRPr="00576982">
              <w:rPr>
                <w:rFonts w:cstheme="minorHAnsi"/>
                <w:b/>
                <w:bCs/>
              </w:rPr>
              <w:t>Univariate analysis</w:t>
            </w:r>
          </w:p>
        </w:tc>
        <w:tc>
          <w:tcPr>
            <w:tcW w:w="2549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14:paraId="3CD8D972" w14:textId="10E5709B" w:rsidR="004A0729" w:rsidRPr="00576982" w:rsidRDefault="004A0729" w:rsidP="00E1233B">
            <w:pPr>
              <w:spacing w:before="100" w:beforeAutospacing="1" w:after="100" w:afterAutospacing="1" w:line="240" w:lineRule="auto"/>
              <w:jc w:val="center"/>
              <w:rPr>
                <w:rFonts w:cstheme="minorHAnsi"/>
                <w:b/>
                <w:bCs/>
              </w:rPr>
            </w:pPr>
            <w:r w:rsidRPr="00576982">
              <w:rPr>
                <w:rFonts w:cstheme="minorHAnsi"/>
                <w:b/>
                <w:bCs/>
              </w:rPr>
              <w:t>Multivariate analysis</w:t>
            </w:r>
            <w:r w:rsidR="00BF38ED" w:rsidRPr="00576982">
              <w:rPr>
                <w:rFonts w:cstheme="minorHAnsi"/>
                <w:b/>
                <w:bCs/>
              </w:rPr>
              <w:t>†</w:t>
            </w:r>
          </w:p>
        </w:tc>
      </w:tr>
      <w:tr w:rsidR="004A0729" w:rsidRPr="00576982" w14:paraId="2215BBCF" w14:textId="77777777" w:rsidTr="00E1233B">
        <w:trPr>
          <w:trHeight w:val="355"/>
        </w:trPr>
        <w:tc>
          <w:tcPr>
            <w:tcW w:w="3544" w:type="dxa"/>
            <w:vMerge/>
            <w:tcBorders>
              <w:left w:val="nil"/>
              <w:bottom w:val="single" w:sz="12" w:space="0" w:color="auto"/>
              <w:right w:val="nil"/>
            </w:tcBorders>
            <w:shd w:val="clear" w:color="auto" w:fill="auto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  <w:hideMark/>
          </w:tcPr>
          <w:p w14:paraId="29D95EF1" w14:textId="77777777" w:rsidR="004A0729" w:rsidRPr="00576982" w:rsidRDefault="004A0729" w:rsidP="00E1233B">
            <w:pPr>
              <w:spacing w:before="100" w:beforeAutospacing="1" w:after="100" w:afterAutospacing="1" w:line="240" w:lineRule="auto"/>
              <w:rPr>
                <w:rFonts w:cstheme="minorHAnsi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  <w:hideMark/>
          </w:tcPr>
          <w:p w14:paraId="131C0DBC" w14:textId="77777777" w:rsidR="004A0729" w:rsidRPr="00576982" w:rsidRDefault="004A0729" w:rsidP="00E1233B">
            <w:pPr>
              <w:spacing w:before="100" w:beforeAutospacing="1" w:after="100" w:afterAutospacing="1" w:line="240" w:lineRule="auto"/>
              <w:jc w:val="center"/>
              <w:rPr>
                <w:rFonts w:cstheme="minorHAnsi"/>
                <w:b/>
                <w:bCs/>
              </w:rPr>
            </w:pPr>
            <w:r w:rsidRPr="00576982">
              <w:rPr>
                <w:rFonts w:cstheme="minorHAnsi"/>
                <w:b/>
                <w:bCs/>
              </w:rPr>
              <w:t>HR (95% CI)</w:t>
            </w:r>
          </w:p>
        </w:tc>
        <w:tc>
          <w:tcPr>
            <w:tcW w:w="85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  <w:hideMark/>
          </w:tcPr>
          <w:p w14:paraId="36479208" w14:textId="77777777" w:rsidR="004A0729" w:rsidRPr="00576982" w:rsidRDefault="004A0729" w:rsidP="00E1233B">
            <w:pPr>
              <w:spacing w:before="100" w:beforeAutospacing="1" w:after="100" w:afterAutospacing="1" w:line="240" w:lineRule="auto"/>
              <w:jc w:val="center"/>
              <w:rPr>
                <w:rFonts w:cstheme="minorHAnsi"/>
              </w:rPr>
            </w:pPr>
            <w:r w:rsidRPr="00576982">
              <w:rPr>
                <w:rFonts w:cstheme="minorHAnsi"/>
                <w:b/>
                <w:bCs/>
              </w:rPr>
              <w:t>p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14:paraId="72BA013D" w14:textId="77777777" w:rsidR="004A0729" w:rsidRPr="00576982" w:rsidRDefault="004A0729" w:rsidP="00E1233B">
            <w:pPr>
              <w:spacing w:before="100" w:beforeAutospacing="1" w:after="100" w:afterAutospacing="1" w:line="240" w:lineRule="auto"/>
              <w:jc w:val="center"/>
              <w:rPr>
                <w:rFonts w:cstheme="minorHAnsi"/>
                <w:b/>
                <w:bCs/>
              </w:rPr>
            </w:pPr>
            <w:r w:rsidRPr="00576982">
              <w:rPr>
                <w:rFonts w:cstheme="minorHAnsi"/>
                <w:b/>
                <w:bCs/>
              </w:rPr>
              <w:t>HR (95% CI)</w:t>
            </w:r>
          </w:p>
        </w:tc>
        <w:tc>
          <w:tcPr>
            <w:tcW w:w="85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14:paraId="64CE742C" w14:textId="77777777" w:rsidR="004A0729" w:rsidRPr="00576982" w:rsidRDefault="004A0729" w:rsidP="00E1233B">
            <w:pPr>
              <w:spacing w:before="100" w:beforeAutospacing="1" w:after="100" w:afterAutospacing="1" w:line="240" w:lineRule="auto"/>
              <w:jc w:val="center"/>
              <w:rPr>
                <w:rFonts w:cstheme="minorHAnsi"/>
                <w:b/>
                <w:bCs/>
              </w:rPr>
            </w:pPr>
            <w:r w:rsidRPr="00576982">
              <w:rPr>
                <w:rFonts w:cstheme="minorHAnsi"/>
                <w:b/>
                <w:bCs/>
              </w:rPr>
              <w:t>p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14:paraId="5F4BB54B" w14:textId="77777777" w:rsidR="004A0729" w:rsidRPr="00576982" w:rsidRDefault="004A0729" w:rsidP="00E1233B">
            <w:pPr>
              <w:spacing w:before="100" w:beforeAutospacing="1" w:after="100" w:afterAutospacing="1" w:line="240" w:lineRule="auto"/>
              <w:jc w:val="center"/>
              <w:rPr>
                <w:rFonts w:cstheme="minorHAnsi"/>
                <w:b/>
                <w:bCs/>
              </w:rPr>
            </w:pPr>
            <w:r w:rsidRPr="00576982">
              <w:rPr>
                <w:rFonts w:cstheme="minorHAnsi"/>
                <w:b/>
                <w:bCs/>
              </w:rPr>
              <w:t>HR (95% CI)</w:t>
            </w:r>
          </w:p>
        </w:tc>
        <w:tc>
          <w:tcPr>
            <w:tcW w:w="85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14:paraId="7676DB01" w14:textId="77777777" w:rsidR="004A0729" w:rsidRPr="00576982" w:rsidRDefault="004A0729" w:rsidP="00E1233B">
            <w:pPr>
              <w:spacing w:before="100" w:beforeAutospacing="1" w:after="100" w:afterAutospacing="1" w:line="240" w:lineRule="auto"/>
              <w:jc w:val="center"/>
              <w:rPr>
                <w:rFonts w:cstheme="minorHAnsi"/>
                <w:b/>
                <w:bCs/>
              </w:rPr>
            </w:pPr>
            <w:r w:rsidRPr="00576982">
              <w:rPr>
                <w:rFonts w:cstheme="minorHAnsi"/>
                <w:b/>
                <w:bCs/>
              </w:rPr>
              <w:t>p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14:paraId="48BCB09F" w14:textId="77777777" w:rsidR="004A0729" w:rsidRPr="00576982" w:rsidRDefault="004A0729" w:rsidP="00E1233B">
            <w:pPr>
              <w:spacing w:before="100" w:beforeAutospacing="1" w:after="100" w:afterAutospacing="1" w:line="240" w:lineRule="auto"/>
              <w:jc w:val="center"/>
              <w:rPr>
                <w:rFonts w:cstheme="minorHAnsi"/>
                <w:b/>
                <w:bCs/>
              </w:rPr>
            </w:pPr>
            <w:r w:rsidRPr="00576982">
              <w:rPr>
                <w:rFonts w:cstheme="minorHAnsi"/>
                <w:b/>
                <w:bCs/>
              </w:rPr>
              <w:t>HR (95% CI)</w:t>
            </w:r>
          </w:p>
        </w:tc>
        <w:tc>
          <w:tcPr>
            <w:tcW w:w="848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14:paraId="09D095F6" w14:textId="77777777" w:rsidR="004A0729" w:rsidRPr="00576982" w:rsidRDefault="004A0729" w:rsidP="00E1233B">
            <w:pPr>
              <w:spacing w:before="100" w:beforeAutospacing="1" w:after="100" w:afterAutospacing="1" w:line="240" w:lineRule="auto"/>
              <w:jc w:val="center"/>
              <w:rPr>
                <w:rFonts w:cstheme="minorHAnsi"/>
                <w:b/>
                <w:bCs/>
              </w:rPr>
            </w:pPr>
            <w:r w:rsidRPr="00576982">
              <w:rPr>
                <w:rFonts w:cstheme="minorHAnsi"/>
                <w:b/>
                <w:bCs/>
              </w:rPr>
              <w:t>p</w:t>
            </w:r>
          </w:p>
        </w:tc>
      </w:tr>
      <w:tr w:rsidR="004A0729" w:rsidRPr="00576982" w14:paraId="4D46823F" w14:textId="77777777" w:rsidTr="00E1233B">
        <w:trPr>
          <w:trHeight w:val="351"/>
        </w:trPr>
        <w:tc>
          <w:tcPr>
            <w:tcW w:w="3544" w:type="dxa"/>
            <w:tcBorders>
              <w:top w:val="nil"/>
              <w:left w:val="nil"/>
              <w:right w:val="nil"/>
            </w:tcBorders>
            <w:shd w:val="clear" w:color="auto" w:fill="auto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 w14:paraId="36D2CBF1" w14:textId="77777777" w:rsidR="004A0729" w:rsidRPr="00576982" w:rsidRDefault="004A0729" w:rsidP="00E1233B">
            <w:pPr>
              <w:spacing w:before="100" w:beforeAutospacing="1" w:after="100" w:afterAutospacing="1" w:line="240" w:lineRule="auto"/>
              <w:rPr>
                <w:rFonts w:cstheme="minorHAnsi"/>
              </w:rPr>
            </w:pPr>
            <w:r w:rsidRPr="00576982">
              <w:rPr>
                <w:rFonts w:cstheme="minorHAnsi"/>
                <w:b/>
                <w:bCs/>
              </w:rPr>
              <w:t>Gender</w:t>
            </w:r>
            <w:r w:rsidRPr="00576982">
              <w:rPr>
                <w:rFonts w:cstheme="minorHAnsi"/>
              </w:rPr>
              <w:t xml:space="preserve"> (Female=ref)</w:t>
            </w:r>
          </w:p>
        </w:tc>
        <w:tc>
          <w:tcPr>
            <w:tcW w:w="1843" w:type="dxa"/>
            <w:tcBorders>
              <w:top w:val="single" w:sz="6" w:space="0" w:color="auto"/>
              <w:left w:val="nil"/>
              <w:right w:val="nil"/>
            </w:tcBorders>
            <w:shd w:val="clear" w:color="auto" w:fill="auto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 w14:paraId="4FE6AAED" w14:textId="06CCD01A" w:rsidR="004A0729" w:rsidRPr="00576982" w:rsidRDefault="00026B53" w:rsidP="00E1233B">
            <w:pPr>
              <w:spacing w:before="100" w:beforeAutospacing="1" w:after="100" w:afterAutospacing="1" w:line="240" w:lineRule="auto"/>
              <w:jc w:val="center"/>
              <w:rPr>
                <w:rFonts w:cstheme="minorHAnsi"/>
              </w:rPr>
            </w:pPr>
            <w:r w:rsidRPr="00576982">
              <w:rPr>
                <w:rFonts w:cstheme="minorHAnsi"/>
              </w:rPr>
              <w:t>1.17 (0.87 – 1.57)</w:t>
            </w:r>
          </w:p>
        </w:tc>
        <w:tc>
          <w:tcPr>
            <w:tcW w:w="850" w:type="dxa"/>
            <w:tcBorders>
              <w:top w:val="single" w:sz="6" w:space="0" w:color="auto"/>
              <w:left w:val="nil"/>
              <w:right w:val="nil"/>
            </w:tcBorders>
            <w:shd w:val="clear" w:color="auto" w:fill="auto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 w14:paraId="5F381FC9" w14:textId="1D14CCAC" w:rsidR="004A0729" w:rsidRPr="00576982" w:rsidRDefault="00026B53" w:rsidP="00E1233B">
            <w:pPr>
              <w:spacing w:before="100" w:beforeAutospacing="1" w:after="100" w:afterAutospacing="1" w:line="240" w:lineRule="auto"/>
              <w:jc w:val="center"/>
              <w:rPr>
                <w:rFonts w:cstheme="minorHAnsi"/>
              </w:rPr>
            </w:pPr>
            <w:r w:rsidRPr="00576982">
              <w:rPr>
                <w:rFonts w:cstheme="minorHAnsi"/>
              </w:rPr>
              <w:t>0.298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right w:val="nil"/>
            </w:tcBorders>
            <w:vAlign w:val="center"/>
          </w:tcPr>
          <w:p w14:paraId="07284C1F" w14:textId="77777777" w:rsidR="004A0729" w:rsidRPr="00576982" w:rsidRDefault="004A0729" w:rsidP="00E1233B">
            <w:pPr>
              <w:spacing w:before="100" w:beforeAutospacing="1" w:after="100" w:afterAutospacing="1" w:line="240" w:lineRule="auto"/>
              <w:jc w:val="center"/>
              <w:rPr>
                <w:rFonts w:cstheme="minorHAnsi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nil"/>
              <w:right w:val="nil"/>
            </w:tcBorders>
            <w:vAlign w:val="center"/>
          </w:tcPr>
          <w:p w14:paraId="2FFCFC88" w14:textId="77777777" w:rsidR="004A0729" w:rsidRPr="00576982" w:rsidRDefault="004A0729" w:rsidP="00E1233B">
            <w:pPr>
              <w:spacing w:before="100" w:beforeAutospacing="1" w:after="100" w:afterAutospacing="1" w:line="240" w:lineRule="auto"/>
              <w:jc w:val="center"/>
              <w:rPr>
                <w:rFonts w:cstheme="minorHAnsi"/>
                <w:b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right w:val="nil"/>
            </w:tcBorders>
            <w:vAlign w:val="center"/>
          </w:tcPr>
          <w:p w14:paraId="1770BAE3" w14:textId="6307777E" w:rsidR="004A0729" w:rsidRPr="00576982" w:rsidRDefault="00433774" w:rsidP="00E1233B">
            <w:pPr>
              <w:spacing w:before="100" w:beforeAutospacing="1" w:after="100" w:afterAutospacing="1" w:line="240" w:lineRule="auto"/>
              <w:jc w:val="center"/>
              <w:rPr>
                <w:rFonts w:cstheme="minorHAnsi"/>
                <w:bCs/>
              </w:rPr>
            </w:pPr>
            <w:r w:rsidRPr="00576982">
              <w:rPr>
                <w:rFonts w:cstheme="minorHAnsi"/>
                <w:bCs/>
              </w:rPr>
              <w:t>1.11 (0.91 – 1.35)</w:t>
            </w:r>
          </w:p>
        </w:tc>
        <w:tc>
          <w:tcPr>
            <w:tcW w:w="850" w:type="dxa"/>
            <w:tcBorders>
              <w:top w:val="single" w:sz="6" w:space="0" w:color="auto"/>
              <w:left w:val="nil"/>
              <w:right w:val="nil"/>
            </w:tcBorders>
            <w:vAlign w:val="center"/>
          </w:tcPr>
          <w:p w14:paraId="5ABE42E5" w14:textId="4CDD662F" w:rsidR="004A0729" w:rsidRPr="00576982" w:rsidRDefault="00433774" w:rsidP="00E1233B">
            <w:pPr>
              <w:spacing w:before="100" w:beforeAutospacing="1" w:after="100" w:afterAutospacing="1" w:line="240" w:lineRule="auto"/>
              <w:jc w:val="center"/>
              <w:rPr>
                <w:rFonts w:cstheme="minorHAnsi"/>
                <w:bCs/>
              </w:rPr>
            </w:pPr>
            <w:r w:rsidRPr="00576982">
              <w:rPr>
                <w:rFonts w:cstheme="minorHAnsi"/>
                <w:bCs/>
              </w:rPr>
              <w:t>0.314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right w:val="nil"/>
            </w:tcBorders>
            <w:vAlign w:val="center"/>
          </w:tcPr>
          <w:p w14:paraId="50194061" w14:textId="77777777" w:rsidR="004A0729" w:rsidRPr="00576982" w:rsidRDefault="004A0729" w:rsidP="00E1233B">
            <w:pPr>
              <w:spacing w:before="100" w:beforeAutospacing="1" w:after="100" w:afterAutospacing="1" w:line="240" w:lineRule="auto"/>
              <w:jc w:val="center"/>
              <w:rPr>
                <w:rFonts w:cstheme="minorHAnsi"/>
                <w:b/>
              </w:rPr>
            </w:pPr>
          </w:p>
        </w:tc>
        <w:tc>
          <w:tcPr>
            <w:tcW w:w="848" w:type="dxa"/>
            <w:tcBorders>
              <w:top w:val="single" w:sz="6" w:space="0" w:color="auto"/>
              <w:left w:val="nil"/>
              <w:right w:val="nil"/>
            </w:tcBorders>
            <w:vAlign w:val="center"/>
          </w:tcPr>
          <w:p w14:paraId="73C7A65F" w14:textId="77777777" w:rsidR="004A0729" w:rsidRPr="00576982" w:rsidRDefault="004A0729" w:rsidP="00E1233B">
            <w:pPr>
              <w:spacing w:before="100" w:beforeAutospacing="1" w:after="100" w:afterAutospacing="1" w:line="240" w:lineRule="auto"/>
              <w:jc w:val="center"/>
              <w:rPr>
                <w:rFonts w:cstheme="minorHAnsi"/>
                <w:b/>
              </w:rPr>
            </w:pPr>
          </w:p>
        </w:tc>
      </w:tr>
      <w:tr w:rsidR="004A0729" w:rsidRPr="00576982" w14:paraId="270AD42E" w14:textId="77777777" w:rsidTr="00E1233B">
        <w:trPr>
          <w:trHeight w:val="351"/>
        </w:trPr>
        <w:tc>
          <w:tcPr>
            <w:tcW w:w="3544" w:type="dxa"/>
            <w:tcBorders>
              <w:left w:val="nil"/>
              <w:bottom w:val="nil"/>
              <w:right w:val="nil"/>
            </w:tcBorders>
            <w:shd w:val="clear" w:color="auto" w:fill="auto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 w14:paraId="24FF8EEB" w14:textId="77777777" w:rsidR="004A0729" w:rsidRPr="00576982" w:rsidRDefault="004A0729" w:rsidP="00CC0A1C">
            <w:pPr>
              <w:spacing w:after="0" w:line="240" w:lineRule="auto"/>
              <w:rPr>
                <w:rFonts w:cstheme="minorHAnsi"/>
                <w:b/>
                <w:bCs/>
              </w:rPr>
            </w:pPr>
            <w:r w:rsidRPr="00576982">
              <w:rPr>
                <w:rFonts w:cstheme="minorHAnsi"/>
                <w:b/>
                <w:bCs/>
              </w:rPr>
              <w:t xml:space="preserve">Age </w:t>
            </w:r>
            <w:r w:rsidRPr="00576982">
              <w:rPr>
                <w:rFonts w:cstheme="minorHAnsi"/>
              </w:rPr>
              <w:t>(+1 year)</w:t>
            </w:r>
          </w:p>
        </w:tc>
        <w:tc>
          <w:tcPr>
            <w:tcW w:w="1843" w:type="dxa"/>
            <w:tcBorders>
              <w:left w:val="nil"/>
              <w:bottom w:val="nil"/>
              <w:right w:val="nil"/>
            </w:tcBorders>
            <w:shd w:val="clear" w:color="auto" w:fill="auto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 w14:paraId="7B1A93A7" w14:textId="6DBAB110" w:rsidR="004A0729" w:rsidRPr="00576982" w:rsidRDefault="00026B53" w:rsidP="00CC0A1C">
            <w:pPr>
              <w:spacing w:after="0" w:line="240" w:lineRule="auto"/>
              <w:jc w:val="center"/>
              <w:rPr>
                <w:rFonts w:cstheme="minorHAnsi"/>
              </w:rPr>
            </w:pPr>
            <w:r w:rsidRPr="00576982">
              <w:rPr>
                <w:rFonts w:cstheme="minorHAnsi"/>
              </w:rPr>
              <w:t>0.99 (0.98 – 1.00)</w:t>
            </w:r>
          </w:p>
        </w:tc>
        <w:tc>
          <w:tcPr>
            <w:tcW w:w="850" w:type="dxa"/>
            <w:tcBorders>
              <w:left w:val="nil"/>
              <w:bottom w:val="nil"/>
              <w:right w:val="nil"/>
            </w:tcBorders>
            <w:shd w:val="clear" w:color="auto" w:fill="auto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 w14:paraId="459F560B" w14:textId="45D58D4B" w:rsidR="004A0729" w:rsidRPr="00576982" w:rsidRDefault="00026B53" w:rsidP="00CC0A1C">
            <w:pPr>
              <w:spacing w:after="0" w:line="240" w:lineRule="auto"/>
              <w:jc w:val="center"/>
              <w:rPr>
                <w:rFonts w:cstheme="minorHAnsi"/>
                <w:bCs/>
              </w:rPr>
            </w:pPr>
            <w:r w:rsidRPr="00576982">
              <w:rPr>
                <w:rFonts w:cstheme="minorHAnsi"/>
                <w:bCs/>
              </w:rPr>
              <w:t>0.101</w:t>
            </w:r>
          </w:p>
        </w:tc>
        <w:tc>
          <w:tcPr>
            <w:tcW w:w="1701" w:type="dxa"/>
            <w:tcBorders>
              <w:left w:val="nil"/>
              <w:right w:val="nil"/>
            </w:tcBorders>
            <w:vAlign w:val="center"/>
          </w:tcPr>
          <w:p w14:paraId="0CB4BEE3" w14:textId="73FF9204" w:rsidR="004A0729" w:rsidRPr="00576982" w:rsidRDefault="004A0729" w:rsidP="00CC0A1C">
            <w:pPr>
              <w:spacing w:after="0" w:line="240" w:lineRule="auto"/>
              <w:jc w:val="center"/>
              <w:rPr>
                <w:rFonts w:cstheme="minorHAnsi"/>
              </w:rPr>
            </w:pPr>
          </w:p>
        </w:tc>
        <w:tc>
          <w:tcPr>
            <w:tcW w:w="851" w:type="dxa"/>
            <w:tcBorders>
              <w:left w:val="nil"/>
              <w:right w:val="nil"/>
            </w:tcBorders>
            <w:vAlign w:val="center"/>
          </w:tcPr>
          <w:p w14:paraId="0D0BCA9B" w14:textId="38B0DC48" w:rsidR="004A0729" w:rsidRPr="00576982" w:rsidRDefault="004A0729" w:rsidP="00CC0A1C">
            <w:pPr>
              <w:spacing w:after="0" w:line="240" w:lineRule="auto"/>
              <w:jc w:val="center"/>
              <w:rPr>
                <w:rFonts w:cstheme="minorHAnsi"/>
              </w:rPr>
            </w:pPr>
          </w:p>
        </w:tc>
        <w:tc>
          <w:tcPr>
            <w:tcW w:w="1701" w:type="dxa"/>
            <w:tcBorders>
              <w:left w:val="nil"/>
              <w:right w:val="nil"/>
            </w:tcBorders>
            <w:vAlign w:val="center"/>
          </w:tcPr>
          <w:p w14:paraId="1868625F" w14:textId="4B9674B9" w:rsidR="004A0729" w:rsidRPr="00576982" w:rsidRDefault="00433774" w:rsidP="00CC0A1C">
            <w:pPr>
              <w:spacing w:after="0" w:line="240" w:lineRule="auto"/>
              <w:jc w:val="center"/>
              <w:rPr>
                <w:rFonts w:cstheme="minorHAnsi"/>
              </w:rPr>
            </w:pPr>
            <w:r w:rsidRPr="00576982">
              <w:rPr>
                <w:rFonts w:cstheme="minorHAnsi"/>
              </w:rPr>
              <w:t>1.01 (0.99 – 1.02)</w:t>
            </w:r>
          </w:p>
        </w:tc>
        <w:tc>
          <w:tcPr>
            <w:tcW w:w="850" w:type="dxa"/>
            <w:tcBorders>
              <w:left w:val="nil"/>
              <w:right w:val="nil"/>
            </w:tcBorders>
            <w:vAlign w:val="center"/>
          </w:tcPr>
          <w:p w14:paraId="7792839E" w14:textId="06101B31" w:rsidR="004A0729" w:rsidRPr="00576982" w:rsidRDefault="00433774" w:rsidP="00CC0A1C">
            <w:pPr>
              <w:spacing w:after="0" w:line="240" w:lineRule="auto"/>
              <w:jc w:val="center"/>
              <w:rPr>
                <w:rFonts w:cstheme="minorHAnsi"/>
              </w:rPr>
            </w:pPr>
            <w:r w:rsidRPr="00576982">
              <w:rPr>
                <w:rFonts w:cstheme="minorHAnsi"/>
              </w:rPr>
              <w:t>0.097</w:t>
            </w:r>
          </w:p>
        </w:tc>
        <w:tc>
          <w:tcPr>
            <w:tcW w:w="1701" w:type="dxa"/>
            <w:tcBorders>
              <w:left w:val="nil"/>
              <w:right w:val="nil"/>
            </w:tcBorders>
            <w:vAlign w:val="center"/>
          </w:tcPr>
          <w:p w14:paraId="3695C7AE" w14:textId="77777777" w:rsidR="00CC0A1C" w:rsidRPr="00576982" w:rsidRDefault="00CC0A1C" w:rsidP="00CC0A1C">
            <w:pPr>
              <w:spacing w:after="0" w:line="240" w:lineRule="auto"/>
              <w:jc w:val="center"/>
              <w:rPr>
                <w:rFonts w:cstheme="minorHAnsi"/>
              </w:rPr>
            </w:pPr>
            <w:r w:rsidRPr="00576982">
              <w:rPr>
                <w:rFonts w:cstheme="minorHAnsi"/>
              </w:rPr>
              <w:t>1.00 (0.99 – 1.02)</w:t>
            </w:r>
          </w:p>
          <w:p w14:paraId="4AD02B93" w14:textId="5C8933A5" w:rsidR="00CC0A1C" w:rsidRPr="00576982" w:rsidRDefault="00CC0A1C" w:rsidP="00CC0A1C">
            <w:pPr>
              <w:spacing w:after="0" w:line="240" w:lineRule="auto"/>
              <w:jc w:val="center"/>
              <w:rPr>
                <w:rFonts w:cstheme="minorHAnsi"/>
              </w:rPr>
            </w:pPr>
            <w:r w:rsidRPr="00576982">
              <w:rPr>
                <w:rFonts w:cstheme="minorHAnsi"/>
              </w:rPr>
              <w:t>1.01 (0.99 – 1.02)</w:t>
            </w:r>
          </w:p>
        </w:tc>
        <w:tc>
          <w:tcPr>
            <w:tcW w:w="848" w:type="dxa"/>
            <w:tcBorders>
              <w:left w:val="nil"/>
              <w:right w:val="nil"/>
            </w:tcBorders>
            <w:vAlign w:val="center"/>
          </w:tcPr>
          <w:p w14:paraId="1EE86A15" w14:textId="77777777" w:rsidR="004A0729" w:rsidRPr="00576982" w:rsidRDefault="00CC0A1C" w:rsidP="00CC0A1C">
            <w:pPr>
              <w:spacing w:after="0" w:line="240" w:lineRule="auto"/>
              <w:jc w:val="center"/>
              <w:rPr>
                <w:rFonts w:cstheme="minorHAnsi"/>
              </w:rPr>
            </w:pPr>
            <w:r w:rsidRPr="00576982">
              <w:rPr>
                <w:rFonts w:cstheme="minorHAnsi"/>
              </w:rPr>
              <w:t>0.080</w:t>
            </w:r>
          </w:p>
          <w:p w14:paraId="2F2484E3" w14:textId="7169CDCC" w:rsidR="00CC0A1C" w:rsidRPr="00576982" w:rsidRDefault="00CC0A1C" w:rsidP="00CC0A1C">
            <w:pPr>
              <w:spacing w:after="0" w:line="240" w:lineRule="auto"/>
              <w:jc w:val="center"/>
              <w:rPr>
                <w:rFonts w:cstheme="minorHAnsi"/>
              </w:rPr>
            </w:pPr>
            <w:r w:rsidRPr="00576982">
              <w:rPr>
                <w:rFonts w:cstheme="minorHAnsi"/>
              </w:rPr>
              <w:t>0.082</w:t>
            </w:r>
          </w:p>
        </w:tc>
      </w:tr>
      <w:tr w:rsidR="004A0729" w:rsidRPr="00576982" w14:paraId="1A0747FC" w14:textId="77777777" w:rsidTr="00E1233B">
        <w:trPr>
          <w:trHeight w:val="351"/>
        </w:trPr>
        <w:tc>
          <w:tcPr>
            <w:tcW w:w="3544" w:type="dxa"/>
            <w:tcBorders>
              <w:left w:val="nil"/>
              <w:bottom w:val="nil"/>
              <w:right w:val="nil"/>
            </w:tcBorders>
            <w:shd w:val="clear" w:color="auto" w:fill="auto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 w14:paraId="657AA8C6" w14:textId="77777777" w:rsidR="004A0729" w:rsidRPr="00576982" w:rsidRDefault="004A0729" w:rsidP="00CC0A1C">
            <w:pPr>
              <w:spacing w:after="0" w:line="240" w:lineRule="auto"/>
              <w:rPr>
                <w:rFonts w:cstheme="minorHAnsi"/>
                <w:b/>
                <w:bCs/>
              </w:rPr>
            </w:pPr>
            <w:r w:rsidRPr="00576982">
              <w:rPr>
                <w:rFonts w:cstheme="minorHAnsi"/>
                <w:b/>
                <w:bCs/>
              </w:rPr>
              <w:t xml:space="preserve">ECOG PS </w:t>
            </w:r>
            <w:r w:rsidRPr="00576982">
              <w:rPr>
                <w:rFonts w:cstheme="minorHAnsi"/>
              </w:rPr>
              <w:t>(+1 point)</w:t>
            </w:r>
          </w:p>
        </w:tc>
        <w:tc>
          <w:tcPr>
            <w:tcW w:w="1843" w:type="dxa"/>
            <w:tcBorders>
              <w:left w:val="nil"/>
              <w:bottom w:val="nil"/>
              <w:right w:val="nil"/>
            </w:tcBorders>
            <w:shd w:val="clear" w:color="auto" w:fill="auto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 w14:paraId="2DA99962" w14:textId="6D2ADDE2" w:rsidR="004A0729" w:rsidRPr="00576982" w:rsidRDefault="00026B53" w:rsidP="00CC0A1C">
            <w:pPr>
              <w:spacing w:after="0" w:line="240" w:lineRule="auto"/>
              <w:jc w:val="center"/>
              <w:rPr>
                <w:rFonts w:cstheme="minorHAnsi"/>
              </w:rPr>
            </w:pPr>
            <w:r w:rsidRPr="00576982">
              <w:rPr>
                <w:rFonts w:cstheme="minorHAnsi"/>
              </w:rPr>
              <w:t>1.72 (1.10 – 2.68)</w:t>
            </w:r>
          </w:p>
        </w:tc>
        <w:tc>
          <w:tcPr>
            <w:tcW w:w="850" w:type="dxa"/>
            <w:tcBorders>
              <w:left w:val="nil"/>
              <w:bottom w:val="nil"/>
              <w:right w:val="nil"/>
            </w:tcBorders>
            <w:shd w:val="clear" w:color="auto" w:fill="auto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 w14:paraId="5E6E1C31" w14:textId="40CD09E3" w:rsidR="004A0729" w:rsidRPr="00576982" w:rsidRDefault="00026B53" w:rsidP="00CC0A1C">
            <w:pPr>
              <w:spacing w:after="0" w:line="240" w:lineRule="auto"/>
              <w:jc w:val="center"/>
              <w:rPr>
                <w:rFonts w:cstheme="minorHAnsi"/>
                <w:b/>
              </w:rPr>
            </w:pPr>
            <w:r w:rsidRPr="00576982">
              <w:rPr>
                <w:rFonts w:cstheme="minorHAnsi"/>
                <w:b/>
              </w:rPr>
              <w:t>0.017</w:t>
            </w:r>
          </w:p>
        </w:tc>
        <w:tc>
          <w:tcPr>
            <w:tcW w:w="1701" w:type="dxa"/>
            <w:tcBorders>
              <w:left w:val="nil"/>
              <w:right w:val="nil"/>
            </w:tcBorders>
            <w:vAlign w:val="center"/>
          </w:tcPr>
          <w:p w14:paraId="413C6A9A" w14:textId="39739E50" w:rsidR="004A0729" w:rsidRPr="00576982" w:rsidRDefault="00CE64B6" w:rsidP="00CC0A1C">
            <w:pPr>
              <w:spacing w:after="0" w:line="240" w:lineRule="auto"/>
              <w:jc w:val="center"/>
              <w:rPr>
                <w:rFonts w:cstheme="minorHAnsi"/>
              </w:rPr>
            </w:pPr>
            <w:r w:rsidRPr="00576982">
              <w:rPr>
                <w:rFonts w:cstheme="minorHAnsi"/>
              </w:rPr>
              <w:t>1.07 (0.61 – 1.88)</w:t>
            </w:r>
          </w:p>
        </w:tc>
        <w:tc>
          <w:tcPr>
            <w:tcW w:w="851" w:type="dxa"/>
            <w:tcBorders>
              <w:left w:val="nil"/>
              <w:right w:val="nil"/>
            </w:tcBorders>
            <w:vAlign w:val="center"/>
          </w:tcPr>
          <w:p w14:paraId="45D277E0" w14:textId="4797CB73" w:rsidR="004A0729" w:rsidRPr="00576982" w:rsidRDefault="00CE64B6" w:rsidP="00CC0A1C">
            <w:pPr>
              <w:spacing w:after="0" w:line="240" w:lineRule="auto"/>
              <w:jc w:val="center"/>
              <w:rPr>
                <w:rFonts w:cstheme="minorHAnsi"/>
              </w:rPr>
            </w:pPr>
            <w:r w:rsidRPr="00576982">
              <w:rPr>
                <w:rFonts w:cstheme="minorHAnsi"/>
              </w:rPr>
              <w:t>0.803</w:t>
            </w:r>
          </w:p>
        </w:tc>
        <w:tc>
          <w:tcPr>
            <w:tcW w:w="1701" w:type="dxa"/>
            <w:tcBorders>
              <w:left w:val="nil"/>
              <w:right w:val="nil"/>
            </w:tcBorders>
            <w:vAlign w:val="center"/>
          </w:tcPr>
          <w:p w14:paraId="364DB5BA" w14:textId="5016D56B" w:rsidR="004A0729" w:rsidRPr="00576982" w:rsidRDefault="00433774" w:rsidP="00CC0A1C">
            <w:pPr>
              <w:spacing w:after="0" w:line="240" w:lineRule="auto"/>
              <w:jc w:val="center"/>
              <w:rPr>
                <w:rFonts w:cstheme="minorHAnsi"/>
                <w:bCs/>
              </w:rPr>
            </w:pPr>
            <w:r w:rsidRPr="00576982">
              <w:rPr>
                <w:rFonts w:cstheme="minorHAnsi"/>
                <w:bCs/>
              </w:rPr>
              <w:t>1.04 (0.75 – 1.45)</w:t>
            </w:r>
          </w:p>
        </w:tc>
        <w:tc>
          <w:tcPr>
            <w:tcW w:w="850" w:type="dxa"/>
            <w:tcBorders>
              <w:left w:val="nil"/>
              <w:right w:val="nil"/>
            </w:tcBorders>
            <w:vAlign w:val="center"/>
          </w:tcPr>
          <w:p w14:paraId="5E4162E1" w14:textId="03281613" w:rsidR="004A0729" w:rsidRPr="00576982" w:rsidRDefault="00433774" w:rsidP="00CC0A1C">
            <w:pPr>
              <w:spacing w:after="0" w:line="240" w:lineRule="auto"/>
              <w:jc w:val="center"/>
              <w:rPr>
                <w:rFonts w:cstheme="minorHAnsi"/>
                <w:bCs/>
              </w:rPr>
            </w:pPr>
            <w:r w:rsidRPr="00576982">
              <w:rPr>
                <w:rFonts w:cstheme="minorHAnsi"/>
                <w:bCs/>
              </w:rPr>
              <w:t>0.799</w:t>
            </w:r>
          </w:p>
        </w:tc>
        <w:tc>
          <w:tcPr>
            <w:tcW w:w="1701" w:type="dxa"/>
            <w:tcBorders>
              <w:left w:val="nil"/>
              <w:right w:val="nil"/>
            </w:tcBorders>
            <w:vAlign w:val="center"/>
          </w:tcPr>
          <w:p w14:paraId="0D7B486E" w14:textId="77777777" w:rsidR="004A0729" w:rsidRPr="00576982" w:rsidRDefault="004A0729" w:rsidP="00CC0A1C">
            <w:pPr>
              <w:spacing w:after="0" w:line="240" w:lineRule="auto"/>
              <w:jc w:val="center"/>
              <w:rPr>
                <w:rFonts w:cstheme="minorHAnsi"/>
                <w:bCs/>
              </w:rPr>
            </w:pPr>
          </w:p>
        </w:tc>
        <w:tc>
          <w:tcPr>
            <w:tcW w:w="848" w:type="dxa"/>
            <w:tcBorders>
              <w:left w:val="nil"/>
              <w:right w:val="nil"/>
            </w:tcBorders>
            <w:vAlign w:val="center"/>
          </w:tcPr>
          <w:p w14:paraId="4D964CA6" w14:textId="77777777" w:rsidR="004A0729" w:rsidRPr="00576982" w:rsidRDefault="004A0729" w:rsidP="00CC0A1C">
            <w:pPr>
              <w:spacing w:after="0" w:line="240" w:lineRule="auto"/>
              <w:jc w:val="center"/>
              <w:rPr>
                <w:rFonts w:cstheme="minorHAnsi"/>
                <w:b/>
              </w:rPr>
            </w:pPr>
          </w:p>
        </w:tc>
      </w:tr>
      <w:tr w:rsidR="004A0729" w:rsidRPr="00576982" w14:paraId="287A08EE" w14:textId="77777777" w:rsidTr="00E1233B">
        <w:trPr>
          <w:trHeight w:val="351"/>
        </w:trPr>
        <w:tc>
          <w:tcPr>
            <w:tcW w:w="3544" w:type="dxa"/>
            <w:tcBorders>
              <w:left w:val="nil"/>
              <w:bottom w:val="nil"/>
              <w:right w:val="nil"/>
            </w:tcBorders>
            <w:shd w:val="clear" w:color="auto" w:fill="auto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 w14:paraId="2461538F" w14:textId="77777777" w:rsidR="004A0729" w:rsidRPr="00576982" w:rsidRDefault="004A0729" w:rsidP="00CC0A1C">
            <w:pPr>
              <w:spacing w:after="0" w:line="240" w:lineRule="auto"/>
              <w:rPr>
                <w:rFonts w:cstheme="minorHAnsi"/>
                <w:lang w:val="fr-FR"/>
              </w:rPr>
            </w:pPr>
            <w:proofErr w:type="spellStart"/>
            <w:r w:rsidRPr="00576982">
              <w:rPr>
                <w:rFonts w:cstheme="minorHAnsi"/>
                <w:b/>
                <w:bCs/>
                <w:lang w:val="fr-FR"/>
              </w:rPr>
              <w:t>Diagnosis</w:t>
            </w:r>
            <w:proofErr w:type="spellEnd"/>
            <w:r w:rsidRPr="00576982">
              <w:rPr>
                <w:rFonts w:cstheme="minorHAnsi"/>
                <w:b/>
                <w:bCs/>
                <w:lang w:val="fr-FR"/>
              </w:rPr>
              <w:t xml:space="preserve"> HCC type </w:t>
            </w:r>
            <w:r w:rsidRPr="00576982">
              <w:rPr>
                <w:rFonts w:cstheme="minorHAnsi"/>
                <w:lang w:val="fr-FR"/>
              </w:rPr>
              <w:t>(surveillance=</w:t>
            </w:r>
            <w:proofErr w:type="spellStart"/>
            <w:r w:rsidRPr="00576982">
              <w:rPr>
                <w:rFonts w:cstheme="minorHAnsi"/>
                <w:lang w:val="fr-FR"/>
              </w:rPr>
              <w:t>ref</w:t>
            </w:r>
            <w:proofErr w:type="spellEnd"/>
            <w:r w:rsidRPr="00576982">
              <w:rPr>
                <w:rFonts w:cstheme="minorHAnsi"/>
                <w:lang w:val="fr-FR"/>
              </w:rPr>
              <w:t>)</w:t>
            </w:r>
          </w:p>
        </w:tc>
        <w:tc>
          <w:tcPr>
            <w:tcW w:w="1843" w:type="dxa"/>
            <w:tcBorders>
              <w:left w:val="nil"/>
              <w:bottom w:val="nil"/>
              <w:right w:val="nil"/>
            </w:tcBorders>
            <w:shd w:val="clear" w:color="auto" w:fill="auto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 w14:paraId="44CF5397" w14:textId="77777777" w:rsidR="004A0729" w:rsidRPr="00576982" w:rsidRDefault="004A0729" w:rsidP="00CC0A1C">
            <w:pPr>
              <w:spacing w:after="0" w:line="240" w:lineRule="auto"/>
              <w:jc w:val="center"/>
              <w:rPr>
                <w:rFonts w:cstheme="minorHAnsi"/>
                <w:lang w:val="fr-FR"/>
              </w:rPr>
            </w:pPr>
          </w:p>
        </w:tc>
        <w:tc>
          <w:tcPr>
            <w:tcW w:w="850" w:type="dxa"/>
            <w:tcBorders>
              <w:left w:val="nil"/>
              <w:bottom w:val="nil"/>
              <w:right w:val="nil"/>
            </w:tcBorders>
            <w:shd w:val="clear" w:color="auto" w:fill="auto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 w14:paraId="60C69C00" w14:textId="77777777" w:rsidR="004A0729" w:rsidRPr="00576982" w:rsidRDefault="004A0729" w:rsidP="00CC0A1C">
            <w:pPr>
              <w:spacing w:after="0" w:line="240" w:lineRule="auto"/>
              <w:jc w:val="center"/>
              <w:rPr>
                <w:rFonts w:cstheme="minorHAnsi"/>
                <w:b/>
                <w:lang w:val="fr-FR"/>
              </w:rPr>
            </w:pPr>
          </w:p>
        </w:tc>
        <w:tc>
          <w:tcPr>
            <w:tcW w:w="1701" w:type="dxa"/>
            <w:tcBorders>
              <w:left w:val="nil"/>
              <w:right w:val="nil"/>
            </w:tcBorders>
            <w:vAlign w:val="center"/>
          </w:tcPr>
          <w:p w14:paraId="3E5B852A" w14:textId="77777777" w:rsidR="004A0729" w:rsidRPr="00576982" w:rsidRDefault="004A0729" w:rsidP="00CC0A1C">
            <w:pPr>
              <w:spacing w:after="0" w:line="240" w:lineRule="auto"/>
              <w:jc w:val="center"/>
              <w:rPr>
                <w:rFonts w:cstheme="minorHAnsi"/>
                <w:lang w:val="fr-FR"/>
              </w:rPr>
            </w:pPr>
          </w:p>
        </w:tc>
        <w:tc>
          <w:tcPr>
            <w:tcW w:w="851" w:type="dxa"/>
            <w:tcBorders>
              <w:left w:val="nil"/>
              <w:right w:val="nil"/>
            </w:tcBorders>
            <w:vAlign w:val="center"/>
          </w:tcPr>
          <w:p w14:paraId="58107BF1" w14:textId="77777777" w:rsidR="004A0729" w:rsidRPr="00576982" w:rsidRDefault="004A0729" w:rsidP="00CC0A1C">
            <w:pPr>
              <w:spacing w:after="0" w:line="240" w:lineRule="auto"/>
              <w:jc w:val="center"/>
              <w:rPr>
                <w:rFonts w:cstheme="minorHAnsi"/>
                <w:b/>
                <w:lang w:val="fr-FR"/>
              </w:rPr>
            </w:pPr>
          </w:p>
        </w:tc>
        <w:tc>
          <w:tcPr>
            <w:tcW w:w="1701" w:type="dxa"/>
            <w:tcBorders>
              <w:left w:val="nil"/>
              <w:right w:val="nil"/>
            </w:tcBorders>
            <w:vAlign w:val="center"/>
          </w:tcPr>
          <w:p w14:paraId="0B6FA4AC" w14:textId="77777777" w:rsidR="004A0729" w:rsidRPr="00576982" w:rsidRDefault="004A0729" w:rsidP="00CC0A1C">
            <w:pPr>
              <w:spacing w:after="0" w:line="240" w:lineRule="auto"/>
              <w:jc w:val="center"/>
              <w:rPr>
                <w:rFonts w:cstheme="minorHAnsi"/>
                <w:b/>
                <w:lang w:val="fr-FR"/>
              </w:rPr>
            </w:pPr>
          </w:p>
        </w:tc>
        <w:tc>
          <w:tcPr>
            <w:tcW w:w="850" w:type="dxa"/>
            <w:tcBorders>
              <w:left w:val="nil"/>
              <w:right w:val="nil"/>
            </w:tcBorders>
            <w:vAlign w:val="center"/>
          </w:tcPr>
          <w:p w14:paraId="550CFEF9" w14:textId="77777777" w:rsidR="004A0729" w:rsidRPr="00576982" w:rsidRDefault="004A0729" w:rsidP="00CC0A1C">
            <w:pPr>
              <w:spacing w:after="0" w:line="240" w:lineRule="auto"/>
              <w:jc w:val="center"/>
              <w:rPr>
                <w:rFonts w:cstheme="minorHAnsi"/>
                <w:b/>
                <w:lang w:val="fr-FR"/>
              </w:rPr>
            </w:pPr>
          </w:p>
        </w:tc>
        <w:tc>
          <w:tcPr>
            <w:tcW w:w="1701" w:type="dxa"/>
            <w:tcBorders>
              <w:left w:val="nil"/>
              <w:right w:val="nil"/>
            </w:tcBorders>
            <w:vAlign w:val="center"/>
          </w:tcPr>
          <w:p w14:paraId="6E9E81E7" w14:textId="77777777" w:rsidR="004A0729" w:rsidRPr="00576982" w:rsidRDefault="004A0729" w:rsidP="00CC0A1C">
            <w:pPr>
              <w:spacing w:after="0" w:line="240" w:lineRule="auto"/>
              <w:jc w:val="center"/>
              <w:rPr>
                <w:rFonts w:cstheme="minorHAnsi"/>
                <w:b/>
                <w:lang w:val="fr-FR"/>
              </w:rPr>
            </w:pPr>
          </w:p>
        </w:tc>
        <w:tc>
          <w:tcPr>
            <w:tcW w:w="848" w:type="dxa"/>
            <w:tcBorders>
              <w:left w:val="nil"/>
              <w:right w:val="nil"/>
            </w:tcBorders>
            <w:vAlign w:val="center"/>
          </w:tcPr>
          <w:p w14:paraId="51EA66E4" w14:textId="77777777" w:rsidR="004A0729" w:rsidRPr="00576982" w:rsidRDefault="004A0729" w:rsidP="00CC0A1C">
            <w:pPr>
              <w:spacing w:after="0" w:line="240" w:lineRule="auto"/>
              <w:jc w:val="center"/>
              <w:rPr>
                <w:rFonts w:cstheme="minorHAnsi"/>
                <w:b/>
                <w:lang w:val="fr-FR"/>
              </w:rPr>
            </w:pPr>
          </w:p>
        </w:tc>
      </w:tr>
      <w:tr w:rsidR="004A0729" w:rsidRPr="00576982" w14:paraId="5E93FA60" w14:textId="77777777" w:rsidTr="00E1233B">
        <w:trPr>
          <w:trHeight w:val="351"/>
        </w:trPr>
        <w:tc>
          <w:tcPr>
            <w:tcW w:w="3544" w:type="dxa"/>
            <w:tcBorders>
              <w:left w:val="nil"/>
              <w:bottom w:val="nil"/>
              <w:right w:val="nil"/>
            </w:tcBorders>
            <w:shd w:val="clear" w:color="auto" w:fill="auto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 w14:paraId="6CB54C9A" w14:textId="77777777" w:rsidR="004A0729" w:rsidRPr="00576982" w:rsidRDefault="004A0729" w:rsidP="00CC0A1C">
            <w:pPr>
              <w:spacing w:after="0" w:line="240" w:lineRule="auto"/>
              <w:jc w:val="right"/>
              <w:rPr>
                <w:rFonts w:cstheme="minorHAnsi"/>
                <w:b/>
                <w:bCs/>
              </w:rPr>
            </w:pPr>
            <w:r w:rsidRPr="00576982">
              <w:rPr>
                <w:rFonts w:cstheme="minorHAnsi"/>
              </w:rPr>
              <w:t>Accidental</w:t>
            </w:r>
          </w:p>
        </w:tc>
        <w:tc>
          <w:tcPr>
            <w:tcW w:w="1843" w:type="dxa"/>
            <w:tcBorders>
              <w:left w:val="nil"/>
              <w:bottom w:val="nil"/>
              <w:right w:val="nil"/>
            </w:tcBorders>
            <w:shd w:val="clear" w:color="auto" w:fill="auto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 w14:paraId="0248AE5A" w14:textId="75173402" w:rsidR="004A0729" w:rsidRPr="00576982" w:rsidRDefault="00B61394" w:rsidP="00CC0A1C">
            <w:pPr>
              <w:spacing w:after="0" w:line="240" w:lineRule="auto"/>
              <w:jc w:val="center"/>
              <w:rPr>
                <w:rFonts w:cstheme="minorHAnsi"/>
              </w:rPr>
            </w:pPr>
            <w:r w:rsidRPr="00576982">
              <w:rPr>
                <w:rFonts w:cstheme="minorHAnsi"/>
              </w:rPr>
              <w:t>0.99 (0.77 – 1.29)</w:t>
            </w:r>
          </w:p>
        </w:tc>
        <w:tc>
          <w:tcPr>
            <w:tcW w:w="850" w:type="dxa"/>
            <w:tcBorders>
              <w:left w:val="nil"/>
              <w:bottom w:val="nil"/>
              <w:right w:val="nil"/>
            </w:tcBorders>
            <w:shd w:val="clear" w:color="auto" w:fill="auto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 w14:paraId="395576A8" w14:textId="7ACD9705" w:rsidR="004A0729" w:rsidRPr="00576982" w:rsidRDefault="00B61394" w:rsidP="00CC0A1C">
            <w:pPr>
              <w:spacing w:after="0" w:line="240" w:lineRule="auto"/>
              <w:jc w:val="center"/>
              <w:rPr>
                <w:rFonts w:cstheme="minorHAnsi"/>
                <w:bCs/>
              </w:rPr>
            </w:pPr>
            <w:r w:rsidRPr="00576982">
              <w:rPr>
                <w:rFonts w:cstheme="minorHAnsi"/>
                <w:bCs/>
              </w:rPr>
              <w:t>0.975</w:t>
            </w:r>
          </w:p>
        </w:tc>
        <w:tc>
          <w:tcPr>
            <w:tcW w:w="1701" w:type="dxa"/>
            <w:tcBorders>
              <w:left w:val="nil"/>
              <w:right w:val="nil"/>
            </w:tcBorders>
            <w:vAlign w:val="center"/>
          </w:tcPr>
          <w:p w14:paraId="1EB5DB36" w14:textId="286FA70C" w:rsidR="004A0729" w:rsidRPr="00576982" w:rsidRDefault="00CE64B6" w:rsidP="00CC0A1C">
            <w:pPr>
              <w:spacing w:after="0" w:line="240" w:lineRule="auto"/>
              <w:jc w:val="center"/>
              <w:rPr>
                <w:rFonts w:cstheme="minorHAnsi"/>
              </w:rPr>
            </w:pPr>
            <w:r w:rsidRPr="00576982">
              <w:rPr>
                <w:rFonts w:cstheme="minorHAnsi"/>
              </w:rPr>
              <w:t>0.98 (0.74 – 1.28)</w:t>
            </w:r>
          </w:p>
        </w:tc>
        <w:tc>
          <w:tcPr>
            <w:tcW w:w="851" w:type="dxa"/>
            <w:tcBorders>
              <w:left w:val="nil"/>
              <w:right w:val="nil"/>
            </w:tcBorders>
            <w:vAlign w:val="center"/>
          </w:tcPr>
          <w:p w14:paraId="41A7585F" w14:textId="2BF2EFBE" w:rsidR="004A0729" w:rsidRPr="00576982" w:rsidRDefault="00CE64B6" w:rsidP="00CC0A1C">
            <w:pPr>
              <w:spacing w:after="0" w:line="240" w:lineRule="auto"/>
              <w:jc w:val="center"/>
              <w:rPr>
                <w:rFonts w:cstheme="minorHAnsi"/>
              </w:rPr>
            </w:pPr>
            <w:r w:rsidRPr="00576982">
              <w:rPr>
                <w:rFonts w:cstheme="minorHAnsi"/>
              </w:rPr>
              <w:t>0.855</w:t>
            </w:r>
          </w:p>
        </w:tc>
        <w:tc>
          <w:tcPr>
            <w:tcW w:w="1701" w:type="dxa"/>
            <w:tcBorders>
              <w:left w:val="nil"/>
              <w:right w:val="nil"/>
            </w:tcBorders>
            <w:vAlign w:val="center"/>
          </w:tcPr>
          <w:p w14:paraId="4BF5FF5D" w14:textId="2BCE0560" w:rsidR="004A0729" w:rsidRPr="00576982" w:rsidRDefault="00433774" w:rsidP="00CC0A1C">
            <w:pPr>
              <w:spacing w:after="0" w:line="240" w:lineRule="auto"/>
              <w:jc w:val="center"/>
              <w:rPr>
                <w:rFonts w:cstheme="minorHAnsi"/>
                <w:bCs/>
              </w:rPr>
            </w:pPr>
            <w:r w:rsidRPr="00576982">
              <w:rPr>
                <w:rFonts w:cstheme="minorHAnsi"/>
                <w:bCs/>
              </w:rPr>
              <w:t>0.83 (0.66 – 1.06)</w:t>
            </w:r>
          </w:p>
        </w:tc>
        <w:tc>
          <w:tcPr>
            <w:tcW w:w="850" w:type="dxa"/>
            <w:tcBorders>
              <w:left w:val="nil"/>
              <w:right w:val="nil"/>
            </w:tcBorders>
            <w:vAlign w:val="center"/>
          </w:tcPr>
          <w:p w14:paraId="37527E3C" w14:textId="6E31F953" w:rsidR="004A0729" w:rsidRPr="00576982" w:rsidRDefault="00433774" w:rsidP="00CC0A1C">
            <w:pPr>
              <w:spacing w:after="0" w:line="240" w:lineRule="auto"/>
              <w:jc w:val="center"/>
              <w:rPr>
                <w:rFonts w:cstheme="minorHAnsi"/>
                <w:bCs/>
              </w:rPr>
            </w:pPr>
            <w:r w:rsidRPr="00576982">
              <w:rPr>
                <w:rFonts w:cstheme="minorHAnsi"/>
                <w:bCs/>
              </w:rPr>
              <w:t>0.132</w:t>
            </w:r>
          </w:p>
        </w:tc>
        <w:tc>
          <w:tcPr>
            <w:tcW w:w="1701" w:type="dxa"/>
            <w:tcBorders>
              <w:left w:val="nil"/>
              <w:right w:val="nil"/>
            </w:tcBorders>
            <w:vAlign w:val="center"/>
          </w:tcPr>
          <w:p w14:paraId="72C18967" w14:textId="77777777" w:rsidR="004A0729" w:rsidRPr="00576982" w:rsidRDefault="004A0729" w:rsidP="00CC0A1C">
            <w:pPr>
              <w:spacing w:after="0" w:line="240" w:lineRule="auto"/>
              <w:jc w:val="center"/>
              <w:rPr>
                <w:rFonts w:cstheme="minorHAnsi"/>
                <w:b/>
              </w:rPr>
            </w:pPr>
          </w:p>
        </w:tc>
        <w:tc>
          <w:tcPr>
            <w:tcW w:w="848" w:type="dxa"/>
            <w:tcBorders>
              <w:left w:val="nil"/>
              <w:right w:val="nil"/>
            </w:tcBorders>
            <w:vAlign w:val="center"/>
          </w:tcPr>
          <w:p w14:paraId="05C12ACF" w14:textId="77777777" w:rsidR="004A0729" w:rsidRPr="00576982" w:rsidRDefault="004A0729" w:rsidP="00CC0A1C">
            <w:pPr>
              <w:spacing w:after="0" w:line="240" w:lineRule="auto"/>
              <w:jc w:val="center"/>
              <w:rPr>
                <w:rFonts w:cstheme="minorHAnsi"/>
                <w:b/>
              </w:rPr>
            </w:pPr>
          </w:p>
        </w:tc>
      </w:tr>
      <w:tr w:rsidR="004A0729" w:rsidRPr="00576982" w14:paraId="4E419BB1" w14:textId="77777777" w:rsidTr="00E1233B">
        <w:trPr>
          <w:trHeight w:val="351"/>
        </w:trPr>
        <w:tc>
          <w:tcPr>
            <w:tcW w:w="3544" w:type="dxa"/>
            <w:tcBorders>
              <w:left w:val="nil"/>
              <w:bottom w:val="nil"/>
              <w:right w:val="nil"/>
            </w:tcBorders>
            <w:shd w:val="clear" w:color="auto" w:fill="auto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 w14:paraId="6DF91109" w14:textId="77777777" w:rsidR="004A0729" w:rsidRPr="00576982" w:rsidRDefault="004A0729" w:rsidP="00CC0A1C">
            <w:pPr>
              <w:spacing w:after="0" w:line="240" w:lineRule="auto"/>
              <w:jc w:val="right"/>
              <w:rPr>
                <w:rFonts w:cstheme="minorHAnsi"/>
                <w:b/>
                <w:bCs/>
              </w:rPr>
            </w:pPr>
            <w:r w:rsidRPr="00576982">
              <w:rPr>
                <w:rFonts w:cstheme="minorHAnsi"/>
              </w:rPr>
              <w:t xml:space="preserve">Symptomatic  </w:t>
            </w:r>
          </w:p>
        </w:tc>
        <w:tc>
          <w:tcPr>
            <w:tcW w:w="1843" w:type="dxa"/>
            <w:tcBorders>
              <w:left w:val="nil"/>
              <w:bottom w:val="nil"/>
              <w:right w:val="nil"/>
            </w:tcBorders>
            <w:shd w:val="clear" w:color="auto" w:fill="auto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 w14:paraId="070F7026" w14:textId="6BD38BE6" w:rsidR="004A0729" w:rsidRPr="00576982" w:rsidRDefault="00B61394" w:rsidP="00CC0A1C">
            <w:pPr>
              <w:spacing w:after="0" w:line="240" w:lineRule="auto"/>
              <w:jc w:val="center"/>
              <w:rPr>
                <w:rFonts w:cstheme="minorHAnsi"/>
              </w:rPr>
            </w:pPr>
            <w:r w:rsidRPr="00576982">
              <w:rPr>
                <w:rFonts w:cstheme="minorHAnsi"/>
              </w:rPr>
              <w:t>1.78 (1.16 – 2.73)</w:t>
            </w:r>
          </w:p>
        </w:tc>
        <w:tc>
          <w:tcPr>
            <w:tcW w:w="850" w:type="dxa"/>
            <w:tcBorders>
              <w:left w:val="nil"/>
              <w:bottom w:val="nil"/>
              <w:right w:val="nil"/>
            </w:tcBorders>
            <w:shd w:val="clear" w:color="auto" w:fill="auto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 w14:paraId="764E083D" w14:textId="30788D69" w:rsidR="004A0729" w:rsidRPr="00576982" w:rsidRDefault="00B61394" w:rsidP="00CC0A1C">
            <w:pPr>
              <w:spacing w:after="0" w:line="240" w:lineRule="auto"/>
              <w:jc w:val="center"/>
              <w:rPr>
                <w:rFonts w:cstheme="minorHAnsi"/>
                <w:b/>
              </w:rPr>
            </w:pPr>
            <w:r w:rsidRPr="00576982">
              <w:rPr>
                <w:rFonts w:cstheme="minorHAnsi"/>
                <w:b/>
              </w:rPr>
              <w:t>0.008</w:t>
            </w:r>
          </w:p>
        </w:tc>
        <w:tc>
          <w:tcPr>
            <w:tcW w:w="1701" w:type="dxa"/>
            <w:tcBorders>
              <w:left w:val="nil"/>
              <w:right w:val="nil"/>
            </w:tcBorders>
            <w:vAlign w:val="center"/>
          </w:tcPr>
          <w:p w14:paraId="2A9F1355" w14:textId="4D8B36E4" w:rsidR="004A0729" w:rsidRPr="00576982" w:rsidRDefault="00CE64B6" w:rsidP="00CC0A1C">
            <w:pPr>
              <w:spacing w:after="0" w:line="240" w:lineRule="auto"/>
              <w:jc w:val="center"/>
              <w:rPr>
                <w:rFonts w:cstheme="minorHAnsi"/>
              </w:rPr>
            </w:pPr>
            <w:r w:rsidRPr="00576982">
              <w:rPr>
                <w:rFonts w:cstheme="minorHAnsi"/>
              </w:rPr>
              <w:t>1.58 (0.96 – 2.58)</w:t>
            </w:r>
          </w:p>
        </w:tc>
        <w:tc>
          <w:tcPr>
            <w:tcW w:w="851" w:type="dxa"/>
            <w:tcBorders>
              <w:left w:val="nil"/>
              <w:right w:val="nil"/>
            </w:tcBorders>
            <w:vAlign w:val="center"/>
          </w:tcPr>
          <w:p w14:paraId="33B5716E" w14:textId="6EA66574" w:rsidR="004A0729" w:rsidRPr="00576982" w:rsidRDefault="00433774" w:rsidP="00CC0A1C">
            <w:pPr>
              <w:spacing w:after="0" w:line="240" w:lineRule="auto"/>
              <w:jc w:val="center"/>
              <w:rPr>
                <w:rFonts w:cstheme="minorHAnsi"/>
                <w:bCs/>
              </w:rPr>
            </w:pPr>
            <w:r w:rsidRPr="00576982">
              <w:rPr>
                <w:rFonts w:cstheme="minorHAnsi"/>
                <w:bCs/>
              </w:rPr>
              <w:t>0.070</w:t>
            </w:r>
          </w:p>
        </w:tc>
        <w:tc>
          <w:tcPr>
            <w:tcW w:w="1701" w:type="dxa"/>
            <w:tcBorders>
              <w:left w:val="nil"/>
              <w:right w:val="nil"/>
            </w:tcBorders>
            <w:vAlign w:val="center"/>
          </w:tcPr>
          <w:p w14:paraId="52CD62B9" w14:textId="4A3254F1" w:rsidR="004A0729" w:rsidRPr="00576982" w:rsidRDefault="00433774" w:rsidP="00CC0A1C">
            <w:pPr>
              <w:spacing w:after="0" w:line="240" w:lineRule="auto"/>
              <w:jc w:val="center"/>
              <w:rPr>
                <w:rFonts w:cstheme="minorHAnsi"/>
                <w:bCs/>
              </w:rPr>
            </w:pPr>
            <w:r w:rsidRPr="00576982">
              <w:rPr>
                <w:rFonts w:cstheme="minorHAnsi"/>
                <w:bCs/>
              </w:rPr>
              <w:t>0.79 (0.37 – 1.66)</w:t>
            </w:r>
          </w:p>
        </w:tc>
        <w:tc>
          <w:tcPr>
            <w:tcW w:w="850" w:type="dxa"/>
            <w:tcBorders>
              <w:left w:val="nil"/>
              <w:right w:val="nil"/>
            </w:tcBorders>
            <w:vAlign w:val="center"/>
          </w:tcPr>
          <w:p w14:paraId="2C514446" w14:textId="31B86A92" w:rsidR="004A0729" w:rsidRPr="00576982" w:rsidRDefault="00433774" w:rsidP="00CC0A1C">
            <w:pPr>
              <w:spacing w:after="0" w:line="240" w:lineRule="auto"/>
              <w:jc w:val="center"/>
              <w:rPr>
                <w:rFonts w:cstheme="minorHAnsi"/>
                <w:bCs/>
              </w:rPr>
            </w:pPr>
            <w:r w:rsidRPr="00576982">
              <w:rPr>
                <w:rFonts w:cstheme="minorHAnsi"/>
                <w:bCs/>
              </w:rPr>
              <w:t>0.530</w:t>
            </w:r>
          </w:p>
        </w:tc>
        <w:tc>
          <w:tcPr>
            <w:tcW w:w="1701" w:type="dxa"/>
            <w:tcBorders>
              <w:left w:val="nil"/>
              <w:right w:val="nil"/>
            </w:tcBorders>
            <w:vAlign w:val="center"/>
          </w:tcPr>
          <w:p w14:paraId="44B50EF1" w14:textId="77777777" w:rsidR="004A0729" w:rsidRPr="00576982" w:rsidRDefault="004A0729" w:rsidP="00CC0A1C">
            <w:pPr>
              <w:spacing w:after="0" w:line="240" w:lineRule="auto"/>
              <w:jc w:val="center"/>
              <w:rPr>
                <w:rFonts w:cstheme="minorHAnsi"/>
                <w:b/>
              </w:rPr>
            </w:pPr>
          </w:p>
        </w:tc>
        <w:tc>
          <w:tcPr>
            <w:tcW w:w="848" w:type="dxa"/>
            <w:tcBorders>
              <w:left w:val="nil"/>
              <w:right w:val="nil"/>
            </w:tcBorders>
            <w:vAlign w:val="center"/>
          </w:tcPr>
          <w:p w14:paraId="710B0166" w14:textId="77777777" w:rsidR="004A0729" w:rsidRPr="00576982" w:rsidRDefault="004A0729" w:rsidP="00CC0A1C">
            <w:pPr>
              <w:spacing w:after="0" w:line="240" w:lineRule="auto"/>
              <w:jc w:val="center"/>
              <w:rPr>
                <w:rFonts w:cstheme="minorHAnsi"/>
                <w:b/>
              </w:rPr>
            </w:pPr>
          </w:p>
        </w:tc>
      </w:tr>
      <w:tr w:rsidR="004A0729" w:rsidRPr="00576982" w14:paraId="62995578" w14:textId="77777777" w:rsidTr="00E1233B">
        <w:trPr>
          <w:trHeight w:val="351"/>
        </w:trPr>
        <w:tc>
          <w:tcPr>
            <w:tcW w:w="3544" w:type="dxa"/>
            <w:tcBorders>
              <w:left w:val="nil"/>
              <w:bottom w:val="nil"/>
              <w:right w:val="nil"/>
            </w:tcBorders>
            <w:shd w:val="clear" w:color="auto" w:fill="auto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 w14:paraId="45FEB608" w14:textId="77777777" w:rsidR="004A0729" w:rsidRPr="00576982" w:rsidRDefault="004A0729" w:rsidP="00CC0A1C">
            <w:pPr>
              <w:spacing w:after="0" w:line="240" w:lineRule="auto"/>
              <w:rPr>
                <w:rFonts w:cstheme="minorHAnsi"/>
                <w:b/>
                <w:bCs/>
              </w:rPr>
            </w:pPr>
            <w:r w:rsidRPr="00576982">
              <w:rPr>
                <w:rFonts w:cstheme="minorHAnsi"/>
                <w:b/>
                <w:bCs/>
              </w:rPr>
              <w:t>Presence of cirrhosis</w:t>
            </w:r>
            <w:r w:rsidRPr="00576982">
              <w:rPr>
                <w:rFonts w:cstheme="minorHAnsi"/>
              </w:rPr>
              <w:t xml:space="preserve"> (absence=ref)</w:t>
            </w:r>
          </w:p>
        </w:tc>
        <w:tc>
          <w:tcPr>
            <w:tcW w:w="1843" w:type="dxa"/>
            <w:tcBorders>
              <w:left w:val="nil"/>
              <w:bottom w:val="nil"/>
              <w:right w:val="nil"/>
            </w:tcBorders>
            <w:shd w:val="clear" w:color="auto" w:fill="auto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 w14:paraId="579A3DDA" w14:textId="4A11ADC1" w:rsidR="004A0729" w:rsidRPr="00576982" w:rsidRDefault="00B61394" w:rsidP="00CC0A1C">
            <w:pPr>
              <w:spacing w:after="0" w:line="240" w:lineRule="auto"/>
              <w:jc w:val="center"/>
              <w:rPr>
                <w:rFonts w:cstheme="minorHAnsi"/>
              </w:rPr>
            </w:pPr>
            <w:r w:rsidRPr="00576982">
              <w:rPr>
                <w:rFonts w:cstheme="minorHAnsi"/>
              </w:rPr>
              <w:t>1.34 (1.04 – 1.73)</w:t>
            </w:r>
          </w:p>
        </w:tc>
        <w:tc>
          <w:tcPr>
            <w:tcW w:w="850" w:type="dxa"/>
            <w:tcBorders>
              <w:left w:val="nil"/>
              <w:bottom w:val="nil"/>
              <w:right w:val="nil"/>
            </w:tcBorders>
            <w:shd w:val="clear" w:color="auto" w:fill="auto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 w14:paraId="5343B214" w14:textId="3FBCAC9F" w:rsidR="004A0729" w:rsidRPr="00576982" w:rsidRDefault="00B61394" w:rsidP="00CC0A1C">
            <w:pPr>
              <w:spacing w:after="0" w:line="240" w:lineRule="auto"/>
              <w:jc w:val="center"/>
              <w:rPr>
                <w:rFonts w:cstheme="minorHAnsi"/>
                <w:b/>
                <w:bCs/>
              </w:rPr>
            </w:pPr>
            <w:r w:rsidRPr="00576982">
              <w:rPr>
                <w:rFonts w:cstheme="minorHAnsi"/>
                <w:b/>
                <w:bCs/>
              </w:rPr>
              <w:t>0.023</w:t>
            </w:r>
          </w:p>
        </w:tc>
        <w:tc>
          <w:tcPr>
            <w:tcW w:w="1701" w:type="dxa"/>
            <w:tcBorders>
              <w:left w:val="nil"/>
              <w:right w:val="nil"/>
            </w:tcBorders>
            <w:vAlign w:val="center"/>
          </w:tcPr>
          <w:p w14:paraId="671399F5" w14:textId="734AA8C4" w:rsidR="004A0729" w:rsidRPr="00576982" w:rsidRDefault="00433774" w:rsidP="00CC0A1C">
            <w:pPr>
              <w:spacing w:after="0" w:line="240" w:lineRule="auto"/>
              <w:jc w:val="center"/>
              <w:rPr>
                <w:rFonts w:cstheme="minorHAnsi"/>
              </w:rPr>
            </w:pPr>
            <w:r w:rsidRPr="00576982">
              <w:rPr>
                <w:rFonts w:cstheme="minorHAnsi"/>
              </w:rPr>
              <w:t>1.50 (1.12 – 2.00)</w:t>
            </w:r>
          </w:p>
        </w:tc>
        <w:tc>
          <w:tcPr>
            <w:tcW w:w="851" w:type="dxa"/>
            <w:tcBorders>
              <w:left w:val="nil"/>
              <w:right w:val="nil"/>
            </w:tcBorders>
            <w:vAlign w:val="center"/>
          </w:tcPr>
          <w:p w14:paraId="76062D08" w14:textId="748670B8" w:rsidR="004A0729" w:rsidRPr="00576982" w:rsidRDefault="00433774" w:rsidP="00CC0A1C">
            <w:pPr>
              <w:spacing w:after="0" w:line="240" w:lineRule="auto"/>
              <w:jc w:val="center"/>
              <w:rPr>
                <w:rFonts w:cstheme="minorHAnsi"/>
                <w:b/>
              </w:rPr>
            </w:pPr>
            <w:r w:rsidRPr="00576982">
              <w:rPr>
                <w:rFonts w:cstheme="minorHAnsi"/>
                <w:b/>
              </w:rPr>
              <w:t>0.006</w:t>
            </w:r>
          </w:p>
        </w:tc>
        <w:tc>
          <w:tcPr>
            <w:tcW w:w="1701" w:type="dxa"/>
            <w:tcBorders>
              <w:left w:val="nil"/>
              <w:right w:val="nil"/>
            </w:tcBorders>
            <w:vAlign w:val="center"/>
          </w:tcPr>
          <w:p w14:paraId="65FA94B9" w14:textId="2E9A1B6C" w:rsidR="004A0729" w:rsidRPr="00576982" w:rsidRDefault="005C1A43" w:rsidP="00CC0A1C">
            <w:pPr>
              <w:spacing w:after="0" w:line="240" w:lineRule="auto"/>
              <w:jc w:val="center"/>
              <w:rPr>
                <w:rFonts w:cstheme="minorHAnsi"/>
                <w:bCs/>
              </w:rPr>
            </w:pPr>
            <w:r w:rsidRPr="00576982">
              <w:rPr>
                <w:rFonts w:cstheme="minorHAnsi"/>
                <w:bCs/>
              </w:rPr>
              <w:t>1.23 (0.93 – 1.61)</w:t>
            </w:r>
          </w:p>
        </w:tc>
        <w:tc>
          <w:tcPr>
            <w:tcW w:w="850" w:type="dxa"/>
            <w:tcBorders>
              <w:left w:val="nil"/>
              <w:right w:val="nil"/>
            </w:tcBorders>
            <w:vAlign w:val="center"/>
          </w:tcPr>
          <w:p w14:paraId="5928711F" w14:textId="5D17A43F" w:rsidR="004A0729" w:rsidRPr="00576982" w:rsidRDefault="005C1A43" w:rsidP="00CC0A1C">
            <w:pPr>
              <w:spacing w:after="0" w:line="240" w:lineRule="auto"/>
              <w:jc w:val="center"/>
              <w:rPr>
                <w:rFonts w:cstheme="minorHAnsi"/>
                <w:bCs/>
              </w:rPr>
            </w:pPr>
            <w:r w:rsidRPr="00576982">
              <w:rPr>
                <w:rFonts w:cstheme="minorHAnsi"/>
                <w:bCs/>
              </w:rPr>
              <w:t>0.145</w:t>
            </w:r>
          </w:p>
        </w:tc>
        <w:tc>
          <w:tcPr>
            <w:tcW w:w="1701" w:type="dxa"/>
            <w:tcBorders>
              <w:left w:val="nil"/>
              <w:right w:val="nil"/>
            </w:tcBorders>
            <w:vAlign w:val="center"/>
          </w:tcPr>
          <w:p w14:paraId="7F888C06" w14:textId="77777777" w:rsidR="004A0729" w:rsidRPr="00576982" w:rsidRDefault="004A0729" w:rsidP="00CC0A1C">
            <w:pPr>
              <w:spacing w:after="0" w:line="240" w:lineRule="auto"/>
              <w:jc w:val="center"/>
              <w:rPr>
                <w:rFonts w:cstheme="minorHAnsi"/>
                <w:b/>
              </w:rPr>
            </w:pPr>
          </w:p>
        </w:tc>
        <w:tc>
          <w:tcPr>
            <w:tcW w:w="848" w:type="dxa"/>
            <w:tcBorders>
              <w:left w:val="nil"/>
              <w:right w:val="nil"/>
            </w:tcBorders>
            <w:vAlign w:val="center"/>
          </w:tcPr>
          <w:p w14:paraId="3470B33F" w14:textId="77777777" w:rsidR="004A0729" w:rsidRPr="00576982" w:rsidRDefault="004A0729" w:rsidP="00CC0A1C">
            <w:pPr>
              <w:spacing w:after="0" w:line="240" w:lineRule="auto"/>
              <w:jc w:val="center"/>
              <w:rPr>
                <w:rFonts w:cstheme="minorHAnsi"/>
                <w:b/>
              </w:rPr>
            </w:pPr>
          </w:p>
        </w:tc>
      </w:tr>
      <w:tr w:rsidR="004A0729" w:rsidRPr="00576982" w14:paraId="7A90C06E" w14:textId="77777777" w:rsidTr="00E1233B">
        <w:trPr>
          <w:trHeight w:val="351"/>
        </w:trPr>
        <w:tc>
          <w:tcPr>
            <w:tcW w:w="3544" w:type="dxa"/>
            <w:tcBorders>
              <w:left w:val="nil"/>
              <w:bottom w:val="nil"/>
              <w:right w:val="nil"/>
            </w:tcBorders>
            <w:shd w:val="clear" w:color="auto" w:fill="auto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 w14:paraId="2F70D7C7" w14:textId="77777777" w:rsidR="004A0729" w:rsidRPr="00576982" w:rsidRDefault="004A0729" w:rsidP="00CC0A1C">
            <w:pPr>
              <w:spacing w:after="0" w:line="240" w:lineRule="auto"/>
              <w:rPr>
                <w:rFonts w:cstheme="minorHAnsi"/>
                <w:b/>
                <w:bCs/>
              </w:rPr>
            </w:pPr>
            <w:r w:rsidRPr="00576982">
              <w:rPr>
                <w:rFonts w:cstheme="minorHAnsi"/>
                <w:b/>
                <w:bCs/>
              </w:rPr>
              <w:t>Charlson Comorbidity Index</w:t>
            </w:r>
          </w:p>
        </w:tc>
        <w:tc>
          <w:tcPr>
            <w:tcW w:w="1843" w:type="dxa"/>
            <w:tcBorders>
              <w:left w:val="nil"/>
              <w:bottom w:val="nil"/>
              <w:right w:val="nil"/>
            </w:tcBorders>
            <w:shd w:val="clear" w:color="auto" w:fill="auto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 w14:paraId="1712B873" w14:textId="41ADECC8" w:rsidR="004A0729" w:rsidRPr="00576982" w:rsidRDefault="00B61394" w:rsidP="00CC0A1C">
            <w:pPr>
              <w:spacing w:after="0" w:line="240" w:lineRule="auto"/>
              <w:jc w:val="center"/>
              <w:rPr>
                <w:rFonts w:cstheme="minorHAnsi"/>
              </w:rPr>
            </w:pPr>
            <w:r w:rsidRPr="00576982">
              <w:rPr>
                <w:rFonts w:cstheme="minorHAnsi"/>
              </w:rPr>
              <w:t>1.01 (0.94 – 1.08)</w:t>
            </w:r>
          </w:p>
        </w:tc>
        <w:tc>
          <w:tcPr>
            <w:tcW w:w="850" w:type="dxa"/>
            <w:tcBorders>
              <w:left w:val="nil"/>
              <w:bottom w:val="nil"/>
              <w:right w:val="nil"/>
            </w:tcBorders>
            <w:shd w:val="clear" w:color="auto" w:fill="auto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 w14:paraId="443ACE5F" w14:textId="71318140" w:rsidR="004A0729" w:rsidRPr="00576982" w:rsidRDefault="00B61394" w:rsidP="00CC0A1C">
            <w:pPr>
              <w:spacing w:after="0" w:line="240" w:lineRule="auto"/>
              <w:jc w:val="center"/>
              <w:rPr>
                <w:rFonts w:cstheme="minorHAnsi"/>
                <w:bCs/>
              </w:rPr>
            </w:pPr>
            <w:r w:rsidRPr="00576982">
              <w:rPr>
                <w:rFonts w:cstheme="minorHAnsi"/>
                <w:bCs/>
              </w:rPr>
              <w:t>0.765</w:t>
            </w:r>
          </w:p>
        </w:tc>
        <w:tc>
          <w:tcPr>
            <w:tcW w:w="1701" w:type="dxa"/>
            <w:tcBorders>
              <w:left w:val="nil"/>
              <w:right w:val="nil"/>
            </w:tcBorders>
            <w:vAlign w:val="center"/>
          </w:tcPr>
          <w:p w14:paraId="1F0BEE00" w14:textId="77777777" w:rsidR="004A0729" w:rsidRPr="00576982" w:rsidRDefault="004A0729" w:rsidP="00CC0A1C">
            <w:pPr>
              <w:spacing w:after="0" w:line="240" w:lineRule="auto"/>
              <w:jc w:val="center"/>
              <w:rPr>
                <w:rFonts w:cstheme="minorHAnsi"/>
              </w:rPr>
            </w:pPr>
          </w:p>
        </w:tc>
        <w:tc>
          <w:tcPr>
            <w:tcW w:w="851" w:type="dxa"/>
            <w:tcBorders>
              <w:left w:val="nil"/>
              <w:right w:val="nil"/>
            </w:tcBorders>
            <w:vAlign w:val="center"/>
          </w:tcPr>
          <w:p w14:paraId="27B64786" w14:textId="77777777" w:rsidR="004A0729" w:rsidRPr="00576982" w:rsidRDefault="004A0729" w:rsidP="00CC0A1C">
            <w:pPr>
              <w:spacing w:after="0" w:line="240" w:lineRule="auto"/>
              <w:jc w:val="center"/>
              <w:rPr>
                <w:rFonts w:cstheme="minorHAnsi"/>
                <w:b/>
              </w:rPr>
            </w:pPr>
          </w:p>
        </w:tc>
        <w:tc>
          <w:tcPr>
            <w:tcW w:w="1701" w:type="dxa"/>
            <w:tcBorders>
              <w:left w:val="nil"/>
              <w:right w:val="nil"/>
            </w:tcBorders>
            <w:vAlign w:val="center"/>
          </w:tcPr>
          <w:p w14:paraId="16E2AB23" w14:textId="5237289B" w:rsidR="004A0729" w:rsidRPr="00576982" w:rsidRDefault="005C1A43" w:rsidP="00CC0A1C">
            <w:pPr>
              <w:spacing w:after="0" w:line="240" w:lineRule="auto"/>
              <w:jc w:val="center"/>
              <w:rPr>
                <w:rFonts w:cstheme="minorHAnsi"/>
                <w:bCs/>
              </w:rPr>
            </w:pPr>
            <w:r w:rsidRPr="00576982">
              <w:rPr>
                <w:rFonts w:cstheme="minorHAnsi"/>
                <w:bCs/>
              </w:rPr>
              <w:t>1.03 (0.98 – 1.09)</w:t>
            </w:r>
          </w:p>
        </w:tc>
        <w:tc>
          <w:tcPr>
            <w:tcW w:w="850" w:type="dxa"/>
            <w:tcBorders>
              <w:left w:val="nil"/>
              <w:right w:val="nil"/>
            </w:tcBorders>
            <w:vAlign w:val="center"/>
          </w:tcPr>
          <w:p w14:paraId="10CC0DD2" w14:textId="013F554F" w:rsidR="004A0729" w:rsidRPr="00576982" w:rsidRDefault="005C1A43" w:rsidP="00CC0A1C">
            <w:pPr>
              <w:spacing w:after="0" w:line="240" w:lineRule="auto"/>
              <w:jc w:val="center"/>
              <w:rPr>
                <w:rFonts w:cstheme="minorHAnsi"/>
                <w:bCs/>
              </w:rPr>
            </w:pPr>
            <w:r w:rsidRPr="00576982">
              <w:rPr>
                <w:rFonts w:cstheme="minorHAnsi"/>
                <w:bCs/>
              </w:rPr>
              <w:t>0.211</w:t>
            </w:r>
          </w:p>
        </w:tc>
        <w:tc>
          <w:tcPr>
            <w:tcW w:w="1701" w:type="dxa"/>
            <w:tcBorders>
              <w:left w:val="nil"/>
              <w:right w:val="nil"/>
            </w:tcBorders>
            <w:vAlign w:val="center"/>
          </w:tcPr>
          <w:p w14:paraId="7F3AFC4A" w14:textId="77777777" w:rsidR="004A0729" w:rsidRPr="00576982" w:rsidRDefault="004A0729" w:rsidP="00CC0A1C">
            <w:pPr>
              <w:spacing w:after="0" w:line="240" w:lineRule="auto"/>
              <w:jc w:val="center"/>
              <w:rPr>
                <w:rFonts w:cstheme="minorHAnsi"/>
                <w:b/>
              </w:rPr>
            </w:pPr>
          </w:p>
        </w:tc>
        <w:tc>
          <w:tcPr>
            <w:tcW w:w="848" w:type="dxa"/>
            <w:tcBorders>
              <w:left w:val="nil"/>
              <w:right w:val="nil"/>
            </w:tcBorders>
            <w:vAlign w:val="center"/>
          </w:tcPr>
          <w:p w14:paraId="14ED9C45" w14:textId="77777777" w:rsidR="004A0729" w:rsidRPr="00576982" w:rsidRDefault="004A0729" w:rsidP="00CC0A1C">
            <w:pPr>
              <w:spacing w:after="0" w:line="240" w:lineRule="auto"/>
              <w:jc w:val="center"/>
              <w:rPr>
                <w:rFonts w:cstheme="minorHAnsi"/>
                <w:b/>
              </w:rPr>
            </w:pPr>
          </w:p>
        </w:tc>
      </w:tr>
      <w:tr w:rsidR="00221540" w:rsidRPr="00576982" w14:paraId="6E660E3C" w14:textId="77777777" w:rsidTr="00E1233B">
        <w:trPr>
          <w:trHeight w:val="351"/>
        </w:trPr>
        <w:tc>
          <w:tcPr>
            <w:tcW w:w="3544" w:type="dxa"/>
            <w:tcBorders>
              <w:left w:val="nil"/>
              <w:bottom w:val="nil"/>
              <w:right w:val="nil"/>
            </w:tcBorders>
            <w:shd w:val="clear" w:color="auto" w:fill="auto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 w14:paraId="1E333319" w14:textId="77777777" w:rsidR="00221540" w:rsidRPr="00576982" w:rsidRDefault="00221540" w:rsidP="00CC0A1C">
            <w:pPr>
              <w:spacing w:after="0" w:line="240" w:lineRule="auto"/>
              <w:rPr>
                <w:rFonts w:cstheme="minorHAnsi"/>
                <w:b/>
                <w:bCs/>
              </w:rPr>
            </w:pPr>
            <w:proofErr w:type="spellStart"/>
            <w:r w:rsidRPr="00576982">
              <w:rPr>
                <w:rFonts w:cstheme="minorHAnsi"/>
                <w:b/>
                <w:bCs/>
              </w:rPr>
              <w:t>Monofocal</w:t>
            </w:r>
            <w:proofErr w:type="spellEnd"/>
            <w:r w:rsidRPr="00576982">
              <w:rPr>
                <w:rFonts w:cstheme="minorHAnsi"/>
                <w:b/>
                <w:bCs/>
              </w:rPr>
              <w:t xml:space="preserve"> site </w:t>
            </w:r>
            <w:r w:rsidRPr="00576982">
              <w:rPr>
                <w:rFonts w:cstheme="minorHAnsi"/>
              </w:rPr>
              <w:t>(subcapsular)</w:t>
            </w:r>
          </w:p>
        </w:tc>
        <w:tc>
          <w:tcPr>
            <w:tcW w:w="1843" w:type="dxa"/>
            <w:tcBorders>
              <w:left w:val="nil"/>
              <w:bottom w:val="nil"/>
              <w:right w:val="nil"/>
            </w:tcBorders>
            <w:shd w:val="clear" w:color="auto" w:fill="auto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 w14:paraId="2D3C18BB" w14:textId="65F41363" w:rsidR="00221540" w:rsidRPr="00576982" w:rsidRDefault="00221540" w:rsidP="00CC0A1C">
            <w:pPr>
              <w:spacing w:after="0" w:line="240" w:lineRule="auto"/>
              <w:jc w:val="center"/>
              <w:rPr>
                <w:rFonts w:cstheme="minorHAnsi"/>
              </w:rPr>
            </w:pPr>
            <w:r w:rsidRPr="00576982">
              <w:rPr>
                <w:rFonts w:cstheme="minorHAnsi"/>
              </w:rPr>
              <w:t>0.70 (0.64 – 1.35)</w:t>
            </w:r>
          </w:p>
        </w:tc>
        <w:tc>
          <w:tcPr>
            <w:tcW w:w="850" w:type="dxa"/>
            <w:tcBorders>
              <w:left w:val="nil"/>
              <w:bottom w:val="nil"/>
              <w:right w:val="nil"/>
            </w:tcBorders>
            <w:shd w:val="clear" w:color="auto" w:fill="auto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 w14:paraId="758D7ED2" w14:textId="5F299277" w:rsidR="00221540" w:rsidRPr="00576982" w:rsidRDefault="00221540" w:rsidP="00CC0A1C">
            <w:pPr>
              <w:spacing w:after="0" w:line="240" w:lineRule="auto"/>
              <w:jc w:val="center"/>
              <w:rPr>
                <w:rFonts w:cstheme="minorHAnsi"/>
                <w:b/>
              </w:rPr>
            </w:pPr>
            <w:r w:rsidRPr="00576982">
              <w:rPr>
                <w:rFonts w:cstheme="minorHAnsi"/>
              </w:rPr>
              <w:t>0.698</w:t>
            </w:r>
          </w:p>
        </w:tc>
        <w:tc>
          <w:tcPr>
            <w:tcW w:w="1701" w:type="dxa"/>
            <w:tcBorders>
              <w:left w:val="nil"/>
              <w:right w:val="nil"/>
            </w:tcBorders>
            <w:vAlign w:val="center"/>
          </w:tcPr>
          <w:p w14:paraId="504723AB" w14:textId="77777777" w:rsidR="00221540" w:rsidRPr="00576982" w:rsidRDefault="00221540" w:rsidP="00CC0A1C">
            <w:pPr>
              <w:spacing w:after="0" w:line="240" w:lineRule="auto"/>
              <w:jc w:val="center"/>
              <w:rPr>
                <w:rFonts w:cstheme="minorHAnsi"/>
              </w:rPr>
            </w:pPr>
          </w:p>
        </w:tc>
        <w:tc>
          <w:tcPr>
            <w:tcW w:w="851" w:type="dxa"/>
            <w:tcBorders>
              <w:left w:val="nil"/>
              <w:right w:val="nil"/>
            </w:tcBorders>
            <w:vAlign w:val="center"/>
          </w:tcPr>
          <w:p w14:paraId="543027D1" w14:textId="77777777" w:rsidR="00221540" w:rsidRPr="00576982" w:rsidRDefault="00221540" w:rsidP="00CC0A1C">
            <w:pPr>
              <w:spacing w:after="0" w:line="240" w:lineRule="auto"/>
              <w:jc w:val="center"/>
              <w:rPr>
                <w:rFonts w:cstheme="minorHAnsi"/>
                <w:b/>
              </w:rPr>
            </w:pPr>
          </w:p>
        </w:tc>
        <w:tc>
          <w:tcPr>
            <w:tcW w:w="1701" w:type="dxa"/>
            <w:tcBorders>
              <w:left w:val="nil"/>
              <w:right w:val="nil"/>
            </w:tcBorders>
            <w:vAlign w:val="center"/>
          </w:tcPr>
          <w:p w14:paraId="56746ED1" w14:textId="28C0311B" w:rsidR="005C1A43" w:rsidRPr="00576982" w:rsidRDefault="005C1A43" w:rsidP="00CC0A1C">
            <w:pPr>
              <w:spacing w:after="0" w:line="240" w:lineRule="auto"/>
              <w:jc w:val="center"/>
              <w:rPr>
                <w:rFonts w:cstheme="minorHAnsi"/>
                <w:bCs/>
              </w:rPr>
            </w:pPr>
            <w:r w:rsidRPr="00576982">
              <w:rPr>
                <w:rFonts w:cstheme="minorHAnsi"/>
                <w:bCs/>
              </w:rPr>
              <w:t>0.98 (0.73 – 1.30)</w:t>
            </w:r>
          </w:p>
        </w:tc>
        <w:tc>
          <w:tcPr>
            <w:tcW w:w="850" w:type="dxa"/>
            <w:tcBorders>
              <w:left w:val="nil"/>
              <w:right w:val="nil"/>
            </w:tcBorders>
            <w:vAlign w:val="center"/>
          </w:tcPr>
          <w:p w14:paraId="4BCC255C" w14:textId="7C82D7C4" w:rsidR="00221540" w:rsidRPr="00576982" w:rsidRDefault="005C1A43" w:rsidP="00CC0A1C">
            <w:pPr>
              <w:spacing w:after="0" w:line="240" w:lineRule="auto"/>
              <w:jc w:val="center"/>
              <w:rPr>
                <w:rFonts w:cstheme="minorHAnsi"/>
                <w:bCs/>
              </w:rPr>
            </w:pPr>
            <w:r w:rsidRPr="00576982">
              <w:rPr>
                <w:rFonts w:cstheme="minorHAnsi"/>
                <w:bCs/>
              </w:rPr>
              <w:t>0.975</w:t>
            </w:r>
          </w:p>
        </w:tc>
        <w:tc>
          <w:tcPr>
            <w:tcW w:w="1701" w:type="dxa"/>
            <w:tcBorders>
              <w:left w:val="nil"/>
              <w:right w:val="nil"/>
            </w:tcBorders>
            <w:vAlign w:val="center"/>
          </w:tcPr>
          <w:p w14:paraId="71C227AA" w14:textId="77777777" w:rsidR="00221540" w:rsidRPr="00576982" w:rsidRDefault="00221540" w:rsidP="00CC0A1C">
            <w:pPr>
              <w:spacing w:after="0" w:line="240" w:lineRule="auto"/>
              <w:jc w:val="center"/>
              <w:rPr>
                <w:rFonts w:cstheme="minorHAnsi"/>
                <w:bCs/>
              </w:rPr>
            </w:pPr>
          </w:p>
        </w:tc>
        <w:tc>
          <w:tcPr>
            <w:tcW w:w="848" w:type="dxa"/>
            <w:tcBorders>
              <w:left w:val="nil"/>
              <w:right w:val="nil"/>
            </w:tcBorders>
            <w:vAlign w:val="center"/>
          </w:tcPr>
          <w:p w14:paraId="40789E84" w14:textId="77777777" w:rsidR="00221540" w:rsidRPr="00576982" w:rsidRDefault="00221540" w:rsidP="00CC0A1C">
            <w:pPr>
              <w:spacing w:after="0" w:line="240" w:lineRule="auto"/>
              <w:jc w:val="center"/>
              <w:rPr>
                <w:rFonts w:cstheme="minorHAnsi"/>
                <w:b/>
              </w:rPr>
            </w:pPr>
          </w:p>
        </w:tc>
      </w:tr>
      <w:tr w:rsidR="00221540" w:rsidRPr="00576982" w14:paraId="66AA14A0" w14:textId="77777777" w:rsidTr="00E1233B">
        <w:trPr>
          <w:trHeight w:val="351"/>
        </w:trPr>
        <w:tc>
          <w:tcPr>
            <w:tcW w:w="3544" w:type="dxa"/>
            <w:tcBorders>
              <w:left w:val="nil"/>
              <w:bottom w:val="nil"/>
              <w:right w:val="nil"/>
            </w:tcBorders>
            <w:shd w:val="clear" w:color="auto" w:fill="auto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 w14:paraId="5C3CFD4B" w14:textId="77777777" w:rsidR="00221540" w:rsidRPr="00576982" w:rsidRDefault="00221540" w:rsidP="00CC0A1C">
            <w:pPr>
              <w:spacing w:after="0" w:line="240" w:lineRule="auto"/>
              <w:rPr>
                <w:rFonts w:cstheme="minorHAnsi"/>
                <w:b/>
                <w:bCs/>
              </w:rPr>
            </w:pPr>
            <w:bookmarkStart w:id="1" w:name="_Hlk175917348"/>
            <w:r w:rsidRPr="00576982">
              <w:rPr>
                <w:rFonts w:cstheme="minorHAnsi"/>
                <w:b/>
              </w:rPr>
              <w:t xml:space="preserve">N° Lesions </w:t>
            </w:r>
            <w:r w:rsidRPr="00576982">
              <w:rPr>
                <w:rFonts w:cstheme="minorHAnsi"/>
                <w:bCs/>
              </w:rPr>
              <w:t>(+ 1 lesion)</w:t>
            </w:r>
          </w:p>
        </w:tc>
        <w:tc>
          <w:tcPr>
            <w:tcW w:w="1843" w:type="dxa"/>
            <w:tcBorders>
              <w:left w:val="nil"/>
              <w:bottom w:val="nil"/>
              <w:right w:val="nil"/>
            </w:tcBorders>
            <w:shd w:val="clear" w:color="auto" w:fill="auto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 w14:paraId="2ACE1CDC" w14:textId="4C785D9E" w:rsidR="00221540" w:rsidRPr="00576982" w:rsidRDefault="00221540" w:rsidP="00CC0A1C">
            <w:pPr>
              <w:spacing w:after="0" w:line="240" w:lineRule="auto"/>
              <w:jc w:val="center"/>
              <w:rPr>
                <w:rFonts w:cstheme="minorHAnsi"/>
              </w:rPr>
            </w:pPr>
            <w:r w:rsidRPr="00576982">
              <w:rPr>
                <w:rFonts w:cstheme="minorHAnsi"/>
              </w:rPr>
              <w:t>1.36 (1.21 – 1.52)</w:t>
            </w:r>
          </w:p>
        </w:tc>
        <w:tc>
          <w:tcPr>
            <w:tcW w:w="850" w:type="dxa"/>
            <w:tcBorders>
              <w:left w:val="nil"/>
              <w:bottom w:val="nil"/>
              <w:right w:val="nil"/>
            </w:tcBorders>
            <w:shd w:val="clear" w:color="auto" w:fill="auto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 w14:paraId="4035EC01" w14:textId="05B5F317" w:rsidR="00221540" w:rsidRPr="00576982" w:rsidRDefault="00221540" w:rsidP="00CC0A1C">
            <w:pPr>
              <w:spacing w:after="0" w:line="240" w:lineRule="auto"/>
              <w:jc w:val="center"/>
              <w:rPr>
                <w:rFonts w:cstheme="minorHAnsi"/>
                <w:b/>
                <w:bCs/>
              </w:rPr>
            </w:pPr>
            <w:r w:rsidRPr="00576982">
              <w:rPr>
                <w:rFonts w:cstheme="minorHAnsi"/>
                <w:b/>
                <w:bCs/>
              </w:rPr>
              <w:t>&lt;0.0001</w:t>
            </w:r>
          </w:p>
        </w:tc>
        <w:tc>
          <w:tcPr>
            <w:tcW w:w="1701" w:type="dxa"/>
            <w:tcBorders>
              <w:left w:val="nil"/>
              <w:right w:val="nil"/>
            </w:tcBorders>
            <w:vAlign w:val="center"/>
          </w:tcPr>
          <w:p w14:paraId="6FABB229" w14:textId="27934C6E" w:rsidR="00221540" w:rsidRPr="00576982" w:rsidRDefault="00433774" w:rsidP="00CC0A1C">
            <w:pPr>
              <w:spacing w:after="0" w:line="240" w:lineRule="auto"/>
              <w:jc w:val="center"/>
              <w:rPr>
                <w:rFonts w:cstheme="minorHAnsi"/>
              </w:rPr>
            </w:pPr>
            <w:r w:rsidRPr="00576982">
              <w:rPr>
                <w:rFonts w:cstheme="minorHAnsi"/>
              </w:rPr>
              <w:t>1.44 (1.27 – 1.63)</w:t>
            </w:r>
          </w:p>
        </w:tc>
        <w:tc>
          <w:tcPr>
            <w:tcW w:w="851" w:type="dxa"/>
            <w:tcBorders>
              <w:left w:val="nil"/>
              <w:right w:val="nil"/>
            </w:tcBorders>
            <w:vAlign w:val="center"/>
          </w:tcPr>
          <w:p w14:paraId="28DEB9E5" w14:textId="3CE242E4" w:rsidR="00221540" w:rsidRPr="00576982" w:rsidRDefault="00433774" w:rsidP="00CC0A1C">
            <w:pPr>
              <w:spacing w:after="0" w:line="240" w:lineRule="auto"/>
              <w:jc w:val="center"/>
              <w:rPr>
                <w:rFonts w:cstheme="minorHAnsi"/>
                <w:b/>
              </w:rPr>
            </w:pPr>
            <w:r w:rsidRPr="00576982">
              <w:rPr>
                <w:rFonts w:cstheme="minorHAnsi"/>
                <w:b/>
              </w:rPr>
              <w:t>&lt;0.0001</w:t>
            </w:r>
          </w:p>
        </w:tc>
        <w:tc>
          <w:tcPr>
            <w:tcW w:w="1701" w:type="dxa"/>
            <w:tcBorders>
              <w:left w:val="nil"/>
              <w:right w:val="nil"/>
            </w:tcBorders>
            <w:vAlign w:val="center"/>
          </w:tcPr>
          <w:p w14:paraId="038E485B" w14:textId="2DECE034" w:rsidR="00221540" w:rsidRPr="00576982" w:rsidRDefault="005C1A43" w:rsidP="00CC0A1C">
            <w:pPr>
              <w:spacing w:after="0" w:line="240" w:lineRule="auto"/>
              <w:jc w:val="center"/>
              <w:rPr>
                <w:rFonts w:cstheme="minorHAnsi"/>
                <w:bCs/>
              </w:rPr>
            </w:pPr>
            <w:r w:rsidRPr="00576982">
              <w:rPr>
                <w:rFonts w:cstheme="minorHAnsi"/>
                <w:bCs/>
              </w:rPr>
              <w:t>1.22 (1.04 – 1.44)</w:t>
            </w:r>
          </w:p>
        </w:tc>
        <w:tc>
          <w:tcPr>
            <w:tcW w:w="850" w:type="dxa"/>
            <w:tcBorders>
              <w:left w:val="nil"/>
              <w:right w:val="nil"/>
            </w:tcBorders>
            <w:vAlign w:val="center"/>
          </w:tcPr>
          <w:p w14:paraId="047A8D73" w14:textId="427E42BD" w:rsidR="00221540" w:rsidRPr="00576982" w:rsidRDefault="005C1A43" w:rsidP="00CC0A1C">
            <w:pPr>
              <w:spacing w:after="0" w:line="240" w:lineRule="auto"/>
              <w:jc w:val="center"/>
              <w:rPr>
                <w:rFonts w:cstheme="minorHAnsi"/>
                <w:b/>
              </w:rPr>
            </w:pPr>
            <w:r w:rsidRPr="00576982">
              <w:rPr>
                <w:rFonts w:cstheme="minorHAnsi"/>
                <w:b/>
              </w:rPr>
              <w:t>0.017</w:t>
            </w:r>
          </w:p>
        </w:tc>
        <w:tc>
          <w:tcPr>
            <w:tcW w:w="1701" w:type="dxa"/>
            <w:tcBorders>
              <w:left w:val="nil"/>
              <w:right w:val="nil"/>
            </w:tcBorders>
            <w:vAlign w:val="center"/>
          </w:tcPr>
          <w:p w14:paraId="0E253840" w14:textId="77777777" w:rsidR="00221540" w:rsidRPr="00576982" w:rsidRDefault="00CC0A1C" w:rsidP="00CC0A1C">
            <w:pPr>
              <w:spacing w:after="0" w:line="240" w:lineRule="auto"/>
              <w:jc w:val="center"/>
              <w:rPr>
                <w:rFonts w:cstheme="minorHAnsi"/>
                <w:bCs/>
              </w:rPr>
            </w:pPr>
            <w:r w:rsidRPr="00576982">
              <w:rPr>
                <w:rFonts w:cstheme="minorHAnsi"/>
                <w:bCs/>
              </w:rPr>
              <w:t>1.23 (1.03 – 1.45)</w:t>
            </w:r>
          </w:p>
          <w:p w14:paraId="6C9125B4" w14:textId="66EDC1E9" w:rsidR="00CC0A1C" w:rsidRPr="00576982" w:rsidRDefault="00CC0A1C" w:rsidP="00CC0A1C">
            <w:pPr>
              <w:spacing w:after="0" w:line="240" w:lineRule="auto"/>
              <w:jc w:val="center"/>
              <w:rPr>
                <w:rFonts w:cstheme="minorHAnsi"/>
                <w:bCs/>
              </w:rPr>
            </w:pPr>
            <w:r w:rsidRPr="00576982">
              <w:rPr>
                <w:rFonts w:cstheme="minorHAnsi"/>
                <w:bCs/>
              </w:rPr>
              <w:t>1.16 (0.97 – 1.39)</w:t>
            </w:r>
          </w:p>
        </w:tc>
        <w:tc>
          <w:tcPr>
            <w:tcW w:w="848" w:type="dxa"/>
            <w:tcBorders>
              <w:left w:val="nil"/>
              <w:right w:val="nil"/>
            </w:tcBorders>
            <w:vAlign w:val="center"/>
          </w:tcPr>
          <w:p w14:paraId="6DDCF420" w14:textId="77777777" w:rsidR="00221540" w:rsidRPr="00576982" w:rsidRDefault="00CC0A1C" w:rsidP="00CC0A1C">
            <w:pPr>
              <w:spacing w:after="0" w:line="240" w:lineRule="auto"/>
              <w:jc w:val="center"/>
              <w:rPr>
                <w:rFonts w:cstheme="minorHAnsi"/>
                <w:b/>
              </w:rPr>
            </w:pPr>
            <w:r w:rsidRPr="00576982">
              <w:rPr>
                <w:rFonts w:cstheme="minorHAnsi"/>
                <w:b/>
              </w:rPr>
              <w:t>0.020</w:t>
            </w:r>
          </w:p>
          <w:p w14:paraId="17605BAF" w14:textId="48BE64C4" w:rsidR="00CC0A1C" w:rsidRPr="00576982" w:rsidRDefault="00CC0A1C" w:rsidP="00CC0A1C">
            <w:pPr>
              <w:spacing w:after="0" w:line="240" w:lineRule="auto"/>
              <w:jc w:val="center"/>
              <w:rPr>
                <w:rFonts w:cstheme="minorHAnsi"/>
                <w:bCs/>
              </w:rPr>
            </w:pPr>
            <w:r w:rsidRPr="00576982">
              <w:rPr>
                <w:rFonts w:cstheme="minorHAnsi"/>
                <w:bCs/>
              </w:rPr>
              <w:t>0.098</w:t>
            </w:r>
          </w:p>
        </w:tc>
      </w:tr>
      <w:bookmarkEnd w:id="1"/>
      <w:tr w:rsidR="00221540" w:rsidRPr="00576982" w14:paraId="7F1E242F" w14:textId="77777777" w:rsidTr="00E1233B">
        <w:trPr>
          <w:trHeight w:val="351"/>
        </w:trPr>
        <w:tc>
          <w:tcPr>
            <w:tcW w:w="3544" w:type="dxa"/>
            <w:tcBorders>
              <w:left w:val="nil"/>
              <w:bottom w:val="nil"/>
              <w:right w:val="nil"/>
            </w:tcBorders>
            <w:shd w:val="clear" w:color="auto" w:fill="auto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 w14:paraId="25E625FA" w14:textId="77777777" w:rsidR="00221540" w:rsidRPr="00576982" w:rsidRDefault="00221540" w:rsidP="00CC0A1C">
            <w:pPr>
              <w:spacing w:after="0" w:line="240" w:lineRule="auto"/>
              <w:rPr>
                <w:rFonts w:cstheme="minorHAnsi"/>
                <w:b/>
                <w:bCs/>
              </w:rPr>
            </w:pPr>
            <w:r w:rsidRPr="00576982">
              <w:rPr>
                <w:rFonts w:cstheme="minorHAnsi"/>
                <w:b/>
                <w:bCs/>
              </w:rPr>
              <w:t>Median maximum diameter</w:t>
            </w:r>
            <w:r w:rsidRPr="00576982">
              <w:rPr>
                <w:rFonts w:cstheme="minorHAnsi"/>
                <w:bCs/>
              </w:rPr>
              <w:t>, cm</w:t>
            </w:r>
          </w:p>
        </w:tc>
        <w:tc>
          <w:tcPr>
            <w:tcW w:w="1843" w:type="dxa"/>
            <w:tcBorders>
              <w:left w:val="nil"/>
              <w:bottom w:val="nil"/>
              <w:right w:val="nil"/>
            </w:tcBorders>
            <w:shd w:val="clear" w:color="auto" w:fill="auto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 w14:paraId="094BB839" w14:textId="26BD4AE5" w:rsidR="00221540" w:rsidRPr="00576982" w:rsidRDefault="00221540" w:rsidP="00CC0A1C">
            <w:pPr>
              <w:spacing w:after="0" w:line="240" w:lineRule="auto"/>
              <w:jc w:val="center"/>
              <w:rPr>
                <w:rFonts w:cstheme="minorHAnsi"/>
              </w:rPr>
            </w:pPr>
            <w:r w:rsidRPr="00576982">
              <w:rPr>
                <w:rFonts w:cstheme="minorHAnsi"/>
              </w:rPr>
              <w:t>1.04 (1.00 – 1.07)</w:t>
            </w:r>
          </w:p>
        </w:tc>
        <w:tc>
          <w:tcPr>
            <w:tcW w:w="850" w:type="dxa"/>
            <w:tcBorders>
              <w:left w:val="nil"/>
              <w:bottom w:val="nil"/>
              <w:right w:val="nil"/>
            </w:tcBorders>
            <w:shd w:val="clear" w:color="auto" w:fill="auto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 w14:paraId="38E7125D" w14:textId="1084F3A9" w:rsidR="00221540" w:rsidRPr="00576982" w:rsidRDefault="00221540" w:rsidP="00CC0A1C">
            <w:pPr>
              <w:spacing w:after="0" w:line="240" w:lineRule="auto"/>
              <w:jc w:val="center"/>
              <w:rPr>
                <w:rFonts w:cstheme="minorHAnsi"/>
                <w:b/>
              </w:rPr>
            </w:pPr>
            <w:r w:rsidRPr="00576982">
              <w:rPr>
                <w:rFonts w:cstheme="minorHAnsi"/>
                <w:b/>
              </w:rPr>
              <w:t>0.032</w:t>
            </w:r>
          </w:p>
        </w:tc>
        <w:tc>
          <w:tcPr>
            <w:tcW w:w="1701" w:type="dxa"/>
            <w:tcBorders>
              <w:left w:val="nil"/>
              <w:right w:val="nil"/>
            </w:tcBorders>
            <w:vAlign w:val="center"/>
          </w:tcPr>
          <w:p w14:paraId="13B84158" w14:textId="68135419" w:rsidR="00221540" w:rsidRPr="00576982" w:rsidRDefault="00433774" w:rsidP="00CC0A1C">
            <w:pPr>
              <w:spacing w:after="0" w:line="240" w:lineRule="auto"/>
              <w:jc w:val="center"/>
              <w:rPr>
                <w:rFonts w:cstheme="minorHAnsi"/>
              </w:rPr>
            </w:pPr>
            <w:r w:rsidRPr="00576982">
              <w:rPr>
                <w:rFonts w:cstheme="minorHAnsi"/>
              </w:rPr>
              <w:t>1.04 (0.99 – 1.09)</w:t>
            </w:r>
          </w:p>
        </w:tc>
        <w:tc>
          <w:tcPr>
            <w:tcW w:w="851" w:type="dxa"/>
            <w:tcBorders>
              <w:left w:val="nil"/>
              <w:right w:val="nil"/>
            </w:tcBorders>
            <w:vAlign w:val="center"/>
          </w:tcPr>
          <w:p w14:paraId="1EAF925B" w14:textId="4F028B1B" w:rsidR="00221540" w:rsidRPr="00576982" w:rsidRDefault="00433774" w:rsidP="00CC0A1C">
            <w:pPr>
              <w:spacing w:after="0" w:line="240" w:lineRule="auto"/>
              <w:jc w:val="center"/>
              <w:rPr>
                <w:rFonts w:cstheme="minorHAnsi"/>
                <w:bCs/>
              </w:rPr>
            </w:pPr>
            <w:r w:rsidRPr="00576982">
              <w:rPr>
                <w:rFonts w:cstheme="minorHAnsi"/>
                <w:bCs/>
              </w:rPr>
              <w:t>0.065</w:t>
            </w:r>
          </w:p>
        </w:tc>
        <w:tc>
          <w:tcPr>
            <w:tcW w:w="1701" w:type="dxa"/>
            <w:tcBorders>
              <w:left w:val="nil"/>
              <w:right w:val="nil"/>
            </w:tcBorders>
            <w:vAlign w:val="center"/>
          </w:tcPr>
          <w:p w14:paraId="508E682D" w14:textId="2D39DFBB" w:rsidR="00221540" w:rsidRPr="00576982" w:rsidRDefault="005C1A43" w:rsidP="00CC0A1C">
            <w:pPr>
              <w:spacing w:after="0" w:line="240" w:lineRule="auto"/>
              <w:jc w:val="center"/>
              <w:rPr>
                <w:rFonts w:cstheme="minorHAnsi"/>
                <w:bCs/>
              </w:rPr>
            </w:pPr>
            <w:r w:rsidRPr="00576982">
              <w:rPr>
                <w:rFonts w:cstheme="minorHAnsi"/>
                <w:bCs/>
              </w:rPr>
              <w:t>1.01 (0.95 – 1.06)</w:t>
            </w:r>
          </w:p>
        </w:tc>
        <w:tc>
          <w:tcPr>
            <w:tcW w:w="850" w:type="dxa"/>
            <w:tcBorders>
              <w:left w:val="nil"/>
              <w:right w:val="nil"/>
            </w:tcBorders>
            <w:vAlign w:val="center"/>
          </w:tcPr>
          <w:p w14:paraId="023F6C41" w14:textId="3183483A" w:rsidR="00221540" w:rsidRPr="00576982" w:rsidRDefault="005C1A43" w:rsidP="00CC0A1C">
            <w:pPr>
              <w:spacing w:after="0" w:line="240" w:lineRule="auto"/>
              <w:jc w:val="center"/>
              <w:rPr>
                <w:rFonts w:cstheme="minorHAnsi"/>
                <w:bCs/>
              </w:rPr>
            </w:pPr>
            <w:r w:rsidRPr="00576982">
              <w:rPr>
                <w:rFonts w:cstheme="minorHAnsi"/>
                <w:bCs/>
              </w:rPr>
              <w:t>0.850</w:t>
            </w:r>
          </w:p>
        </w:tc>
        <w:tc>
          <w:tcPr>
            <w:tcW w:w="1701" w:type="dxa"/>
            <w:tcBorders>
              <w:left w:val="nil"/>
              <w:right w:val="nil"/>
            </w:tcBorders>
            <w:vAlign w:val="center"/>
          </w:tcPr>
          <w:p w14:paraId="5628AE49" w14:textId="77777777" w:rsidR="00221540" w:rsidRPr="00576982" w:rsidRDefault="00221540" w:rsidP="00CC0A1C">
            <w:pPr>
              <w:spacing w:after="0" w:line="240" w:lineRule="auto"/>
              <w:jc w:val="center"/>
              <w:rPr>
                <w:rFonts w:cstheme="minorHAnsi"/>
                <w:bCs/>
              </w:rPr>
            </w:pPr>
          </w:p>
        </w:tc>
        <w:tc>
          <w:tcPr>
            <w:tcW w:w="848" w:type="dxa"/>
            <w:tcBorders>
              <w:left w:val="nil"/>
              <w:right w:val="nil"/>
            </w:tcBorders>
            <w:vAlign w:val="center"/>
          </w:tcPr>
          <w:p w14:paraId="71B31AF5" w14:textId="77777777" w:rsidR="00221540" w:rsidRPr="00576982" w:rsidRDefault="00221540" w:rsidP="00CC0A1C">
            <w:pPr>
              <w:spacing w:after="0" w:line="240" w:lineRule="auto"/>
              <w:jc w:val="center"/>
              <w:rPr>
                <w:rFonts w:cstheme="minorHAnsi"/>
                <w:b/>
              </w:rPr>
            </w:pPr>
          </w:p>
        </w:tc>
      </w:tr>
      <w:tr w:rsidR="00221540" w:rsidRPr="00576982" w14:paraId="208B353D" w14:textId="77777777" w:rsidTr="00E1233B">
        <w:trPr>
          <w:trHeight w:val="351"/>
        </w:trPr>
        <w:tc>
          <w:tcPr>
            <w:tcW w:w="3544" w:type="dxa"/>
            <w:tcBorders>
              <w:left w:val="nil"/>
              <w:bottom w:val="nil"/>
              <w:right w:val="nil"/>
            </w:tcBorders>
            <w:shd w:val="clear" w:color="auto" w:fill="auto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 w14:paraId="425F1097" w14:textId="77777777" w:rsidR="00221540" w:rsidRPr="00576982" w:rsidRDefault="00221540" w:rsidP="00CC0A1C">
            <w:pPr>
              <w:spacing w:after="0" w:line="240" w:lineRule="auto"/>
              <w:rPr>
                <w:rFonts w:cstheme="minorHAnsi"/>
                <w:b/>
                <w:bCs/>
              </w:rPr>
            </w:pPr>
            <w:r w:rsidRPr="00576982">
              <w:rPr>
                <w:rFonts w:cstheme="minorHAnsi"/>
                <w:b/>
                <w:bCs/>
              </w:rPr>
              <w:t>Median α-fetoprotein lev</w:t>
            </w:r>
            <w:r w:rsidRPr="00576982">
              <w:rPr>
                <w:rFonts w:cstheme="minorHAnsi"/>
                <w:b/>
              </w:rPr>
              <w:t xml:space="preserve">el </w:t>
            </w:r>
            <w:r w:rsidRPr="00576982">
              <w:rPr>
                <w:rFonts w:cstheme="minorHAnsi"/>
              </w:rPr>
              <w:t>Ln(ng/mL)</w:t>
            </w:r>
          </w:p>
        </w:tc>
        <w:tc>
          <w:tcPr>
            <w:tcW w:w="1843" w:type="dxa"/>
            <w:tcBorders>
              <w:left w:val="nil"/>
              <w:bottom w:val="nil"/>
              <w:right w:val="nil"/>
            </w:tcBorders>
            <w:shd w:val="clear" w:color="auto" w:fill="auto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 w14:paraId="540C51E3" w14:textId="3753A8D3" w:rsidR="00221540" w:rsidRPr="00576982" w:rsidRDefault="00221540" w:rsidP="00CC0A1C">
            <w:pPr>
              <w:spacing w:after="0" w:line="240" w:lineRule="auto"/>
              <w:jc w:val="center"/>
              <w:rPr>
                <w:rFonts w:cstheme="minorHAnsi"/>
              </w:rPr>
            </w:pPr>
            <w:r w:rsidRPr="00576982">
              <w:rPr>
                <w:rFonts w:cstheme="minorHAnsi"/>
              </w:rPr>
              <w:t>1.25 (0.74 – 1.57)</w:t>
            </w:r>
          </w:p>
        </w:tc>
        <w:tc>
          <w:tcPr>
            <w:tcW w:w="850" w:type="dxa"/>
            <w:tcBorders>
              <w:left w:val="nil"/>
              <w:bottom w:val="nil"/>
              <w:right w:val="nil"/>
            </w:tcBorders>
            <w:shd w:val="clear" w:color="auto" w:fill="auto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 w14:paraId="77AE53EB" w14:textId="062D0CFA" w:rsidR="00221540" w:rsidRPr="00576982" w:rsidRDefault="00221540" w:rsidP="00CC0A1C">
            <w:pPr>
              <w:spacing w:after="0" w:line="240" w:lineRule="auto"/>
              <w:jc w:val="center"/>
              <w:rPr>
                <w:rFonts w:cstheme="minorHAnsi"/>
                <w:b/>
              </w:rPr>
            </w:pPr>
            <w:r w:rsidRPr="00576982">
              <w:rPr>
                <w:rFonts w:cstheme="minorHAnsi"/>
              </w:rPr>
              <w:t>0.553</w:t>
            </w:r>
          </w:p>
        </w:tc>
        <w:tc>
          <w:tcPr>
            <w:tcW w:w="1701" w:type="dxa"/>
            <w:tcBorders>
              <w:left w:val="nil"/>
              <w:right w:val="nil"/>
            </w:tcBorders>
            <w:vAlign w:val="center"/>
          </w:tcPr>
          <w:p w14:paraId="75D65222" w14:textId="77777777" w:rsidR="00221540" w:rsidRPr="00576982" w:rsidRDefault="00221540" w:rsidP="00CC0A1C">
            <w:pPr>
              <w:spacing w:after="0" w:line="240" w:lineRule="auto"/>
              <w:jc w:val="center"/>
              <w:rPr>
                <w:rFonts w:cstheme="minorHAnsi"/>
              </w:rPr>
            </w:pPr>
          </w:p>
        </w:tc>
        <w:tc>
          <w:tcPr>
            <w:tcW w:w="851" w:type="dxa"/>
            <w:tcBorders>
              <w:left w:val="nil"/>
              <w:right w:val="nil"/>
            </w:tcBorders>
            <w:vAlign w:val="center"/>
          </w:tcPr>
          <w:p w14:paraId="3A19D49E" w14:textId="77777777" w:rsidR="00221540" w:rsidRPr="00576982" w:rsidRDefault="00221540" w:rsidP="00CC0A1C">
            <w:pPr>
              <w:spacing w:after="0" w:line="240" w:lineRule="auto"/>
              <w:jc w:val="center"/>
              <w:rPr>
                <w:rFonts w:cstheme="minorHAnsi"/>
                <w:b/>
              </w:rPr>
            </w:pPr>
          </w:p>
        </w:tc>
        <w:tc>
          <w:tcPr>
            <w:tcW w:w="1701" w:type="dxa"/>
            <w:tcBorders>
              <w:left w:val="nil"/>
              <w:right w:val="nil"/>
            </w:tcBorders>
            <w:vAlign w:val="center"/>
          </w:tcPr>
          <w:p w14:paraId="0BFE8B64" w14:textId="7BD7B891" w:rsidR="00221540" w:rsidRPr="00576982" w:rsidRDefault="005C1A43" w:rsidP="00CC0A1C">
            <w:pPr>
              <w:spacing w:after="0" w:line="240" w:lineRule="auto"/>
              <w:jc w:val="center"/>
              <w:rPr>
                <w:rFonts w:cstheme="minorHAnsi"/>
                <w:bCs/>
              </w:rPr>
            </w:pPr>
            <w:r w:rsidRPr="00576982">
              <w:rPr>
                <w:rFonts w:cstheme="minorHAnsi"/>
                <w:bCs/>
              </w:rPr>
              <w:t>1.13 (1.06 – 1.20)</w:t>
            </w:r>
          </w:p>
        </w:tc>
        <w:tc>
          <w:tcPr>
            <w:tcW w:w="850" w:type="dxa"/>
            <w:tcBorders>
              <w:left w:val="nil"/>
              <w:right w:val="nil"/>
            </w:tcBorders>
            <w:vAlign w:val="center"/>
          </w:tcPr>
          <w:p w14:paraId="3F363493" w14:textId="3D74487F" w:rsidR="00221540" w:rsidRPr="00576982" w:rsidRDefault="005C1A43" w:rsidP="00CC0A1C">
            <w:pPr>
              <w:spacing w:after="0" w:line="240" w:lineRule="auto"/>
              <w:jc w:val="center"/>
              <w:rPr>
                <w:rFonts w:cstheme="minorHAnsi"/>
                <w:b/>
              </w:rPr>
            </w:pPr>
            <w:r w:rsidRPr="00576982">
              <w:rPr>
                <w:rFonts w:cstheme="minorHAnsi"/>
                <w:b/>
              </w:rPr>
              <w:t>&lt;0.0001</w:t>
            </w:r>
          </w:p>
        </w:tc>
        <w:tc>
          <w:tcPr>
            <w:tcW w:w="1701" w:type="dxa"/>
            <w:tcBorders>
              <w:left w:val="nil"/>
              <w:right w:val="nil"/>
            </w:tcBorders>
            <w:vAlign w:val="center"/>
          </w:tcPr>
          <w:p w14:paraId="06D8546C" w14:textId="77777777" w:rsidR="00221540" w:rsidRPr="00576982" w:rsidRDefault="00CC0A1C" w:rsidP="00CC0A1C">
            <w:pPr>
              <w:spacing w:after="0" w:line="240" w:lineRule="auto"/>
              <w:jc w:val="center"/>
              <w:rPr>
                <w:rFonts w:cstheme="minorHAnsi"/>
                <w:bCs/>
              </w:rPr>
            </w:pPr>
            <w:r w:rsidRPr="00576982">
              <w:rPr>
                <w:rFonts w:cstheme="minorHAnsi"/>
                <w:bCs/>
              </w:rPr>
              <w:t>1.11 (1.04 – 1.18)</w:t>
            </w:r>
          </w:p>
          <w:p w14:paraId="1D8BBC8D" w14:textId="4B64B29F" w:rsidR="00CC0A1C" w:rsidRPr="00576982" w:rsidRDefault="00CC0A1C" w:rsidP="00CC0A1C">
            <w:pPr>
              <w:spacing w:after="0" w:line="240" w:lineRule="auto"/>
              <w:jc w:val="center"/>
              <w:rPr>
                <w:rFonts w:cstheme="minorHAnsi"/>
                <w:bCs/>
              </w:rPr>
            </w:pPr>
            <w:r w:rsidRPr="00576982">
              <w:rPr>
                <w:rFonts w:cstheme="minorHAnsi"/>
                <w:bCs/>
              </w:rPr>
              <w:t>1.12 (1.05 – 1.19)</w:t>
            </w:r>
          </w:p>
        </w:tc>
        <w:tc>
          <w:tcPr>
            <w:tcW w:w="848" w:type="dxa"/>
            <w:tcBorders>
              <w:left w:val="nil"/>
              <w:right w:val="nil"/>
            </w:tcBorders>
            <w:vAlign w:val="center"/>
          </w:tcPr>
          <w:p w14:paraId="3EAD36FE" w14:textId="77777777" w:rsidR="00221540" w:rsidRPr="00576982" w:rsidRDefault="00CC0A1C" w:rsidP="00CC0A1C">
            <w:pPr>
              <w:spacing w:after="0" w:line="240" w:lineRule="auto"/>
              <w:jc w:val="center"/>
              <w:rPr>
                <w:rFonts w:cstheme="minorHAnsi"/>
                <w:b/>
              </w:rPr>
            </w:pPr>
            <w:r w:rsidRPr="00576982">
              <w:rPr>
                <w:rFonts w:cstheme="minorHAnsi"/>
                <w:b/>
              </w:rPr>
              <w:t>0.002</w:t>
            </w:r>
          </w:p>
          <w:p w14:paraId="14CD3C33" w14:textId="37484168" w:rsidR="00CC0A1C" w:rsidRPr="00576982" w:rsidRDefault="00CC0A1C" w:rsidP="00CC0A1C">
            <w:pPr>
              <w:spacing w:after="0" w:line="240" w:lineRule="auto"/>
              <w:jc w:val="center"/>
              <w:rPr>
                <w:rFonts w:cstheme="minorHAnsi"/>
                <w:b/>
              </w:rPr>
            </w:pPr>
            <w:r w:rsidRPr="00576982">
              <w:rPr>
                <w:rFonts w:cstheme="minorHAnsi"/>
                <w:b/>
              </w:rPr>
              <w:t>0.001</w:t>
            </w:r>
          </w:p>
        </w:tc>
      </w:tr>
      <w:tr w:rsidR="00221540" w:rsidRPr="00576982" w14:paraId="0A2EB3C2" w14:textId="77777777" w:rsidTr="00E1233B">
        <w:trPr>
          <w:trHeight w:val="351"/>
        </w:trPr>
        <w:tc>
          <w:tcPr>
            <w:tcW w:w="35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 w14:paraId="17862E4B" w14:textId="77777777" w:rsidR="00221540" w:rsidRPr="00576982" w:rsidRDefault="00221540" w:rsidP="00CC0A1C">
            <w:pPr>
              <w:spacing w:after="0" w:line="240" w:lineRule="auto"/>
              <w:rPr>
                <w:rFonts w:cstheme="minorHAnsi"/>
                <w:b/>
                <w:bCs/>
              </w:rPr>
            </w:pPr>
            <w:bookmarkStart w:id="2" w:name="_Hlk175917642"/>
            <w:r w:rsidRPr="00576982">
              <w:rPr>
                <w:rFonts w:cstheme="minorHAnsi"/>
                <w:b/>
                <w:bCs/>
              </w:rPr>
              <w:t xml:space="preserve">MELD score </w:t>
            </w:r>
            <w:r w:rsidRPr="00576982">
              <w:rPr>
                <w:rFonts w:cstheme="minorHAnsi"/>
              </w:rPr>
              <w:t>(+1 point)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 w14:paraId="11AAB184" w14:textId="0B3C16F1" w:rsidR="00221540" w:rsidRPr="00576982" w:rsidRDefault="00221540" w:rsidP="00CC0A1C">
            <w:pPr>
              <w:spacing w:after="0" w:line="240" w:lineRule="auto"/>
              <w:jc w:val="center"/>
              <w:rPr>
                <w:rFonts w:cstheme="minorHAnsi"/>
              </w:rPr>
            </w:pPr>
            <w:r w:rsidRPr="00576982">
              <w:rPr>
                <w:rFonts w:cstheme="minorHAnsi"/>
              </w:rPr>
              <w:t>1.03 (0.97 – 1.10)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 w14:paraId="5C68C641" w14:textId="40105D13" w:rsidR="00221540" w:rsidRPr="00576982" w:rsidRDefault="00221540" w:rsidP="00CC0A1C">
            <w:pPr>
              <w:spacing w:after="0" w:line="240" w:lineRule="auto"/>
              <w:jc w:val="center"/>
              <w:rPr>
                <w:rFonts w:cstheme="minorHAnsi"/>
                <w:bCs/>
              </w:rPr>
            </w:pPr>
            <w:r w:rsidRPr="00576982">
              <w:rPr>
                <w:rFonts w:cstheme="minorHAnsi"/>
                <w:bCs/>
              </w:rPr>
              <w:t>0.361</w:t>
            </w:r>
          </w:p>
        </w:tc>
        <w:tc>
          <w:tcPr>
            <w:tcW w:w="1701" w:type="dxa"/>
            <w:tcBorders>
              <w:left w:val="nil"/>
              <w:right w:val="nil"/>
            </w:tcBorders>
            <w:vAlign w:val="center"/>
          </w:tcPr>
          <w:p w14:paraId="3A8A9962" w14:textId="77777777" w:rsidR="00221540" w:rsidRPr="00576982" w:rsidRDefault="00221540" w:rsidP="00CC0A1C">
            <w:pPr>
              <w:spacing w:after="0" w:line="240" w:lineRule="auto"/>
              <w:jc w:val="center"/>
              <w:rPr>
                <w:rFonts w:cstheme="minorHAnsi"/>
              </w:rPr>
            </w:pPr>
          </w:p>
        </w:tc>
        <w:tc>
          <w:tcPr>
            <w:tcW w:w="851" w:type="dxa"/>
            <w:tcBorders>
              <w:left w:val="nil"/>
              <w:right w:val="nil"/>
            </w:tcBorders>
            <w:vAlign w:val="center"/>
          </w:tcPr>
          <w:p w14:paraId="722B2269" w14:textId="77777777" w:rsidR="00221540" w:rsidRPr="00576982" w:rsidRDefault="00221540" w:rsidP="00CC0A1C">
            <w:pPr>
              <w:spacing w:after="0" w:line="240" w:lineRule="auto"/>
              <w:jc w:val="center"/>
              <w:rPr>
                <w:rFonts w:cstheme="minorHAnsi"/>
                <w:b/>
              </w:rPr>
            </w:pPr>
          </w:p>
        </w:tc>
        <w:tc>
          <w:tcPr>
            <w:tcW w:w="1701" w:type="dxa"/>
            <w:tcBorders>
              <w:left w:val="nil"/>
              <w:right w:val="nil"/>
            </w:tcBorders>
            <w:vAlign w:val="center"/>
          </w:tcPr>
          <w:p w14:paraId="7BD3FFDD" w14:textId="5EB0EBC6" w:rsidR="00221540" w:rsidRPr="00576982" w:rsidRDefault="005C1A43" w:rsidP="00CC0A1C">
            <w:pPr>
              <w:spacing w:after="0" w:line="240" w:lineRule="auto"/>
              <w:jc w:val="center"/>
              <w:rPr>
                <w:rFonts w:cstheme="minorHAnsi"/>
                <w:bCs/>
              </w:rPr>
            </w:pPr>
            <w:r w:rsidRPr="00576982">
              <w:rPr>
                <w:rFonts w:cstheme="minorHAnsi"/>
                <w:bCs/>
              </w:rPr>
              <w:t>1.03 (1.01 – 1.05)</w:t>
            </w:r>
          </w:p>
        </w:tc>
        <w:tc>
          <w:tcPr>
            <w:tcW w:w="850" w:type="dxa"/>
            <w:tcBorders>
              <w:left w:val="nil"/>
              <w:right w:val="nil"/>
            </w:tcBorders>
            <w:vAlign w:val="center"/>
          </w:tcPr>
          <w:p w14:paraId="0F0BCCE1" w14:textId="63E2A10C" w:rsidR="00221540" w:rsidRPr="00576982" w:rsidRDefault="005C1A43" w:rsidP="00CC0A1C">
            <w:pPr>
              <w:spacing w:after="0" w:line="240" w:lineRule="auto"/>
              <w:jc w:val="center"/>
              <w:rPr>
                <w:rFonts w:cstheme="minorHAnsi"/>
                <w:b/>
              </w:rPr>
            </w:pPr>
            <w:r w:rsidRPr="00576982">
              <w:rPr>
                <w:rFonts w:cstheme="minorHAnsi"/>
                <w:b/>
              </w:rPr>
              <w:t>0.003</w:t>
            </w:r>
          </w:p>
        </w:tc>
        <w:tc>
          <w:tcPr>
            <w:tcW w:w="1701" w:type="dxa"/>
            <w:tcBorders>
              <w:left w:val="nil"/>
              <w:right w:val="nil"/>
            </w:tcBorders>
            <w:vAlign w:val="center"/>
          </w:tcPr>
          <w:p w14:paraId="52BF9680" w14:textId="338856EA" w:rsidR="002E3660" w:rsidRPr="00576982" w:rsidRDefault="00CC0A1C" w:rsidP="002E3660">
            <w:pPr>
              <w:spacing w:after="0" w:line="240" w:lineRule="auto"/>
              <w:jc w:val="center"/>
              <w:rPr>
                <w:rFonts w:cstheme="minorHAnsi"/>
                <w:bCs/>
              </w:rPr>
            </w:pPr>
            <w:r w:rsidRPr="00576982">
              <w:rPr>
                <w:rFonts w:cstheme="minorHAnsi"/>
                <w:bCs/>
              </w:rPr>
              <w:t>1.03 (1.01 – 1.05)</w:t>
            </w:r>
          </w:p>
        </w:tc>
        <w:tc>
          <w:tcPr>
            <w:tcW w:w="848" w:type="dxa"/>
            <w:tcBorders>
              <w:left w:val="nil"/>
              <w:right w:val="nil"/>
            </w:tcBorders>
            <w:vAlign w:val="center"/>
          </w:tcPr>
          <w:p w14:paraId="1AFD8046" w14:textId="1001E8EE" w:rsidR="00CC0A1C" w:rsidRPr="00576982" w:rsidRDefault="00CC0A1C" w:rsidP="002E3660">
            <w:pPr>
              <w:spacing w:after="0" w:line="240" w:lineRule="auto"/>
              <w:jc w:val="center"/>
              <w:rPr>
                <w:rFonts w:cstheme="minorHAnsi"/>
                <w:b/>
              </w:rPr>
            </w:pPr>
            <w:r w:rsidRPr="00576982">
              <w:rPr>
                <w:rFonts w:cstheme="minorHAnsi"/>
                <w:b/>
              </w:rPr>
              <w:t>0.007</w:t>
            </w:r>
          </w:p>
        </w:tc>
      </w:tr>
      <w:tr w:rsidR="00221540" w:rsidRPr="00576982" w14:paraId="12619882" w14:textId="77777777" w:rsidTr="00E1233B">
        <w:trPr>
          <w:trHeight w:val="351"/>
        </w:trPr>
        <w:tc>
          <w:tcPr>
            <w:tcW w:w="35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" w:type="dxa"/>
              <w:left w:w="8" w:type="dxa"/>
              <w:bottom w:w="0" w:type="dxa"/>
              <w:right w:w="8" w:type="dxa"/>
            </w:tcMar>
          </w:tcPr>
          <w:p w14:paraId="3CB2C10A" w14:textId="77777777" w:rsidR="00221540" w:rsidRPr="00576982" w:rsidRDefault="00221540" w:rsidP="00CC0A1C">
            <w:pPr>
              <w:spacing w:after="0" w:line="240" w:lineRule="auto"/>
              <w:rPr>
                <w:rFonts w:cstheme="minorHAnsi"/>
                <w:b/>
                <w:bCs/>
              </w:rPr>
            </w:pPr>
            <w:bookmarkStart w:id="3" w:name="_Hlk175917747"/>
            <w:bookmarkEnd w:id="2"/>
            <w:r w:rsidRPr="00576982">
              <w:rPr>
                <w:rFonts w:cstheme="minorHAnsi"/>
                <w:b/>
                <w:bCs/>
              </w:rPr>
              <w:t xml:space="preserve">Child-Turcotte-Pugh score </w:t>
            </w:r>
            <w:bookmarkEnd w:id="3"/>
            <w:r w:rsidRPr="00576982">
              <w:rPr>
                <w:rFonts w:cstheme="minorHAnsi"/>
              </w:rPr>
              <w:t>(+1 point)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 w14:paraId="30A472E0" w14:textId="4B030E27" w:rsidR="00221540" w:rsidRPr="00576982" w:rsidRDefault="00CE64B6" w:rsidP="00CC0A1C">
            <w:pPr>
              <w:spacing w:after="0" w:line="240" w:lineRule="auto"/>
              <w:jc w:val="center"/>
              <w:rPr>
                <w:rFonts w:cstheme="minorHAnsi"/>
              </w:rPr>
            </w:pPr>
            <w:r w:rsidRPr="00576982">
              <w:rPr>
                <w:rFonts w:cstheme="minorHAnsi"/>
              </w:rPr>
              <w:t>0.93 (0.71 – 1.21)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 w14:paraId="2FD7D7D6" w14:textId="15BB7786" w:rsidR="00221540" w:rsidRPr="00576982" w:rsidRDefault="00CE64B6" w:rsidP="00CC0A1C">
            <w:pPr>
              <w:spacing w:after="0" w:line="240" w:lineRule="auto"/>
              <w:jc w:val="center"/>
              <w:rPr>
                <w:rFonts w:cstheme="minorHAnsi"/>
                <w:bCs/>
              </w:rPr>
            </w:pPr>
            <w:r w:rsidRPr="00576982">
              <w:rPr>
                <w:rFonts w:cstheme="minorHAnsi"/>
                <w:bCs/>
              </w:rPr>
              <w:t>0.583</w:t>
            </w:r>
          </w:p>
        </w:tc>
        <w:tc>
          <w:tcPr>
            <w:tcW w:w="1701" w:type="dxa"/>
            <w:tcBorders>
              <w:left w:val="nil"/>
              <w:right w:val="nil"/>
            </w:tcBorders>
            <w:vAlign w:val="center"/>
          </w:tcPr>
          <w:p w14:paraId="06800C21" w14:textId="77777777" w:rsidR="00221540" w:rsidRPr="00576982" w:rsidRDefault="00221540" w:rsidP="00CC0A1C">
            <w:pPr>
              <w:spacing w:after="0" w:line="240" w:lineRule="auto"/>
              <w:jc w:val="center"/>
              <w:rPr>
                <w:rFonts w:cstheme="minorHAnsi"/>
              </w:rPr>
            </w:pPr>
          </w:p>
        </w:tc>
        <w:tc>
          <w:tcPr>
            <w:tcW w:w="851" w:type="dxa"/>
            <w:tcBorders>
              <w:left w:val="nil"/>
              <w:right w:val="nil"/>
            </w:tcBorders>
            <w:vAlign w:val="center"/>
          </w:tcPr>
          <w:p w14:paraId="795E0A3A" w14:textId="77777777" w:rsidR="00221540" w:rsidRPr="00576982" w:rsidRDefault="00221540" w:rsidP="00CC0A1C">
            <w:pPr>
              <w:spacing w:after="0" w:line="240" w:lineRule="auto"/>
              <w:jc w:val="center"/>
              <w:rPr>
                <w:rFonts w:cstheme="minorHAnsi"/>
                <w:b/>
              </w:rPr>
            </w:pPr>
          </w:p>
        </w:tc>
        <w:tc>
          <w:tcPr>
            <w:tcW w:w="1701" w:type="dxa"/>
            <w:tcBorders>
              <w:left w:val="nil"/>
              <w:right w:val="nil"/>
            </w:tcBorders>
            <w:vAlign w:val="center"/>
          </w:tcPr>
          <w:p w14:paraId="27BB54C6" w14:textId="2F1D6CBA" w:rsidR="00221540" w:rsidRPr="00576982" w:rsidRDefault="005C1A43" w:rsidP="00CC0A1C">
            <w:pPr>
              <w:spacing w:after="0" w:line="240" w:lineRule="auto"/>
              <w:jc w:val="center"/>
              <w:rPr>
                <w:rFonts w:cstheme="minorHAnsi"/>
                <w:bCs/>
              </w:rPr>
            </w:pPr>
            <w:r w:rsidRPr="00576982">
              <w:rPr>
                <w:rFonts w:cstheme="minorHAnsi"/>
                <w:bCs/>
              </w:rPr>
              <w:t>1.30 (1.07 – 1.57)</w:t>
            </w:r>
          </w:p>
        </w:tc>
        <w:tc>
          <w:tcPr>
            <w:tcW w:w="850" w:type="dxa"/>
            <w:tcBorders>
              <w:left w:val="nil"/>
              <w:right w:val="nil"/>
            </w:tcBorders>
            <w:vAlign w:val="center"/>
          </w:tcPr>
          <w:p w14:paraId="58AFF397" w14:textId="1DCBA321" w:rsidR="00221540" w:rsidRPr="00576982" w:rsidRDefault="005C1A43" w:rsidP="00CC0A1C">
            <w:pPr>
              <w:spacing w:after="0" w:line="240" w:lineRule="auto"/>
              <w:jc w:val="center"/>
              <w:rPr>
                <w:rFonts w:cstheme="minorHAnsi"/>
                <w:b/>
              </w:rPr>
            </w:pPr>
            <w:r w:rsidRPr="00576982">
              <w:rPr>
                <w:rFonts w:cstheme="minorHAnsi"/>
                <w:b/>
              </w:rPr>
              <w:t>0.007</w:t>
            </w:r>
          </w:p>
        </w:tc>
        <w:tc>
          <w:tcPr>
            <w:tcW w:w="1701" w:type="dxa"/>
            <w:tcBorders>
              <w:left w:val="nil"/>
              <w:right w:val="nil"/>
            </w:tcBorders>
            <w:vAlign w:val="center"/>
          </w:tcPr>
          <w:p w14:paraId="7120C284" w14:textId="107B1A17" w:rsidR="00221540" w:rsidRPr="00576982" w:rsidRDefault="002E3660" w:rsidP="00CC0A1C">
            <w:pPr>
              <w:spacing w:after="0" w:line="240" w:lineRule="auto"/>
              <w:jc w:val="center"/>
              <w:rPr>
                <w:rFonts w:cstheme="minorHAnsi"/>
                <w:bCs/>
              </w:rPr>
            </w:pPr>
            <w:r w:rsidRPr="00576982">
              <w:rPr>
                <w:rFonts w:cstheme="minorHAnsi"/>
                <w:bCs/>
              </w:rPr>
              <w:t>1.31 (1.07 – 1.60)</w:t>
            </w:r>
          </w:p>
        </w:tc>
        <w:tc>
          <w:tcPr>
            <w:tcW w:w="848" w:type="dxa"/>
            <w:tcBorders>
              <w:left w:val="nil"/>
              <w:right w:val="nil"/>
            </w:tcBorders>
            <w:vAlign w:val="center"/>
          </w:tcPr>
          <w:p w14:paraId="10D339EB" w14:textId="34519E98" w:rsidR="00221540" w:rsidRPr="00576982" w:rsidRDefault="002E3660" w:rsidP="00CC0A1C">
            <w:pPr>
              <w:spacing w:after="0" w:line="240" w:lineRule="auto"/>
              <w:jc w:val="center"/>
              <w:rPr>
                <w:rFonts w:cstheme="minorHAnsi"/>
                <w:b/>
              </w:rPr>
            </w:pPr>
            <w:r w:rsidRPr="00576982">
              <w:rPr>
                <w:rFonts w:cstheme="minorHAnsi"/>
                <w:b/>
              </w:rPr>
              <w:t>0.010</w:t>
            </w:r>
          </w:p>
        </w:tc>
      </w:tr>
      <w:tr w:rsidR="00221540" w:rsidRPr="00576982" w14:paraId="179BA31D" w14:textId="77777777" w:rsidTr="00E1233B">
        <w:trPr>
          <w:trHeight w:val="351"/>
        </w:trPr>
        <w:tc>
          <w:tcPr>
            <w:tcW w:w="35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 w14:paraId="4524662E" w14:textId="77777777" w:rsidR="00221540" w:rsidRPr="00576982" w:rsidRDefault="00221540" w:rsidP="00221540">
            <w:pPr>
              <w:spacing w:before="100" w:beforeAutospacing="1" w:after="100" w:afterAutospacing="1" w:line="240" w:lineRule="auto"/>
              <w:rPr>
                <w:rFonts w:cstheme="minorHAnsi"/>
                <w:i/>
                <w:iCs/>
              </w:rPr>
            </w:pPr>
            <w:r w:rsidRPr="00576982">
              <w:rPr>
                <w:rFonts w:cstheme="minorHAnsi"/>
                <w:b/>
                <w:bCs/>
              </w:rPr>
              <w:t>Milan criteria</w:t>
            </w:r>
            <w:r w:rsidRPr="00576982">
              <w:rPr>
                <w:rFonts w:cstheme="minorHAnsi"/>
              </w:rPr>
              <w:t xml:space="preserve"> (OUT=ref)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 w14:paraId="2070B9F8" w14:textId="77AFE928" w:rsidR="00221540" w:rsidRPr="00576982" w:rsidRDefault="00CE64B6" w:rsidP="00221540">
            <w:pPr>
              <w:spacing w:before="100" w:beforeAutospacing="1" w:after="100" w:afterAutospacing="1" w:line="240" w:lineRule="auto"/>
              <w:jc w:val="center"/>
              <w:rPr>
                <w:rFonts w:cstheme="minorHAnsi"/>
              </w:rPr>
            </w:pPr>
            <w:r w:rsidRPr="00576982">
              <w:rPr>
                <w:rFonts w:cstheme="minorHAnsi"/>
              </w:rPr>
              <w:t>0.68 (0.54 – 0.86)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 w14:paraId="1F9B2EF8" w14:textId="7F1633FF" w:rsidR="00221540" w:rsidRPr="00576982" w:rsidRDefault="00CE64B6" w:rsidP="00221540">
            <w:pPr>
              <w:spacing w:before="100" w:beforeAutospacing="1" w:after="100" w:afterAutospacing="1" w:line="240" w:lineRule="auto"/>
              <w:jc w:val="center"/>
              <w:rPr>
                <w:rFonts w:cstheme="minorHAnsi"/>
                <w:b/>
              </w:rPr>
            </w:pPr>
            <w:r w:rsidRPr="00576982">
              <w:rPr>
                <w:rFonts w:cstheme="minorHAnsi"/>
                <w:b/>
              </w:rPr>
              <w:t>0.001</w:t>
            </w:r>
          </w:p>
        </w:tc>
        <w:tc>
          <w:tcPr>
            <w:tcW w:w="1701" w:type="dxa"/>
            <w:tcBorders>
              <w:left w:val="nil"/>
              <w:right w:val="nil"/>
            </w:tcBorders>
            <w:vAlign w:val="center"/>
          </w:tcPr>
          <w:p w14:paraId="1F65ABB3" w14:textId="77777777" w:rsidR="00221540" w:rsidRPr="00576982" w:rsidRDefault="00221540" w:rsidP="00221540">
            <w:pPr>
              <w:spacing w:before="100" w:beforeAutospacing="1" w:after="100" w:afterAutospacing="1" w:line="240" w:lineRule="auto"/>
              <w:jc w:val="center"/>
              <w:rPr>
                <w:rFonts w:cstheme="minorHAnsi"/>
              </w:rPr>
            </w:pPr>
          </w:p>
        </w:tc>
        <w:tc>
          <w:tcPr>
            <w:tcW w:w="851" w:type="dxa"/>
            <w:tcBorders>
              <w:left w:val="nil"/>
              <w:right w:val="nil"/>
            </w:tcBorders>
            <w:vAlign w:val="center"/>
          </w:tcPr>
          <w:p w14:paraId="1A78B012" w14:textId="77777777" w:rsidR="00221540" w:rsidRPr="00576982" w:rsidRDefault="00221540" w:rsidP="00221540">
            <w:pPr>
              <w:spacing w:before="100" w:beforeAutospacing="1" w:after="100" w:afterAutospacing="1" w:line="240" w:lineRule="auto"/>
              <w:jc w:val="center"/>
              <w:rPr>
                <w:rFonts w:cstheme="minorHAnsi"/>
                <w:b/>
              </w:rPr>
            </w:pPr>
          </w:p>
        </w:tc>
        <w:tc>
          <w:tcPr>
            <w:tcW w:w="1701" w:type="dxa"/>
            <w:tcBorders>
              <w:left w:val="nil"/>
              <w:right w:val="nil"/>
            </w:tcBorders>
            <w:vAlign w:val="center"/>
          </w:tcPr>
          <w:p w14:paraId="2307654D" w14:textId="1685A4C2" w:rsidR="00221540" w:rsidRPr="00576982" w:rsidRDefault="005C1A43" w:rsidP="00221540">
            <w:pPr>
              <w:spacing w:before="100" w:beforeAutospacing="1" w:after="100" w:afterAutospacing="1" w:line="240" w:lineRule="auto"/>
              <w:jc w:val="center"/>
              <w:rPr>
                <w:rFonts w:cstheme="minorHAnsi"/>
                <w:bCs/>
              </w:rPr>
            </w:pPr>
            <w:r w:rsidRPr="00576982">
              <w:rPr>
                <w:rFonts w:cstheme="minorHAnsi"/>
                <w:bCs/>
              </w:rPr>
              <w:t>0.93 (0.62 – 1.43)</w:t>
            </w:r>
          </w:p>
        </w:tc>
        <w:tc>
          <w:tcPr>
            <w:tcW w:w="850" w:type="dxa"/>
            <w:tcBorders>
              <w:left w:val="nil"/>
              <w:right w:val="nil"/>
            </w:tcBorders>
            <w:vAlign w:val="center"/>
          </w:tcPr>
          <w:p w14:paraId="6DC60EBD" w14:textId="2064417F" w:rsidR="00221540" w:rsidRPr="00576982" w:rsidRDefault="005C1A43" w:rsidP="00221540">
            <w:pPr>
              <w:spacing w:before="100" w:beforeAutospacing="1" w:after="100" w:afterAutospacing="1" w:line="240" w:lineRule="auto"/>
              <w:jc w:val="center"/>
              <w:rPr>
                <w:rFonts w:cstheme="minorHAnsi"/>
                <w:bCs/>
              </w:rPr>
            </w:pPr>
            <w:r w:rsidRPr="00576982">
              <w:rPr>
                <w:rFonts w:cstheme="minorHAnsi"/>
                <w:bCs/>
              </w:rPr>
              <w:t>0.768</w:t>
            </w:r>
          </w:p>
        </w:tc>
        <w:tc>
          <w:tcPr>
            <w:tcW w:w="1701" w:type="dxa"/>
            <w:tcBorders>
              <w:left w:val="nil"/>
              <w:right w:val="nil"/>
            </w:tcBorders>
            <w:vAlign w:val="center"/>
          </w:tcPr>
          <w:p w14:paraId="62306BB5" w14:textId="77777777" w:rsidR="00221540" w:rsidRPr="00576982" w:rsidRDefault="00221540" w:rsidP="00221540">
            <w:pPr>
              <w:spacing w:before="100" w:beforeAutospacing="1" w:after="100" w:afterAutospacing="1" w:line="240" w:lineRule="auto"/>
              <w:jc w:val="center"/>
              <w:rPr>
                <w:rFonts w:cstheme="minorHAnsi"/>
                <w:b/>
              </w:rPr>
            </w:pPr>
          </w:p>
        </w:tc>
        <w:tc>
          <w:tcPr>
            <w:tcW w:w="848" w:type="dxa"/>
            <w:tcBorders>
              <w:left w:val="nil"/>
              <w:right w:val="nil"/>
            </w:tcBorders>
            <w:vAlign w:val="center"/>
          </w:tcPr>
          <w:p w14:paraId="76A0F31D" w14:textId="77777777" w:rsidR="00221540" w:rsidRPr="00576982" w:rsidRDefault="00221540" w:rsidP="00221540">
            <w:pPr>
              <w:spacing w:before="100" w:beforeAutospacing="1" w:after="100" w:afterAutospacing="1" w:line="240" w:lineRule="auto"/>
              <w:jc w:val="center"/>
              <w:rPr>
                <w:rFonts w:cstheme="minorHAnsi"/>
                <w:b/>
              </w:rPr>
            </w:pPr>
          </w:p>
        </w:tc>
      </w:tr>
      <w:tr w:rsidR="00221540" w:rsidRPr="00576982" w14:paraId="1B56DBA3" w14:textId="77777777" w:rsidTr="00E1233B">
        <w:trPr>
          <w:trHeight w:val="351"/>
        </w:trPr>
        <w:tc>
          <w:tcPr>
            <w:tcW w:w="35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 w14:paraId="48CD4183" w14:textId="77777777" w:rsidR="00221540" w:rsidRPr="00576982" w:rsidRDefault="00221540" w:rsidP="00221540">
            <w:pPr>
              <w:spacing w:before="100" w:beforeAutospacing="1" w:after="100" w:afterAutospacing="1" w:line="240" w:lineRule="auto"/>
              <w:rPr>
                <w:rFonts w:cstheme="minorHAnsi"/>
                <w:b/>
                <w:bCs/>
              </w:rPr>
            </w:pPr>
            <w:r w:rsidRPr="00576982">
              <w:rPr>
                <w:rFonts w:cstheme="minorHAnsi"/>
                <w:b/>
                <w:bCs/>
              </w:rPr>
              <w:t>HCC grading</w:t>
            </w:r>
            <w:r w:rsidRPr="00576982">
              <w:rPr>
                <w:rFonts w:cstheme="minorHAnsi"/>
                <w:b/>
              </w:rPr>
              <w:t xml:space="preserve"> </w:t>
            </w:r>
            <w:r w:rsidRPr="00576982">
              <w:rPr>
                <w:rFonts w:cstheme="minorHAnsi"/>
                <w:bCs/>
              </w:rPr>
              <w:t>(&lt;3=ref)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 w14:paraId="05571E5A" w14:textId="751FE3DF" w:rsidR="00221540" w:rsidRPr="00576982" w:rsidRDefault="00CE64B6" w:rsidP="00221540">
            <w:pPr>
              <w:spacing w:before="100" w:beforeAutospacing="1" w:after="100" w:afterAutospacing="1" w:line="240" w:lineRule="auto"/>
              <w:jc w:val="center"/>
              <w:rPr>
                <w:rFonts w:cstheme="minorHAnsi"/>
              </w:rPr>
            </w:pPr>
            <w:r w:rsidRPr="00576982">
              <w:rPr>
                <w:rFonts w:cstheme="minorHAnsi"/>
              </w:rPr>
              <w:t>1.06 (0.84 – 1.33)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 w14:paraId="7A341B6A" w14:textId="426972C8" w:rsidR="00221540" w:rsidRPr="00576982" w:rsidRDefault="00CE64B6" w:rsidP="00221540">
            <w:pPr>
              <w:spacing w:before="100" w:beforeAutospacing="1" w:after="100" w:afterAutospacing="1" w:line="240" w:lineRule="auto"/>
              <w:jc w:val="center"/>
              <w:rPr>
                <w:rFonts w:cstheme="minorHAnsi"/>
                <w:bCs/>
              </w:rPr>
            </w:pPr>
            <w:r w:rsidRPr="00576982">
              <w:rPr>
                <w:rFonts w:cstheme="minorHAnsi"/>
                <w:bCs/>
              </w:rPr>
              <w:t>0.636</w:t>
            </w:r>
          </w:p>
        </w:tc>
        <w:tc>
          <w:tcPr>
            <w:tcW w:w="1701" w:type="dxa"/>
            <w:tcBorders>
              <w:left w:val="nil"/>
              <w:right w:val="nil"/>
            </w:tcBorders>
            <w:vAlign w:val="center"/>
          </w:tcPr>
          <w:p w14:paraId="3C0C9E9B" w14:textId="45A4A205" w:rsidR="00221540" w:rsidRPr="00576982" w:rsidRDefault="00221540" w:rsidP="00221540">
            <w:pPr>
              <w:spacing w:before="100" w:beforeAutospacing="1" w:after="100" w:afterAutospacing="1" w:line="240" w:lineRule="auto"/>
              <w:jc w:val="center"/>
              <w:rPr>
                <w:rFonts w:cstheme="minorHAnsi"/>
              </w:rPr>
            </w:pPr>
          </w:p>
        </w:tc>
        <w:tc>
          <w:tcPr>
            <w:tcW w:w="851" w:type="dxa"/>
            <w:tcBorders>
              <w:left w:val="nil"/>
              <w:right w:val="nil"/>
            </w:tcBorders>
            <w:vAlign w:val="center"/>
          </w:tcPr>
          <w:p w14:paraId="4B2D65C4" w14:textId="3D74D1E2" w:rsidR="00221540" w:rsidRPr="00576982" w:rsidRDefault="00221540" w:rsidP="00221540">
            <w:pPr>
              <w:spacing w:before="100" w:beforeAutospacing="1" w:after="100" w:afterAutospacing="1" w:line="240" w:lineRule="auto"/>
              <w:jc w:val="center"/>
              <w:rPr>
                <w:rFonts w:cstheme="minorHAnsi"/>
              </w:rPr>
            </w:pPr>
          </w:p>
        </w:tc>
        <w:tc>
          <w:tcPr>
            <w:tcW w:w="1701" w:type="dxa"/>
            <w:tcBorders>
              <w:left w:val="nil"/>
              <w:right w:val="nil"/>
            </w:tcBorders>
            <w:vAlign w:val="center"/>
          </w:tcPr>
          <w:p w14:paraId="27A5F8A8" w14:textId="77777777" w:rsidR="00221540" w:rsidRPr="00576982" w:rsidRDefault="00221540" w:rsidP="00221540">
            <w:pPr>
              <w:spacing w:before="100" w:beforeAutospacing="1" w:after="100" w:afterAutospacing="1" w:line="240" w:lineRule="auto"/>
              <w:jc w:val="center"/>
              <w:rPr>
                <w:rFonts w:cstheme="minorHAnsi"/>
                <w:b/>
              </w:rPr>
            </w:pPr>
          </w:p>
        </w:tc>
        <w:tc>
          <w:tcPr>
            <w:tcW w:w="850" w:type="dxa"/>
            <w:tcBorders>
              <w:left w:val="nil"/>
              <w:right w:val="nil"/>
            </w:tcBorders>
            <w:vAlign w:val="center"/>
          </w:tcPr>
          <w:p w14:paraId="25410074" w14:textId="77777777" w:rsidR="00221540" w:rsidRPr="00576982" w:rsidRDefault="00221540" w:rsidP="00221540">
            <w:pPr>
              <w:spacing w:before="100" w:beforeAutospacing="1" w:after="100" w:afterAutospacing="1" w:line="240" w:lineRule="auto"/>
              <w:jc w:val="center"/>
              <w:rPr>
                <w:rFonts w:cstheme="minorHAnsi"/>
                <w:bCs/>
              </w:rPr>
            </w:pPr>
          </w:p>
        </w:tc>
        <w:tc>
          <w:tcPr>
            <w:tcW w:w="1701" w:type="dxa"/>
            <w:tcBorders>
              <w:left w:val="nil"/>
              <w:right w:val="nil"/>
            </w:tcBorders>
          </w:tcPr>
          <w:p w14:paraId="49BB1731" w14:textId="77777777" w:rsidR="00221540" w:rsidRPr="00576982" w:rsidRDefault="00221540" w:rsidP="00221540">
            <w:pPr>
              <w:spacing w:before="100" w:beforeAutospacing="1" w:after="100" w:afterAutospacing="1" w:line="240" w:lineRule="auto"/>
              <w:jc w:val="center"/>
              <w:rPr>
                <w:rFonts w:cstheme="minorHAnsi"/>
                <w:bCs/>
              </w:rPr>
            </w:pPr>
          </w:p>
        </w:tc>
        <w:tc>
          <w:tcPr>
            <w:tcW w:w="848" w:type="dxa"/>
            <w:tcBorders>
              <w:left w:val="nil"/>
              <w:right w:val="nil"/>
            </w:tcBorders>
          </w:tcPr>
          <w:p w14:paraId="29757D5B" w14:textId="77777777" w:rsidR="00221540" w:rsidRPr="00576982" w:rsidRDefault="00221540" w:rsidP="00221540">
            <w:pPr>
              <w:spacing w:before="100" w:beforeAutospacing="1" w:after="100" w:afterAutospacing="1" w:line="240" w:lineRule="auto"/>
              <w:jc w:val="center"/>
              <w:rPr>
                <w:rFonts w:cstheme="minorHAnsi"/>
                <w:bCs/>
              </w:rPr>
            </w:pPr>
          </w:p>
        </w:tc>
      </w:tr>
      <w:tr w:rsidR="00221540" w:rsidRPr="00576982" w14:paraId="7AAB067B" w14:textId="77777777" w:rsidTr="00E1233B">
        <w:trPr>
          <w:trHeight w:val="351"/>
        </w:trPr>
        <w:tc>
          <w:tcPr>
            <w:tcW w:w="3544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 w14:paraId="6E34ABF1" w14:textId="77777777" w:rsidR="00221540" w:rsidRPr="00576982" w:rsidRDefault="00221540" w:rsidP="00221540">
            <w:pPr>
              <w:spacing w:before="100" w:beforeAutospacing="1" w:after="100" w:afterAutospacing="1" w:line="240" w:lineRule="auto"/>
              <w:rPr>
                <w:rFonts w:cstheme="minorHAnsi"/>
                <w:b/>
                <w:bCs/>
              </w:rPr>
            </w:pPr>
            <w:r w:rsidRPr="00576982">
              <w:rPr>
                <w:rFonts w:cstheme="minorHAnsi"/>
                <w:b/>
                <w:bCs/>
              </w:rPr>
              <w:t>Microvascular invasion</w:t>
            </w:r>
            <w:r w:rsidRPr="00576982">
              <w:rPr>
                <w:rFonts w:cstheme="minorHAnsi"/>
                <w:b/>
              </w:rPr>
              <w:t xml:space="preserve"> </w:t>
            </w:r>
            <w:r w:rsidRPr="00576982">
              <w:rPr>
                <w:rFonts w:cstheme="minorHAnsi"/>
                <w:bCs/>
              </w:rPr>
              <w:t>(absence=ref)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 w14:paraId="75B53170" w14:textId="321271B9" w:rsidR="00221540" w:rsidRPr="00576982" w:rsidRDefault="00CE64B6" w:rsidP="00221540">
            <w:pPr>
              <w:spacing w:before="100" w:beforeAutospacing="1" w:after="100" w:afterAutospacing="1" w:line="240" w:lineRule="auto"/>
              <w:jc w:val="center"/>
              <w:rPr>
                <w:rFonts w:cstheme="minorHAnsi"/>
              </w:rPr>
            </w:pPr>
            <w:r w:rsidRPr="00576982">
              <w:rPr>
                <w:rFonts w:cstheme="minorHAnsi"/>
              </w:rPr>
              <w:t>1.51 (1.19 – 1.90)</w:t>
            </w:r>
          </w:p>
        </w:tc>
        <w:tc>
          <w:tcPr>
            <w:tcW w:w="85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 w14:paraId="43367D50" w14:textId="1AF466CC" w:rsidR="00221540" w:rsidRPr="00576982" w:rsidRDefault="00CE64B6" w:rsidP="00221540">
            <w:pPr>
              <w:spacing w:before="100" w:beforeAutospacing="1" w:after="100" w:afterAutospacing="1" w:line="240" w:lineRule="auto"/>
              <w:jc w:val="center"/>
              <w:rPr>
                <w:rFonts w:cstheme="minorHAnsi"/>
                <w:b/>
              </w:rPr>
            </w:pPr>
            <w:r w:rsidRPr="00576982">
              <w:rPr>
                <w:rFonts w:cstheme="minorHAnsi"/>
                <w:b/>
              </w:rPr>
              <w:t>0.001</w:t>
            </w:r>
          </w:p>
        </w:tc>
        <w:tc>
          <w:tcPr>
            <w:tcW w:w="1701" w:type="dxa"/>
            <w:tcBorders>
              <w:left w:val="nil"/>
              <w:bottom w:val="single" w:sz="12" w:space="0" w:color="auto"/>
              <w:right w:val="nil"/>
            </w:tcBorders>
            <w:vAlign w:val="center"/>
          </w:tcPr>
          <w:p w14:paraId="1C7247FF" w14:textId="4EC8C205" w:rsidR="00221540" w:rsidRPr="00576982" w:rsidRDefault="00433774" w:rsidP="00221540">
            <w:pPr>
              <w:spacing w:before="100" w:beforeAutospacing="1" w:after="100" w:afterAutospacing="1" w:line="240" w:lineRule="auto"/>
              <w:jc w:val="center"/>
              <w:rPr>
                <w:rFonts w:cstheme="minorHAnsi"/>
              </w:rPr>
            </w:pPr>
            <w:r w:rsidRPr="00576982">
              <w:rPr>
                <w:rFonts w:cstheme="minorHAnsi"/>
              </w:rPr>
              <w:t>1.48 (1.16 – 1.88)</w:t>
            </w:r>
          </w:p>
        </w:tc>
        <w:tc>
          <w:tcPr>
            <w:tcW w:w="851" w:type="dxa"/>
            <w:tcBorders>
              <w:left w:val="nil"/>
              <w:bottom w:val="single" w:sz="12" w:space="0" w:color="auto"/>
              <w:right w:val="nil"/>
            </w:tcBorders>
            <w:vAlign w:val="center"/>
          </w:tcPr>
          <w:p w14:paraId="6740C49F" w14:textId="4EDB7DF0" w:rsidR="00221540" w:rsidRPr="00576982" w:rsidRDefault="00433774" w:rsidP="00221540">
            <w:pPr>
              <w:spacing w:before="100" w:beforeAutospacing="1" w:after="100" w:afterAutospacing="1" w:line="240" w:lineRule="auto"/>
              <w:jc w:val="center"/>
              <w:rPr>
                <w:rFonts w:cstheme="minorHAnsi"/>
                <w:b/>
              </w:rPr>
            </w:pPr>
            <w:r w:rsidRPr="00576982">
              <w:rPr>
                <w:rFonts w:cstheme="minorHAnsi"/>
                <w:b/>
              </w:rPr>
              <w:t>0.002</w:t>
            </w:r>
          </w:p>
        </w:tc>
        <w:tc>
          <w:tcPr>
            <w:tcW w:w="1701" w:type="dxa"/>
            <w:tcBorders>
              <w:left w:val="nil"/>
              <w:bottom w:val="single" w:sz="12" w:space="0" w:color="auto"/>
              <w:right w:val="nil"/>
            </w:tcBorders>
            <w:vAlign w:val="center"/>
          </w:tcPr>
          <w:p w14:paraId="3AC3F070" w14:textId="77777777" w:rsidR="00221540" w:rsidRPr="00576982" w:rsidRDefault="00221540" w:rsidP="00221540">
            <w:pPr>
              <w:spacing w:before="100" w:beforeAutospacing="1" w:after="100" w:afterAutospacing="1" w:line="240" w:lineRule="auto"/>
              <w:jc w:val="center"/>
              <w:rPr>
                <w:rFonts w:cstheme="minorHAnsi"/>
                <w:b/>
              </w:rPr>
            </w:pPr>
          </w:p>
        </w:tc>
        <w:tc>
          <w:tcPr>
            <w:tcW w:w="850" w:type="dxa"/>
            <w:tcBorders>
              <w:left w:val="nil"/>
              <w:bottom w:val="single" w:sz="12" w:space="0" w:color="auto"/>
              <w:right w:val="nil"/>
            </w:tcBorders>
            <w:vAlign w:val="center"/>
          </w:tcPr>
          <w:p w14:paraId="09EBC904" w14:textId="77777777" w:rsidR="00221540" w:rsidRPr="00576982" w:rsidRDefault="00221540" w:rsidP="00221540">
            <w:pPr>
              <w:spacing w:before="100" w:beforeAutospacing="1" w:after="100" w:afterAutospacing="1" w:line="240" w:lineRule="auto"/>
              <w:jc w:val="center"/>
              <w:rPr>
                <w:rFonts w:cstheme="minorHAnsi"/>
                <w:b/>
              </w:rPr>
            </w:pPr>
          </w:p>
        </w:tc>
        <w:tc>
          <w:tcPr>
            <w:tcW w:w="1701" w:type="dxa"/>
            <w:tcBorders>
              <w:left w:val="nil"/>
              <w:bottom w:val="single" w:sz="12" w:space="0" w:color="auto"/>
              <w:right w:val="nil"/>
            </w:tcBorders>
          </w:tcPr>
          <w:p w14:paraId="358B4724" w14:textId="77777777" w:rsidR="00221540" w:rsidRPr="00576982" w:rsidRDefault="00221540" w:rsidP="00221540">
            <w:pPr>
              <w:spacing w:before="100" w:beforeAutospacing="1" w:after="100" w:afterAutospacing="1" w:line="240" w:lineRule="auto"/>
              <w:jc w:val="center"/>
              <w:rPr>
                <w:rFonts w:cstheme="minorHAnsi"/>
                <w:b/>
              </w:rPr>
            </w:pPr>
          </w:p>
        </w:tc>
        <w:tc>
          <w:tcPr>
            <w:tcW w:w="848" w:type="dxa"/>
            <w:tcBorders>
              <w:left w:val="nil"/>
              <w:bottom w:val="single" w:sz="12" w:space="0" w:color="auto"/>
              <w:right w:val="nil"/>
            </w:tcBorders>
          </w:tcPr>
          <w:p w14:paraId="3B34FBC2" w14:textId="77777777" w:rsidR="00221540" w:rsidRPr="00576982" w:rsidRDefault="00221540" w:rsidP="00221540">
            <w:pPr>
              <w:spacing w:before="100" w:beforeAutospacing="1" w:after="100" w:afterAutospacing="1" w:line="240" w:lineRule="auto"/>
              <w:jc w:val="center"/>
              <w:rPr>
                <w:rFonts w:cstheme="minorHAnsi"/>
                <w:b/>
              </w:rPr>
            </w:pPr>
          </w:p>
        </w:tc>
      </w:tr>
    </w:tbl>
    <w:p w14:paraId="0E24A80E" w14:textId="77777777" w:rsidR="004A0729" w:rsidRPr="00576982" w:rsidRDefault="004A0729" w:rsidP="004A0729">
      <w:pPr>
        <w:spacing w:before="100" w:beforeAutospacing="1" w:after="100" w:afterAutospacing="1" w:line="240" w:lineRule="auto"/>
        <w:jc w:val="both"/>
        <w:rPr>
          <w:rFonts w:ascii="Calibri" w:hAnsi="Calibri" w:cs="Calibri"/>
          <w:sz w:val="20"/>
          <w:szCs w:val="20"/>
        </w:rPr>
      </w:pPr>
      <w:r w:rsidRPr="00576982">
        <w:rPr>
          <w:rFonts w:ascii="Calibri" w:hAnsi="Calibri" w:cs="Calibri"/>
          <w:sz w:val="20"/>
          <w:szCs w:val="20"/>
        </w:rPr>
        <w:t>Abbreviations: HR, Hazard Ratios; MELD, Model for End-stage Liver Disease; ECOG-PS, Performance Status according to Eastern Cooperative Oncology Group.</w:t>
      </w:r>
    </w:p>
    <w:p w14:paraId="3541BFD4" w14:textId="5B5C5BF8" w:rsidR="004A0729" w:rsidRPr="00BF38ED" w:rsidRDefault="00BF38ED" w:rsidP="00BF38ED">
      <w:pPr>
        <w:spacing w:before="100" w:beforeAutospacing="1" w:after="100" w:afterAutospacing="1" w:line="240" w:lineRule="auto"/>
        <w:jc w:val="both"/>
        <w:rPr>
          <w:rFonts w:ascii="Calibri" w:eastAsiaTheme="minorEastAsia" w:hAnsi="Calibri" w:cs="Calibri"/>
          <w:sz w:val="20"/>
          <w:szCs w:val="20"/>
          <w:lang w:val="en-US"/>
        </w:rPr>
      </w:pPr>
      <w:r w:rsidRPr="00576982">
        <w:rPr>
          <w:rFonts w:ascii="Calibri" w:hAnsi="Calibri" w:cs="Calibri"/>
          <w:sz w:val="20"/>
          <w:szCs w:val="20"/>
          <w:lang w:val="en-US"/>
        </w:rPr>
        <w:t>†</w:t>
      </w:r>
      <w:r w:rsidRPr="00576982">
        <w:rPr>
          <w:rFonts w:ascii="Calibri" w:hAnsi="Calibri" w:cs="Calibri"/>
          <w:sz w:val="20"/>
          <w:szCs w:val="20"/>
        </w:rPr>
        <w:t>Multivariate analysis based on two models that include MELD (model 1) and Child-Turcotte-Pugh (model 2) scores, respectively.</w:t>
      </w:r>
    </w:p>
    <w:sectPr w:rsidR="004A0729" w:rsidRPr="00BF38ED" w:rsidSect="005F4990">
      <w:footerReference w:type="default" r:id="rId15"/>
      <w:pgSz w:w="16838" w:h="11906" w:orient="landscape"/>
      <w:pgMar w:top="1134" w:right="1417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909DF19" w14:textId="77777777" w:rsidR="00007FEC" w:rsidRDefault="00007FEC" w:rsidP="008C05BE">
      <w:pPr>
        <w:spacing w:after="0" w:line="240" w:lineRule="auto"/>
      </w:pPr>
      <w:r>
        <w:separator/>
      </w:r>
    </w:p>
  </w:endnote>
  <w:endnote w:type="continuationSeparator" w:id="0">
    <w:p w14:paraId="0B6C6FED" w14:textId="77777777" w:rsidR="00007FEC" w:rsidRDefault="00007FEC" w:rsidP="008C05B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05591981"/>
      <w:docPartObj>
        <w:docPartGallery w:val="Page Numbers (Bottom of Page)"/>
        <w:docPartUnique/>
      </w:docPartObj>
    </w:sdtPr>
    <w:sdtEndPr/>
    <w:sdtContent>
      <w:p w14:paraId="5DE9C831" w14:textId="77777777" w:rsidR="00B1534C" w:rsidRDefault="00B1534C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Pr="00BA5A1A">
          <w:rPr>
            <w:noProof/>
            <w:lang w:val="it-IT"/>
          </w:rPr>
          <w:t>9</w:t>
        </w:r>
        <w:r>
          <w:fldChar w:fldCharType="end"/>
        </w:r>
      </w:p>
    </w:sdtContent>
  </w:sdt>
  <w:p w14:paraId="6CB1E686" w14:textId="77777777" w:rsidR="00B1534C" w:rsidRDefault="00B1534C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54470008"/>
      <w:docPartObj>
        <w:docPartGallery w:val="Page Numbers (Bottom of Page)"/>
        <w:docPartUnique/>
      </w:docPartObj>
    </w:sdtPr>
    <w:sdtEndPr/>
    <w:sdtContent>
      <w:p w14:paraId="0D3691A4" w14:textId="6C562E80" w:rsidR="008C05BE" w:rsidRDefault="008C05BE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BA5A1A" w:rsidRPr="00BA5A1A">
          <w:rPr>
            <w:noProof/>
            <w:lang w:val="it-IT"/>
          </w:rPr>
          <w:t>9</w:t>
        </w:r>
        <w:r>
          <w:fldChar w:fldCharType="end"/>
        </w:r>
      </w:p>
    </w:sdtContent>
  </w:sdt>
  <w:p w14:paraId="017DE885" w14:textId="77777777" w:rsidR="008C05BE" w:rsidRDefault="008C05BE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5B9561E" w14:textId="77777777" w:rsidR="00007FEC" w:rsidRDefault="00007FEC" w:rsidP="008C05BE">
      <w:pPr>
        <w:spacing w:after="0" w:line="240" w:lineRule="auto"/>
      </w:pPr>
      <w:r>
        <w:separator/>
      </w:r>
    </w:p>
  </w:footnote>
  <w:footnote w:type="continuationSeparator" w:id="0">
    <w:p w14:paraId="549EF342" w14:textId="77777777" w:rsidR="00007FEC" w:rsidRDefault="00007FEC" w:rsidP="008C05BE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0717570"/>
    <w:multiLevelType w:val="hybridMultilevel"/>
    <w:tmpl w:val="AB64B8B4"/>
    <w:lvl w:ilvl="0" w:tplc="70FA883A">
      <w:start w:val="1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71772944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F3A68"/>
    <w:rsid w:val="000018E0"/>
    <w:rsid w:val="00007FEC"/>
    <w:rsid w:val="00017893"/>
    <w:rsid w:val="000259B5"/>
    <w:rsid w:val="00026B53"/>
    <w:rsid w:val="000C0A95"/>
    <w:rsid w:val="000F23CF"/>
    <w:rsid w:val="00132DEA"/>
    <w:rsid w:val="0017456B"/>
    <w:rsid w:val="001E38FE"/>
    <w:rsid w:val="00216B07"/>
    <w:rsid w:val="00221540"/>
    <w:rsid w:val="00255B15"/>
    <w:rsid w:val="0026617B"/>
    <w:rsid w:val="0027474E"/>
    <w:rsid w:val="00297F73"/>
    <w:rsid w:val="002E3660"/>
    <w:rsid w:val="0030339F"/>
    <w:rsid w:val="00303745"/>
    <w:rsid w:val="003171AF"/>
    <w:rsid w:val="00320500"/>
    <w:rsid w:val="00324DA2"/>
    <w:rsid w:val="003268E0"/>
    <w:rsid w:val="00396530"/>
    <w:rsid w:val="003B2D05"/>
    <w:rsid w:val="003D2DA7"/>
    <w:rsid w:val="003F6A4B"/>
    <w:rsid w:val="00433774"/>
    <w:rsid w:val="004A0729"/>
    <w:rsid w:val="004A21AC"/>
    <w:rsid w:val="004C0DE4"/>
    <w:rsid w:val="00505B2D"/>
    <w:rsid w:val="00576982"/>
    <w:rsid w:val="00593B7A"/>
    <w:rsid w:val="005B6C48"/>
    <w:rsid w:val="005C1A43"/>
    <w:rsid w:val="005E072A"/>
    <w:rsid w:val="005F4990"/>
    <w:rsid w:val="006356E8"/>
    <w:rsid w:val="006851F8"/>
    <w:rsid w:val="006F064E"/>
    <w:rsid w:val="00705FF1"/>
    <w:rsid w:val="007153BD"/>
    <w:rsid w:val="00760B2D"/>
    <w:rsid w:val="007F28D2"/>
    <w:rsid w:val="007F5343"/>
    <w:rsid w:val="0082154F"/>
    <w:rsid w:val="008359B0"/>
    <w:rsid w:val="00845A63"/>
    <w:rsid w:val="00857375"/>
    <w:rsid w:val="00874905"/>
    <w:rsid w:val="008C05BE"/>
    <w:rsid w:val="008C249B"/>
    <w:rsid w:val="008F3A68"/>
    <w:rsid w:val="009146B4"/>
    <w:rsid w:val="00962CA2"/>
    <w:rsid w:val="00973183"/>
    <w:rsid w:val="00976AB8"/>
    <w:rsid w:val="009C6711"/>
    <w:rsid w:val="00A0711B"/>
    <w:rsid w:val="00A718B4"/>
    <w:rsid w:val="00A7281C"/>
    <w:rsid w:val="00AF7C21"/>
    <w:rsid w:val="00B0326B"/>
    <w:rsid w:val="00B1534C"/>
    <w:rsid w:val="00B15C48"/>
    <w:rsid w:val="00B437A9"/>
    <w:rsid w:val="00B61394"/>
    <w:rsid w:val="00B7282E"/>
    <w:rsid w:val="00B90DA1"/>
    <w:rsid w:val="00BA2C0A"/>
    <w:rsid w:val="00BA5A1A"/>
    <w:rsid w:val="00BC2032"/>
    <w:rsid w:val="00BD7D48"/>
    <w:rsid w:val="00BF38ED"/>
    <w:rsid w:val="00C32F8D"/>
    <w:rsid w:val="00CC0A1C"/>
    <w:rsid w:val="00CD3A98"/>
    <w:rsid w:val="00CE64B6"/>
    <w:rsid w:val="00D56A20"/>
    <w:rsid w:val="00D67C82"/>
    <w:rsid w:val="00D92F8C"/>
    <w:rsid w:val="00DC3F5D"/>
    <w:rsid w:val="00DD40D6"/>
    <w:rsid w:val="00E05F27"/>
    <w:rsid w:val="00E41ECC"/>
    <w:rsid w:val="00E55F6C"/>
    <w:rsid w:val="00F215DE"/>
    <w:rsid w:val="00F5446A"/>
    <w:rsid w:val="00F67F3E"/>
    <w:rsid w:val="00F74BA3"/>
    <w:rsid w:val="00FF40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3106D83"/>
  <w15:chartTrackingRefBased/>
  <w15:docId w15:val="{5F6706B6-16DF-4BFA-89DD-DDF40E4803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4A0729"/>
    <w:rPr>
      <w:lang w:val="en-GB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styleId="Grigliatabella">
    <w:name w:val="Table Grid"/>
    <w:basedOn w:val="Tabellanormale"/>
    <w:uiPriority w:val="59"/>
    <w:rsid w:val="005F4990"/>
    <w:pPr>
      <w:spacing w:after="0" w:line="240" w:lineRule="auto"/>
    </w:pPr>
    <w:rPr>
      <w:rFonts w:eastAsiaTheme="minorEastAsia"/>
      <w:sz w:val="24"/>
      <w:szCs w:val="24"/>
      <w:lang w:val="en-US" w:eastAsia="ja-JP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Intestazione">
    <w:name w:val="header"/>
    <w:basedOn w:val="Normale"/>
    <w:link w:val="IntestazioneCarattere"/>
    <w:uiPriority w:val="99"/>
    <w:unhideWhenUsed/>
    <w:rsid w:val="008C05BE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8C05BE"/>
    <w:rPr>
      <w:lang w:val="en-GB"/>
    </w:rPr>
  </w:style>
  <w:style w:type="paragraph" w:styleId="Pidipagina">
    <w:name w:val="footer"/>
    <w:basedOn w:val="Normale"/>
    <w:link w:val="PidipaginaCarattere"/>
    <w:uiPriority w:val="99"/>
    <w:unhideWhenUsed/>
    <w:rsid w:val="008C05BE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8C05BE"/>
    <w:rPr>
      <w:lang w:val="en-GB"/>
    </w:rPr>
  </w:style>
  <w:style w:type="paragraph" w:styleId="Paragrafoelenco">
    <w:name w:val="List Paragraph"/>
    <w:basedOn w:val="Normale"/>
    <w:uiPriority w:val="34"/>
    <w:qFormat/>
    <w:rsid w:val="006356E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44219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557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650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616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990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950525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23166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342740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583784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0153656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1657031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4159092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6602085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  <w:div w:id="118825333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9116965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8145605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78014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78634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458548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190162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69435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9813221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6158694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543823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48650538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  <w:div w:id="110187754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4824661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1402656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80482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836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263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531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104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38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image" Target="media/image5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png"/><Relationship Id="rId5" Type="http://schemas.openxmlformats.org/officeDocument/2006/relationships/webSettings" Target="webSettings.xml"/><Relationship Id="rId15" Type="http://schemas.openxmlformats.org/officeDocument/2006/relationships/footer" Target="footer2.xml"/><Relationship Id="rId10" Type="http://schemas.openxmlformats.org/officeDocument/2006/relationships/image" Target="media/image3.png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image" Target="media/image6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65B7585-BD28-4977-9BF0-4E00CDCC579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12</Pages>
  <Words>1325</Words>
  <Characters>7554</Characters>
  <Application>Microsoft Office Word</Application>
  <DocSecurity>0</DocSecurity>
  <Lines>62</Lines>
  <Paragraphs>17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8862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Giovanni Giannini</dc:creator>
  <cp:keywords/>
  <dc:description/>
  <cp:lastModifiedBy>Giannini Edoardo Giovanni</cp:lastModifiedBy>
  <cp:revision>36</cp:revision>
  <dcterms:created xsi:type="dcterms:W3CDTF">2024-08-30T11:53:00Z</dcterms:created>
  <dcterms:modified xsi:type="dcterms:W3CDTF">2025-05-15T15:15:00Z</dcterms:modified>
</cp:coreProperties>
</file>